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0943" w:rsidRDefault="00BC0943">
      <w:pPr>
        <w:rPr>
          <w:rFonts w:ascii="Verdana" w:eastAsia="Times New Roman" w:hAnsi="Verdana" w:cs="Arial"/>
          <w:b/>
          <w:sz w:val="23"/>
          <w:szCs w:val="23"/>
          <w:lang w:eastAsia="es-MX"/>
        </w:rPr>
      </w:pPr>
    </w:p>
    <w:p w:rsidR="00BC0943" w:rsidRDefault="00BC0943">
      <w:pPr>
        <w:rPr>
          <w:rFonts w:ascii="Verdana" w:eastAsia="Times New Roman" w:hAnsi="Verdana" w:cs="Arial"/>
          <w:b/>
          <w:sz w:val="23"/>
          <w:szCs w:val="23"/>
          <w:lang w:eastAsia="es-MX"/>
        </w:rPr>
      </w:pPr>
    </w:p>
    <w:p w:rsidR="00371CF0" w:rsidRDefault="007048EE" w:rsidP="00BC0943">
      <w:pPr>
        <w:jc w:val="center"/>
        <w:rPr>
          <w:rFonts w:ascii="Arial" w:hAnsi="Arial" w:cs="Arial"/>
          <w:b/>
          <w:sz w:val="48"/>
          <w:szCs w:val="48"/>
          <w:lang w:val="es-ES_tradnl"/>
        </w:rPr>
      </w:pPr>
      <w:r>
        <w:rPr>
          <w:noProof/>
          <w:lang w:eastAsia="es-MX"/>
        </w:rPr>
        <w:drawing>
          <wp:anchor distT="0" distB="0" distL="114300" distR="114300" simplePos="0" relativeHeight="251653632" behindDoc="0" locked="0" layoutInCell="1" allowOverlap="1" wp14:anchorId="1220EA5C" wp14:editId="13CB839F">
            <wp:simplePos x="0" y="0"/>
            <wp:positionH relativeFrom="column">
              <wp:posOffset>786130</wp:posOffset>
            </wp:positionH>
            <wp:positionV relativeFrom="paragraph">
              <wp:posOffset>394335</wp:posOffset>
            </wp:positionV>
            <wp:extent cx="4018091" cy="92392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8091" cy="923925"/>
                    </a:xfrm>
                    <a:prstGeom prst="rect">
                      <a:avLst/>
                    </a:prstGeom>
                    <a:noFill/>
                  </pic:spPr>
                </pic:pic>
              </a:graphicData>
            </a:graphic>
            <wp14:sizeRelH relativeFrom="margin">
              <wp14:pctWidth>0</wp14:pctWidth>
            </wp14:sizeRelH>
            <wp14:sizeRelV relativeFrom="margin">
              <wp14:pctHeight>0</wp14:pctHeight>
            </wp14:sizeRelV>
          </wp:anchor>
        </w:drawing>
      </w:r>
    </w:p>
    <w:p w:rsidR="00BC0943" w:rsidRDefault="007048EE" w:rsidP="007048EE">
      <w:pPr>
        <w:tabs>
          <w:tab w:val="left" w:pos="1965"/>
          <w:tab w:val="left" w:pos="2400"/>
          <w:tab w:val="center" w:pos="4419"/>
          <w:tab w:val="right" w:pos="8838"/>
        </w:tabs>
        <w:rPr>
          <w:rFonts w:ascii="Arial" w:hAnsi="Arial" w:cs="Arial"/>
          <w:b/>
          <w:sz w:val="48"/>
          <w:szCs w:val="48"/>
          <w:lang w:val="es-ES_tradnl"/>
        </w:rPr>
      </w:pPr>
      <w:r>
        <w:rPr>
          <w:rFonts w:ascii="Arial" w:hAnsi="Arial" w:cs="Arial"/>
          <w:b/>
          <w:sz w:val="48"/>
          <w:szCs w:val="48"/>
          <w:lang w:val="es-ES_tradnl"/>
        </w:rPr>
        <w:tab/>
      </w:r>
      <w:r>
        <w:rPr>
          <w:rFonts w:ascii="Arial" w:hAnsi="Arial" w:cs="Arial"/>
          <w:b/>
          <w:sz w:val="48"/>
          <w:szCs w:val="48"/>
          <w:lang w:val="es-ES_tradnl"/>
        </w:rPr>
        <w:tab/>
      </w:r>
      <w:r>
        <w:rPr>
          <w:rFonts w:ascii="Arial" w:hAnsi="Arial" w:cs="Arial"/>
          <w:b/>
          <w:sz w:val="48"/>
          <w:szCs w:val="48"/>
          <w:lang w:val="es-ES_tradnl"/>
        </w:rPr>
        <w:tab/>
      </w:r>
      <w:r>
        <w:rPr>
          <w:rFonts w:ascii="Arial" w:hAnsi="Arial" w:cs="Arial"/>
          <w:b/>
          <w:sz w:val="48"/>
          <w:szCs w:val="48"/>
          <w:lang w:val="es-ES_tradnl"/>
        </w:rPr>
        <w:tab/>
      </w:r>
    </w:p>
    <w:p w:rsidR="001C205A" w:rsidRDefault="001C205A" w:rsidP="00BC0943">
      <w:pPr>
        <w:jc w:val="center"/>
        <w:rPr>
          <w:rFonts w:ascii="Arial" w:hAnsi="Arial" w:cs="Arial"/>
          <w:b/>
          <w:sz w:val="48"/>
          <w:szCs w:val="48"/>
          <w:lang w:val="es-ES_tradnl"/>
        </w:rPr>
      </w:pPr>
    </w:p>
    <w:p w:rsidR="00816192" w:rsidRDefault="00816192" w:rsidP="00BC0943">
      <w:pPr>
        <w:jc w:val="center"/>
        <w:rPr>
          <w:rFonts w:ascii="Arial" w:hAnsi="Arial" w:cs="Arial"/>
          <w:b/>
          <w:sz w:val="48"/>
          <w:szCs w:val="48"/>
          <w:lang w:val="es-ES_tradnl"/>
        </w:rPr>
      </w:pPr>
    </w:p>
    <w:p w:rsidR="00BC0943" w:rsidRDefault="00BC0943" w:rsidP="00BC0943">
      <w:pPr>
        <w:jc w:val="center"/>
        <w:rPr>
          <w:rFonts w:ascii="Arial" w:hAnsi="Arial" w:cs="Arial"/>
          <w:b/>
          <w:sz w:val="48"/>
          <w:szCs w:val="48"/>
          <w:lang w:val="es-ES_tradnl"/>
        </w:rPr>
      </w:pPr>
      <w:r w:rsidRPr="00A762D6">
        <w:rPr>
          <w:rFonts w:ascii="Arial" w:hAnsi="Arial" w:cs="Arial"/>
          <w:b/>
          <w:sz w:val="48"/>
          <w:szCs w:val="48"/>
          <w:lang w:val="es-ES_tradnl"/>
        </w:rPr>
        <w:t>Manual del Curso / Taller</w:t>
      </w:r>
    </w:p>
    <w:p w:rsidR="0023115B" w:rsidRPr="00A762D6" w:rsidRDefault="0023115B" w:rsidP="00BC0943">
      <w:pPr>
        <w:jc w:val="center"/>
        <w:rPr>
          <w:rFonts w:ascii="Arial" w:hAnsi="Arial" w:cs="Arial"/>
          <w:b/>
          <w:sz w:val="48"/>
          <w:szCs w:val="48"/>
          <w:lang w:val="es-ES_tradnl"/>
        </w:rPr>
      </w:pPr>
    </w:p>
    <w:p w:rsidR="00BC0943" w:rsidRPr="00A762D6" w:rsidRDefault="0023115B" w:rsidP="00BC0943">
      <w:pPr>
        <w:jc w:val="center"/>
        <w:rPr>
          <w:rFonts w:ascii="Arial" w:hAnsi="Arial" w:cs="Arial"/>
          <w:b/>
          <w:sz w:val="48"/>
          <w:szCs w:val="48"/>
          <w:lang w:val="es-ES_tradnl"/>
        </w:rPr>
      </w:pPr>
      <w:r>
        <w:rPr>
          <w:rFonts w:ascii="Arial" w:hAnsi="Arial" w:cs="Arial"/>
          <w:b/>
          <w:sz w:val="48"/>
          <w:szCs w:val="48"/>
          <w:lang w:val="es-ES_tradnl"/>
        </w:rPr>
        <w:t>Manejo higiénico de los alimentos.</w:t>
      </w:r>
    </w:p>
    <w:p w:rsidR="00BC0943" w:rsidRPr="00CD32FF" w:rsidRDefault="00BC0943" w:rsidP="00BC0943">
      <w:pPr>
        <w:jc w:val="center"/>
        <w:rPr>
          <w:rFonts w:ascii="Arial" w:hAnsi="Arial" w:cs="Arial"/>
          <w:lang w:val="es-ES_tradnl"/>
        </w:rPr>
      </w:pPr>
    </w:p>
    <w:p w:rsidR="00BC0943" w:rsidRPr="00CD32FF" w:rsidRDefault="00BC0943" w:rsidP="00BC0943">
      <w:pPr>
        <w:jc w:val="center"/>
        <w:rPr>
          <w:rFonts w:ascii="Arial" w:hAnsi="Arial" w:cs="Arial"/>
          <w:lang w:val="es-ES_tradnl"/>
        </w:rPr>
      </w:pPr>
    </w:p>
    <w:p w:rsidR="00BC0943" w:rsidRPr="00CD32FF" w:rsidRDefault="00BC0943" w:rsidP="00BC0943">
      <w:pPr>
        <w:jc w:val="center"/>
        <w:rPr>
          <w:rFonts w:ascii="Arial" w:hAnsi="Arial" w:cs="Arial"/>
          <w:lang w:val="es-ES_tradnl"/>
        </w:rPr>
      </w:pPr>
    </w:p>
    <w:p w:rsidR="00BC0943" w:rsidRDefault="00BC0943" w:rsidP="00BC0943">
      <w:pPr>
        <w:jc w:val="center"/>
        <w:rPr>
          <w:rFonts w:ascii="Arial" w:hAnsi="Arial" w:cs="Arial"/>
          <w:lang w:val="es-ES_tradnl"/>
        </w:rPr>
      </w:pPr>
      <w:r w:rsidRPr="00CD32FF">
        <w:rPr>
          <w:rFonts w:ascii="Arial" w:hAnsi="Arial" w:cs="Arial"/>
          <w:lang w:val="es-ES_tradnl"/>
        </w:rPr>
        <w:t>Elaborado por:</w:t>
      </w:r>
      <w:r w:rsidR="001068AA">
        <w:rPr>
          <w:rFonts w:ascii="Arial" w:hAnsi="Arial" w:cs="Arial"/>
          <w:lang w:val="es-ES_tradnl"/>
        </w:rPr>
        <w:t xml:space="preserve"> </w:t>
      </w:r>
      <w:bookmarkStart w:id="0" w:name="_GoBack"/>
      <w:bookmarkEnd w:id="0"/>
    </w:p>
    <w:p w:rsidR="00BC0943" w:rsidRPr="00CD32FF" w:rsidRDefault="00BC0943" w:rsidP="00BC0943">
      <w:pPr>
        <w:jc w:val="center"/>
        <w:rPr>
          <w:rFonts w:ascii="Arial" w:hAnsi="Arial" w:cs="Arial"/>
          <w:lang w:val="es-ES_tradnl"/>
        </w:rPr>
      </w:pPr>
    </w:p>
    <w:p w:rsidR="00BC0943" w:rsidRPr="00CD32FF" w:rsidRDefault="00BC0943" w:rsidP="00BC0943">
      <w:pPr>
        <w:jc w:val="center"/>
        <w:rPr>
          <w:rFonts w:ascii="Arial" w:hAnsi="Arial" w:cs="Arial"/>
          <w:b/>
          <w:lang w:val="es-ES_tradnl"/>
        </w:rPr>
      </w:pPr>
      <w:r w:rsidRPr="00CD32FF">
        <w:rPr>
          <w:rFonts w:ascii="Arial" w:hAnsi="Arial" w:cs="Arial"/>
          <w:b/>
          <w:lang w:val="es-ES_tradnl"/>
        </w:rPr>
        <w:t>Entidad de Certificación y Evaluación ICATQR</w:t>
      </w:r>
    </w:p>
    <w:p w:rsidR="00BC0943" w:rsidRPr="00CD32FF" w:rsidRDefault="00BC0943" w:rsidP="00BC0943">
      <w:pPr>
        <w:jc w:val="center"/>
        <w:rPr>
          <w:rFonts w:ascii="Arial" w:hAnsi="Arial" w:cs="Arial"/>
          <w:lang w:val="es-ES_tradnl"/>
        </w:rPr>
      </w:pPr>
    </w:p>
    <w:p w:rsidR="00BC0943" w:rsidRPr="00CD32FF" w:rsidRDefault="00BC0943" w:rsidP="00BC0943">
      <w:pPr>
        <w:jc w:val="center"/>
        <w:rPr>
          <w:rFonts w:ascii="Arial" w:hAnsi="Arial" w:cs="Arial"/>
          <w:lang w:val="es-ES_tradnl"/>
        </w:rPr>
      </w:pPr>
    </w:p>
    <w:p w:rsidR="00BC0943" w:rsidRDefault="00BC0943" w:rsidP="00BC0943">
      <w:pPr>
        <w:jc w:val="center"/>
        <w:rPr>
          <w:rFonts w:ascii="Arial" w:hAnsi="Arial" w:cs="Arial"/>
          <w:lang w:val="es-ES_tradnl"/>
        </w:rPr>
      </w:pPr>
      <w:r w:rsidRPr="00CD32FF">
        <w:rPr>
          <w:rFonts w:ascii="Arial" w:hAnsi="Arial" w:cs="Arial"/>
          <w:lang w:val="es-ES_tradnl"/>
        </w:rPr>
        <w:t>Duración:</w:t>
      </w:r>
    </w:p>
    <w:p w:rsidR="00BC0943" w:rsidRPr="00CD32FF" w:rsidRDefault="00BC0943" w:rsidP="00BC0943">
      <w:pPr>
        <w:jc w:val="center"/>
        <w:rPr>
          <w:rFonts w:ascii="Arial" w:hAnsi="Arial" w:cs="Arial"/>
          <w:lang w:val="es-ES_tradnl"/>
        </w:rPr>
      </w:pPr>
    </w:p>
    <w:p w:rsidR="007048EE" w:rsidRDefault="007048EE" w:rsidP="00BC0943">
      <w:pPr>
        <w:jc w:val="center"/>
        <w:rPr>
          <w:rFonts w:ascii="Arial" w:hAnsi="Arial" w:cs="Arial"/>
          <w:b/>
          <w:lang w:val="es-ES_tradnl"/>
        </w:rPr>
      </w:pPr>
      <w:r>
        <w:rPr>
          <w:rFonts w:ascii="Arial" w:hAnsi="Arial" w:cs="Arial"/>
          <w:b/>
          <w:noProof/>
          <w:lang w:eastAsia="es-MX"/>
        </w:rPr>
        <w:drawing>
          <wp:anchor distT="0" distB="0" distL="114300" distR="114300" simplePos="0" relativeHeight="251674112" behindDoc="0" locked="0" layoutInCell="1" allowOverlap="1" wp14:anchorId="260A893E" wp14:editId="7D3FCBC3">
            <wp:simplePos x="0" y="0"/>
            <wp:positionH relativeFrom="column">
              <wp:posOffset>-1080135</wp:posOffset>
            </wp:positionH>
            <wp:positionV relativeFrom="paragraph">
              <wp:posOffset>320040</wp:posOffset>
            </wp:positionV>
            <wp:extent cx="7781925" cy="14287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9">
                      <a:extLst>
                        <a:ext uri="{28A0092B-C50C-407E-A947-70E740481C1C}">
                          <a14:useLocalDpi xmlns:a14="http://schemas.microsoft.com/office/drawing/2010/main" val="0"/>
                        </a:ext>
                      </a:extLst>
                    </a:blip>
                    <a:srcRect t="85246"/>
                    <a:stretch/>
                  </pic:blipFill>
                  <pic:spPr bwMode="auto">
                    <a:xfrm>
                      <a:off x="0" y="0"/>
                      <a:ext cx="778192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943" w:rsidRPr="00B510C7">
        <w:rPr>
          <w:rFonts w:ascii="Arial" w:hAnsi="Arial" w:cs="Arial"/>
          <w:b/>
          <w:highlight w:val="yellow"/>
          <w:lang w:val="es-ES_tradnl"/>
        </w:rPr>
        <w:t>40</w:t>
      </w:r>
      <w:r w:rsidR="00BC0943" w:rsidRPr="00CD32FF">
        <w:rPr>
          <w:rFonts w:ascii="Arial" w:hAnsi="Arial" w:cs="Arial"/>
          <w:b/>
          <w:lang w:val="es-ES_tradnl"/>
        </w:rPr>
        <w:t xml:space="preserve"> horas</w:t>
      </w:r>
    </w:p>
    <w:p w:rsidR="007048EE" w:rsidRDefault="007048EE">
      <w:pPr>
        <w:rPr>
          <w:rFonts w:ascii="Arial" w:hAnsi="Arial" w:cs="Arial"/>
          <w:b/>
          <w:lang w:val="es-ES_tradnl"/>
        </w:rPr>
      </w:pPr>
      <w:r>
        <w:rPr>
          <w:rFonts w:ascii="Arial" w:hAnsi="Arial" w:cs="Arial"/>
          <w:b/>
          <w:lang w:val="es-ES_tradnl"/>
        </w:rPr>
        <w:br w:type="page"/>
      </w:r>
    </w:p>
    <w:p w:rsidR="00BC0943" w:rsidRPr="00CD32FF" w:rsidRDefault="00BC0943" w:rsidP="00BC0943">
      <w:pPr>
        <w:jc w:val="center"/>
        <w:rPr>
          <w:rFonts w:ascii="Arial" w:hAnsi="Arial" w:cs="Arial"/>
          <w:b/>
          <w:lang w:val="es-ES_tradnl"/>
        </w:rPr>
      </w:pPr>
    </w:p>
    <w:p w:rsidR="00A13963" w:rsidRDefault="00A13963">
      <w:pPr>
        <w:rPr>
          <w:rFonts w:ascii="Verdana" w:eastAsia="Times New Roman" w:hAnsi="Verdana" w:cs="Arial"/>
          <w:b/>
          <w:sz w:val="23"/>
          <w:szCs w:val="23"/>
          <w:lang w:eastAsia="es-MX"/>
        </w:rPr>
      </w:pPr>
    </w:p>
    <w:p w:rsidR="00371CF0" w:rsidRPr="00B510C7" w:rsidRDefault="00371CF0" w:rsidP="00371CF0">
      <w:pPr>
        <w:pStyle w:val="Puesto"/>
        <w:rPr>
          <w:highlight w:val="yellow"/>
        </w:rPr>
      </w:pPr>
      <w:bookmarkStart w:id="1" w:name="_Toc286076422"/>
      <w:bookmarkStart w:id="2" w:name="_Toc286076754"/>
      <w:bookmarkStart w:id="3" w:name="_Toc286077025"/>
      <w:r w:rsidRPr="00B510C7">
        <w:rPr>
          <w:highlight w:val="yellow"/>
        </w:rPr>
        <w:t>Índice</w:t>
      </w:r>
      <w:bookmarkEnd w:id="1"/>
      <w:bookmarkEnd w:id="2"/>
      <w:bookmarkEnd w:id="3"/>
    </w:p>
    <w:p w:rsidR="00371CF0" w:rsidRPr="00B510C7" w:rsidRDefault="00FA62F4" w:rsidP="0037052F">
      <w:pPr>
        <w:pStyle w:val="TDC1"/>
        <w:rPr>
          <w:rFonts w:eastAsiaTheme="minorEastAsia" w:cstheme="minorBidi"/>
          <w:noProof/>
          <w:sz w:val="22"/>
          <w:szCs w:val="22"/>
          <w:highlight w:val="yellow"/>
        </w:rPr>
      </w:pPr>
      <w:r w:rsidRPr="00B510C7">
        <w:rPr>
          <w:highlight w:val="yellow"/>
        </w:rPr>
        <w:fldChar w:fldCharType="begin"/>
      </w:r>
      <w:r w:rsidR="00371CF0" w:rsidRPr="00B510C7">
        <w:rPr>
          <w:highlight w:val="yellow"/>
        </w:rPr>
        <w:instrText xml:space="preserve"> TOC \f \h \z \t "Título;1;Subtítulo;2" </w:instrText>
      </w:r>
      <w:r w:rsidRPr="00B510C7">
        <w:rPr>
          <w:highlight w:val="yellow"/>
        </w:rPr>
        <w:fldChar w:fldCharType="separate"/>
      </w:r>
    </w:p>
    <w:sdt>
      <w:sdtPr>
        <w:rPr>
          <w:rFonts w:asciiTheme="minorHAnsi" w:eastAsiaTheme="minorHAnsi" w:hAnsiTheme="minorHAnsi" w:cstheme="minorBidi"/>
          <w:b w:val="0"/>
          <w:bCs w:val="0"/>
          <w:color w:val="auto"/>
          <w:sz w:val="22"/>
          <w:szCs w:val="22"/>
          <w:lang w:val="es-MX"/>
        </w:rPr>
        <w:id w:val="8715995"/>
        <w:docPartObj>
          <w:docPartGallery w:val="Table of Contents"/>
          <w:docPartUnique/>
        </w:docPartObj>
      </w:sdtPr>
      <w:sdtEndPr/>
      <w:sdtContent>
        <w:p w:rsidR="005740F9" w:rsidRDefault="005740F9">
          <w:pPr>
            <w:pStyle w:val="TtulodeTDC"/>
          </w:pPr>
          <w:r>
            <w:t>Contenido</w:t>
          </w:r>
        </w:p>
        <w:p w:rsidR="005740F9" w:rsidRDefault="005740F9">
          <w:pPr>
            <w:pStyle w:val="TDC1"/>
            <w:rPr>
              <w:rFonts w:eastAsiaTheme="minorEastAsia" w:cstheme="minorBidi"/>
              <w:noProof/>
              <w:sz w:val="22"/>
              <w:szCs w:val="22"/>
              <w:lang w:val="es-MX" w:eastAsia="es-MX"/>
            </w:rPr>
          </w:pPr>
          <w:r>
            <w:fldChar w:fldCharType="begin"/>
          </w:r>
          <w:r>
            <w:instrText xml:space="preserve"> TOC \o "1-3" \h \z \u </w:instrText>
          </w:r>
          <w:r>
            <w:fldChar w:fldCharType="separate"/>
          </w:r>
          <w:hyperlink w:anchor="_Toc341433686" w:history="1">
            <w:r w:rsidRPr="002F2DC5">
              <w:rPr>
                <w:rStyle w:val="Hipervnculo"/>
                <w:rFonts w:ascii="Verdana" w:hAnsi="Verdana" w:cs="Arial"/>
                <w:noProof/>
                <w:lang w:eastAsia="es-MX"/>
              </w:rPr>
              <w:t>Introducción</w:t>
            </w:r>
            <w:r>
              <w:rPr>
                <w:noProof/>
                <w:webHidden/>
              </w:rPr>
              <w:tab/>
            </w:r>
            <w:r>
              <w:rPr>
                <w:noProof/>
                <w:webHidden/>
              </w:rPr>
              <w:fldChar w:fldCharType="begin"/>
            </w:r>
            <w:r>
              <w:rPr>
                <w:noProof/>
                <w:webHidden/>
              </w:rPr>
              <w:instrText xml:space="preserve"> PAGEREF _Toc341433686 \h </w:instrText>
            </w:r>
            <w:r>
              <w:rPr>
                <w:noProof/>
                <w:webHidden/>
              </w:rPr>
            </w:r>
            <w:r>
              <w:rPr>
                <w:noProof/>
                <w:webHidden/>
              </w:rPr>
              <w:fldChar w:fldCharType="separate"/>
            </w:r>
            <w:r>
              <w:rPr>
                <w:noProof/>
                <w:webHidden/>
              </w:rPr>
              <w:t>1</w:t>
            </w:r>
            <w:r>
              <w:rPr>
                <w:noProof/>
                <w:webHidden/>
              </w:rPr>
              <w:fldChar w:fldCharType="end"/>
            </w:r>
          </w:hyperlink>
        </w:p>
        <w:p w:rsidR="005740F9" w:rsidRDefault="001068AA">
          <w:pPr>
            <w:pStyle w:val="TDC1"/>
            <w:rPr>
              <w:rFonts w:eastAsiaTheme="minorEastAsia" w:cstheme="minorBidi"/>
              <w:noProof/>
              <w:sz w:val="22"/>
              <w:szCs w:val="22"/>
              <w:lang w:val="es-MX" w:eastAsia="es-MX"/>
            </w:rPr>
          </w:pPr>
          <w:hyperlink w:anchor="_Toc341433687" w:history="1">
            <w:r w:rsidR="005740F9" w:rsidRPr="002F2DC5">
              <w:rPr>
                <w:rStyle w:val="Hipervnculo"/>
                <w:noProof/>
              </w:rPr>
              <w:t>Objetivo General</w:t>
            </w:r>
            <w:r w:rsidR="005740F9">
              <w:rPr>
                <w:noProof/>
                <w:webHidden/>
              </w:rPr>
              <w:tab/>
            </w:r>
            <w:r w:rsidR="005740F9">
              <w:rPr>
                <w:noProof/>
                <w:webHidden/>
              </w:rPr>
              <w:fldChar w:fldCharType="begin"/>
            </w:r>
            <w:r w:rsidR="005740F9">
              <w:rPr>
                <w:noProof/>
                <w:webHidden/>
              </w:rPr>
              <w:instrText xml:space="preserve"> PAGEREF _Toc341433687 \h </w:instrText>
            </w:r>
            <w:r w:rsidR="005740F9">
              <w:rPr>
                <w:noProof/>
                <w:webHidden/>
              </w:rPr>
            </w:r>
            <w:r w:rsidR="005740F9">
              <w:rPr>
                <w:noProof/>
                <w:webHidden/>
              </w:rPr>
              <w:fldChar w:fldCharType="separate"/>
            </w:r>
            <w:r w:rsidR="005740F9">
              <w:rPr>
                <w:noProof/>
                <w:webHidden/>
              </w:rPr>
              <w:t>2</w:t>
            </w:r>
            <w:r w:rsidR="005740F9">
              <w:rPr>
                <w:noProof/>
                <w:webHidden/>
              </w:rPr>
              <w:fldChar w:fldCharType="end"/>
            </w:r>
          </w:hyperlink>
        </w:p>
        <w:p w:rsidR="005740F9" w:rsidRDefault="001068AA">
          <w:pPr>
            <w:pStyle w:val="TDC1"/>
            <w:rPr>
              <w:rFonts w:eastAsiaTheme="minorEastAsia" w:cstheme="minorBidi"/>
              <w:noProof/>
              <w:sz w:val="22"/>
              <w:szCs w:val="22"/>
              <w:lang w:val="es-MX" w:eastAsia="es-MX"/>
            </w:rPr>
          </w:pPr>
          <w:hyperlink w:anchor="_Toc341433688" w:history="1">
            <w:r w:rsidR="005740F9" w:rsidRPr="002F2DC5">
              <w:rPr>
                <w:rStyle w:val="Hipervnculo"/>
                <w:rFonts w:cstheme="minorHAnsi"/>
                <w:noProof/>
                <w:lang w:eastAsia="es-MX"/>
              </w:rPr>
              <w:t>Estructura del manual</w:t>
            </w:r>
            <w:r w:rsidR="005740F9">
              <w:rPr>
                <w:noProof/>
                <w:webHidden/>
              </w:rPr>
              <w:tab/>
            </w:r>
            <w:r w:rsidR="005740F9">
              <w:rPr>
                <w:noProof/>
                <w:webHidden/>
              </w:rPr>
              <w:fldChar w:fldCharType="begin"/>
            </w:r>
            <w:r w:rsidR="005740F9">
              <w:rPr>
                <w:noProof/>
                <w:webHidden/>
              </w:rPr>
              <w:instrText xml:space="preserve"> PAGEREF _Toc341433688 \h </w:instrText>
            </w:r>
            <w:r w:rsidR="005740F9">
              <w:rPr>
                <w:noProof/>
                <w:webHidden/>
              </w:rPr>
            </w:r>
            <w:r w:rsidR="005740F9">
              <w:rPr>
                <w:noProof/>
                <w:webHidden/>
              </w:rPr>
              <w:fldChar w:fldCharType="separate"/>
            </w:r>
            <w:r w:rsidR="005740F9">
              <w:rPr>
                <w:noProof/>
                <w:webHidden/>
              </w:rPr>
              <w:t>2</w:t>
            </w:r>
            <w:r w:rsidR="005740F9">
              <w:rPr>
                <w:noProof/>
                <w:webHidden/>
              </w:rPr>
              <w:fldChar w:fldCharType="end"/>
            </w:r>
          </w:hyperlink>
        </w:p>
        <w:p w:rsidR="005740F9" w:rsidRDefault="001068AA">
          <w:pPr>
            <w:pStyle w:val="TDC1"/>
            <w:rPr>
              <w:rFonts w:eastAsiaTheme="minorEastAsia" w:cstheme="minorBidi"/>
              <w:noProof/>
              <w:sz w:val="22"/>
              <w:szCs w:val="22"/>
              <w:lang w:val="es-MX" w:eastAsia="es-MX"/>
            </w:rPr>
          </w:pPr>
          <w:hyperlink w:anchor="_Toc341433689" w:history="1">
            <w:r w:rsidR="005740F9" w:rsidRPr="002F2DC5">
              <w:rPr>
                <w:rStyle w:val="Hipervnculo"/>
                <w:rFonts w:cstheme="minorHAnsi"/>
                <w:noProof/>
              </w:rPr>
              <w:t>SÍMBOLOS</w:t>
            </w:r>
            <w:r w:rsidR="005740F9">
              <w:rPr>
                <w:noProof/>
                <w:webHidden/>
              </w:rPr>
              <w:tab/>
            </w:r>
            <w:r w:rsidR="005740F9">
              <w:rPr>
                <w:noProof/>
                <w:webHidden/>
              </w:rPr>
              <w:fldChar w:fldCharType="begin"/>
            </w:r>
            <w:r w:rsidR="005740F9">
              <w:rPr>
                <w:noProof/>
                <w:webHidden/>
              </w:rPr>
              <w:instrText xml:space="preserve"> PAGEREF _Toc341433689 \h </w:instrText>
            </w:r>
            <w:r w:rsidR="005740F9">
              <w:rPr>
                <w:noProof/>
                <w:webHidden/>
              </w:rPr>
            </w:r>
            <w:r w:rsidR="005740F9">
              <w:rPr>
                <w:noProof/>
                <w:webHidden/>
              </w:rPr>
              <w:fldChar w:fldCharType="separate"/>
            </w:r>
            <w:r w:rsidR="005740F9">
              <w:rPr>
                <w:noProof/>
                <w:webHidden/>
              </w:rPr>
              <w:t>2</w:t>
            </w:r>
            <w:r w:rsidR="005740F9">
              <w:rPr>
                <w:noProof/>
                <w:webHidden/>
              </w:rPr>
              <w:fldChar w:fldCharType="end"/>
            </w:r>
          </w:hyperlink>
        </w:p>
        <w:p w:rsidR="005740F9" w:rsidRDefault="001068AA">
          <w:pPr>
            <w:pStyle w:val="TDC1"/>
            <w:rPr>
              <w:rFonts w:eastAsiaTheme="minorEastAsia" w:cstheme="minorBidi"/>
              <w:noProof/>
              <w:sz w:val="22"/>
              <w:szCs w:val="22"/>
              <w:lang w:val="es-MX" w:eastAsia="es-MX"/>
            </w:rPr>
          </w:pPr>
          <w:hyperlink w:anchor="_Toc341433690" w:history="1">
            <w:r w:rsidR="005740F9" w:rsidRPr="002F2DC5">
              <w:rPr>
                <w:rStyle w:val="Hipervnculo"/>
                <w:rFonts w:cstheme="minorHAnsi"/>
                <w:noProof/>
                <w:lang w:eastAsia="es-MX"/>
              </w:rPr>
              <w:t>Unidad I. Recepción higiénica de materias primas, alimentos y bebidas.</w:t>
            </w:r>
            <w:r w:rsidR="005740F9">
              <w:rPr>
                <w:noProof/>
                <w:webHidden/>
              </w:rPr>
              <w:tab/>
            </w:r>
            <w:r w:rsidR="005740F9">
              <w:rPr>
                <w:noProof/>
                <w:webHidden/>
              </w:rPr>
              <w:fldChar w:fldCharType="begin"/>
            </w:r>
            <w:r w:rsidR="005740F9">
              <w:rPr>
                <w:noProof/>
                <w:webHidden/>
              </w:rPr>
              <w:instrText xml:space="preserve"> PAGEREF _Toc341433690 \h </w:instrText>
            </w:r>
            <w:r w:rsidR="005740F9">
              <w:rPr>
                <w:noProof/>
                <w:webHidden/>
              </w:rPr>
            </w:r>
            <w:r w:rsidR="005740F9">
              <w:rPr>
                <w:noProof/>
                <w:webHidden/>
              </w:rPr>
              <w:fldChar w:fldCharType="separate"/>
            </w:r>
            <w:r w:rsidR="005740F9">
              <w:rPr>
                <w:noProof/>
                <w:webHidden/>
              </w:rPr>
              <w:t>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1" w:history="1">
            <w:r w:rsidR="00D70F91">
              <w:rPr>
                <w:rStyle w:val="Hipervnculo"/>
                <w:rFonts w:cstheme="minorHAnsi"/>
                <w:noProof/>
                <w:lang w:eastAsia="es-MX"/>
              </w:rPr>
              <w:t>Objetivo</w:t>
            </w:r>
            <w:r w:rsidR="005740F9" w:rsidRPr="002F2DC5">
              <w:rPr>
                <w:rStyle w:val="Hipervnculo"/>
                <w:rFonts w:cstheme="minorHAnsi"/>
                <w:noProof/>
                <w:lang w:eastAsia="es-MX"/>
              </w:rPr>
              <w:t>.</w:t>
            </w:r>
            <w:r w:rsidR="005740F9">
              <w:rPr>
                <w:noProof/>
                <w:webHidden/>
              </w:rPr>
              <w:tab/>
            </w:r>
            <w:r w:rsidR="005740F9">
              <w:rPr>
                <w:noProof/>
                <w:webHidden/>
              </w:rPr>
              <w:fldChar w:fldCharType="begin"/>
            </w:r>
            <w:r w:rsidR="005740F9">
              <w:rPr>
                <w:noProof/>
                <w:webHidden/>
              </w:rPr>
              <w:instrText xml:space="preserve"> PAGEREF _Toc341433691 \h </w:instrText>
            </w:r>
            <w:r w:rsidR="005740F9">
              <w:rPr>
                <w:noProof/>
                <w:webHidden/>
              </w:rPr>
            </w:r>
            <w:r w:rsidR="005740F9">
              <w:rPr>
                <w:noProof/>
                <w:webHidden/>
              </w:rPr>
              <w:fldChar w:fldCharType="separate"/>
            </w:r>
            <w:r w:rsidR="005740F9">
              <w:rPr>
                <w:noProof/>
                <w:webHidden/>
              </w:rPr>
              <w:t>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2" w:history="1">
            <w:r w:rsidR="005740F9" w:rsidRPr="002F2DC5">
              <w:rPr>
                <w:rStyle w:val="Hipervnculo"/>
                <w:rFonts w:cstheme="minorHAnsi"/>
                <w:noProof/>
                <w:lang w:eastAsia="es-MX"/>
              </w:rPr>
              <w:t>Introducción</w:t>
            </w:r>
            <w:r w:rsidR="005740F9">
              <w:rPr>
                <w:noProof/>
                <w:webHidden/>
              </w:rPr>
              <w:tab/>
            </w:r>
            <w:r w:rsidR="005740F9">
              <w:rPr>
                <w:noProof/>
                <w:webHidden/>
              </w:rPr>
              <w:fldChar w:fldCharType="begin"/>
            </w:r>
            <w:r w:rsidR="005740F9">
              <w:rPr>
                <w:noProof/>
                <w:webHidden/>
              </w:rPr>
              <w:instrText xml:space="preserve"> PAGEREF _Toc341433692 \h </w:instrText>
            </w:r>
            <w:r w:rsidR="005740F9">
              <w:rPr>
                <w:noProof/>
                <w:webHidden/>
              </w:rPr>
            </w:r>
            <w:r w:rsidR="005740F9">
              <w:rPr>
                <w:noProof/>
                <w:webHidden/>
              </w:rPr>
              <w:fldChar w:fldCharType="separate"/>
            </w:r>
            <w:r w:rsidR="005740F9">
              <w:rPr>
                <w:noProof/>
                <w:webHidden/>
              </w:rPr>
              <w:t>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3" w:history="1">
            <w:r w:rsidR="005740F9" w:rsidRPr="002F2DC5">
              <w:rPr>
                <w:rStyle w:val="Hipervnculo"/>
                <w:rFonts w:cs="Arial"/>
                <w:noProof/>
              </w:rPr>
              <w:t>1.1. Recepción de alimentos</w:t>
            </w:r>
            <w:r w:rsidR="005740F9">
              <w:rPr>
                <w:noProof/>
                <w:webHidden/>
              </w:rPr>
              <w:tab/>
            </w:r>
            <w:r w:rsidR="005740F9">
              <w:rPr>
                <w:noProof/>
                <w:webHidden/>
              </w:rPr>
              <w:fldChar w:fldCharType="begin"/>
            </w:r>
            <w:r w:rsidR="005740F9">
              <w:rPr>
                <w:noProof/>
                <w:webHidden/>
              </w:rPr>
              <w:instrText xml:space="preserve"> PAGEREF _Toc341433693 \h </w:instrText>
            </w:r>
            <w:r w:rsidR="005740F9">
              <w:rPr>
                <w:noProof/>
                <w:webHidden/>
              </w:rPr>
            </w:r>
            <w:r w:rsidR="005740F9">
              <w:rPr>
                <w:noProof/>
                <w:webHidden/>
              </w:rPr>
              <w:fldChar w:fldCharType="separate"/>
            </w:r>
            <w:r w:rsidR="005740F9">
              <w:rPr>
                <w:noProof/>
                <w:webHidden/>
              </w:rPr>
              <w:t>4</w:t>
            </w:r>
            <w:r w:rsidR="005740F9">
              <w:rPr>
                <w:noProof/>
                <w:webHidden/>
              </w:rPr>
              <w:fldChar w:fldCharType="end"/>
            </w:r>
          </w:hyperlink>
        </w:p>
        <w:p w:rsidR="005740F9" w:rsidRDefault="001068AA">
          <w:pPr>
            <w:pStyle w:val="TDC3"/>
            <w:tabs>
              <w:tab w:val="right" w:leader="dot" w:pos="8828"/>
            </w:tabs>
            <w:rPr>
              <w:noProof/>
            </w:rPr>
          </w:pPr>
          <w:hyperlink w:anchor="_Toc341433694" w:history="1">
            <w:r w:rsidR="005740F9" w:rsidRPr="002F2DC5">
              <w:rPr>
                <w:rStyle w:val="Hipervnculo"/>
                <w:rFonts w:cs="Arial"/>
                <w:noProof/>
              </w:rPr>
              <w:t>1.1.1. Revisión de del equipo, instalaciones y mobiliario para la recepción:</w:t>
            </w:r>
            <w:r w:rsidR="005740F9">
              <w:rPr>
                <w:noProof/>
                <w:webHidden/>
              </w:rPr>
              <w:tab/>
            </w:r>
            <w:r w:rsidR="005740F9">
              <w:rPr>
                <w:noProof/>
                <w:webHidden/>
              </w:rPr>
              <w:fldChar w:fldCharType="begin"/>
            </w:r>
            <w:r w:rsidR="005740F9">
              <w:rPr>
                <w:noProof/>
                <w:webHidden/>
              </w:rPr>
              <w:instrText xml:space="preserve"> PAGEREF _Toc341433694 \h </w:instrText>
            </w:r>
            <w:r w:rsidR="005740F9">
              <w:rPr>
                <w:noProof/>
                <w:webHidden/>
              </w:rPr>
            </w:r>
            <w:r w:rsidR="005740F9">
              <w:rPr>
                <w:noProof/>
                <w:webHidden/>
              </w:rPr>
              <w:fldChar w:fldCharType="separate"/>
            </w:r>
            <w:r w:rsidR="005740F9">
              <w:rPr>
                <w:noProof/>
                <w:webHidden/>
              </w:rPr>
              <w:t>4</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5" w:history="1">
            <w:r w:rsidR="005740F9" w:rsidRPr="002F2DC5">
              <w:rPr>
                <w:rStyle w:val="Hipervnculo"/>
                <w:rFonts w:cstheme="minorHAnsi"/>
                <w:noProof/>
                <w:lang w:eastAsia="es-MX"/>
              </w:rPr>
              <w:t>Actividad 1. Ajuste de termómetro</w:t>
            </w:r>
            <w:r w:rsidR="005740F9">
              <w:rPr>
                <w:noProof/>
                <w:webHidden/>
              </w:rPr>
              <w:tab/>
            </w:r>
            <w:r w:rsidR="005740F9">
              <w:rPr>
                <w:noProof/>
                <w:webHidden/>
              </w:rPr>
              <w:fldChar w:fldCharType="begin"/>
            </w:r>
            <w:r w:rsidR="005740F9">
              <w:rPr>
                <w:noProof/>
                <w:webHidden/>
              </w:rPr>
              <w:instrText xml:space="preserve"> PAGEREF _Toc341433695 \h </w:instrText>
            </w:r>
            <w:r w:rsidR="005740F9">
              <w:rPr>
                <w:noProof/>
                <w:webHidden/>
              </w:rPr>
            </w:r>
            <w:r w:rsidR="005740F9">
              <w:rPr>
                <w:noProof/>
                <w:webHidden/>
              </w:rPr>
              <w:fldChar w:fldCharType="separate"/>
            </w:r>
            <w:r w:rsidR="005740F9">
              <w:rPr>
                <w:noProof/>
                <w:webHidden/>
              </w:rPr>
              <w:t>7</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6" w:history="1">
            <w:r w:rsidR="005740F9" w:rsidRPr="002F2DC5">
              <w:rPr>
                <w:rStyle w:val="Hipervnculo"/>
                <w:rFonts w:cs="Arial"/>
                <w:noProof/>
              </w:rPr>
              <w:t>1.1.2  Verificar la recepción de los alimentos</w:t>
            </w:r>
            <w:r w:rsidR="005740F9">
              <w:rPr>
                <w:noProof/>
                <w:webHidden/>
              </w:rPr>
              <w:tab/>
            </w:r>
            <w:r w:rsidR="005740F9">
              <w:rPr>
                <w:noProof/>
                <w:webHidden/>
              </w:rPr>
              <w:fldChar w:fldCharType="begin"/>
            </w:r>
            <w:r w:rsidR="005740F9">
              <w:rPr>
                <w:noProof/>
                <w:webHidden/>
              </w:rPr>
              <w:instrText xml:space="preserve"> PAGEREF _Toc341433696 \h </w:instrText>
            </w:r>
            <w:r w:rsidR="005740F9">
              <w:rPr>
                <w:noProof/>
                <w:webHidden/>
              </w:rPr>
            </w:r>
            <w:r w:rsidR="005740F9">
              <w:rPr>
                <w:noProof/>
                <w:webHidden/>
              </w:rPr>
              <w:fldChar w:fldCharType="separate"/>
            </w:r>
            <w:r w:rsidR="005740F9">
              <w:rPr>
                <w:noProof/>
                <w:webHidden/>
              </w:rPr>
              <w:t>8</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7" w:history="1">
            <w:r w:rsidR="005740F9" w:rsidRPr="002F2DC5">
              <w:rPr>
                <w:rStyle w:val="Hipervnculo"/>
                <w:rFonts w:cstheme="minorHAnsi"/>
                <w:noProof/>
                <w:lang w:eastAsia="es-MX"/>
              </w:rPr>
              <w:t>Actividad 2. Aceptación de la materia prima</w:t>
            </w:r>
            <w:r w:rsidR="005740F9">
              <w:rPr>
                <w:noProof/>
                <w:webHidden/>
              </w:rPr>
              <w:tab/>
            </w:r>
            <w:r w:rsidR="005740F9">
              <w:rPr>
                <w:noProof/>
                <w:webHidden/>
              </w:rPr>
              <w:fldChar w:fldCharType="begin"/>
            </w:r>
            <w:r w:rsidR="005740F9">
              <w:rPr>
                <w:noProof/>
                <w:webHidden/>
              </w:rPr>
              <w:instrText xml:space="preserve"> PAGEREF _Toc341433697 \h </w:instrText>
            </w:r>
            <w:r w:rsidR="005740F9">
              <w:rPr>
                <w:noProof/>
                <w:webHidden/>
              </w:rPr>
            </w:r>
            <w:r w:rsidR="005740F9">
              <w:rPr>
                <w:noProof/>
                <w:webHidden/>
              </w:rPr>
              <w:fldChar w:fldCharType="separate"/>
            </w:r>
            <w:r w:rsidR="005740F9">
              <w:rPr>
                <w:noProof/>
                <w:webHidden/>
              </w:rPr>
              <w:t>11</w:t>
            </w:r>
            <w:r w:rsidR="005740F9">
              <w:rPr>
                <w:noProof/>
                <w:webHidden/>
              </w:rPr>
              <w:fldChar w:fldCharType="end"/>
            </w:r>
          </w:hyperlink>
        </w:p>
        <w:p w:rsidR="00D70F91" w:rsidRDefault="00D70F91">
          <w:pPr>
            <w:pStyle w:val="TDC1"/>
            <w:rPr>
              <w:rStyle w:val="Hipervnculo"/>
              <w:noProof/>
            </w:rPr>
          </w:pPr>
        </w:p>
        <w:p w:rsidR="005740F9" w:rsidRDefault="001068AA">
          <w:pPr>
            <w:pStyle w:val="TDC1"/>
            <w:rPr>
              <w:rFonts w:eastAsiaTheme="minorEastAsia" w:cstheme="minorBidi"/>
              <w:noProof/>
              <w:sz w:val="22"/>
              <w:szCs w:val="22"/>
              <w:lang w:val="es-MX" w:eastAsia="es-MX"/>
            </w:rPr>
          </w:pPr>
          <w:hyperlink w:anchor="_Toc341433698" w:history="1">
            <w:r w:rsidR="005740F9" w:rsidRPr="002F2DC5">
              <w:rPr>
                <w:rStyle w:val="Hipervnculo"/>
                <w:rFonts w:cstheme="minorHAnsi"/>
                <w:noProof/>
                <w:lang w:eastAsia="es-MX"/>
              </w:rPr>
              <w:t>Unidad II. Almacenamiento higiénico  de materias primas, alimentos y bebidas.</w:t>
            </w:r>
            <w:r w:rsidR="005740F9">
              <w:rPr>
                <w:noProof/>
                <w:webHidden/>
              </w:rPr>
              <w:tab/>
            </w:r>
            <w:r w:rsidR="005740F9">
              <w:rPr>
                <w:noProof/>
                <w:webHidden/>
              </w:rPr>
              <w:fldChar w:fldCharType="begin"/>
            </w:r>
            <w:r w:rsidR="005740F9">
              <w:rPr>
                <w:noProof/>
                <w:webHidden/>
              </w:rPr>
              <w:instrText xml:space="preserve"> PAGEREF _Toc341433698 \h </w:instrText>
            </w:r>
            <w:r w:rsidR="005740F9">
              <w:rPr>
                <w:noProof/>
                <w:webHidden/>
              </w:rPr>
            </w:r>
            <w:r w:rsidR="005740F9">
              <w:rPr>
                <w:noProof/>
                <w:webHidden/>
              </w:rPr>
              <w:fldChar w:fldCharType="separate"/>
            </w:r>
            <w:r w:rsidR="005740F9">
              <w:rPr>
                <w:noProof/>
                <w:webHidden/>
              </w:rPr>
              <w:t>13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699" w:history="1">
            <w:r w:rsidR="005740F9" w:rsidRPr="002F2DC5">
              <w:rPr>
                <w:rStyle w:val="Hipervnculo"/>
                <w:noProof/>
              </w:rPr>
              <w:t>Objetivo</w:t>
            </w:r>
            <w:r w:rsidR="005740F9" w:rsidRPr="002F2DC5">
              <w:rPr>
                <w:rStyle w:val="Hipervnculo"/>
                <w:rFonts w:ascii="Calibri" w:hAnsi="Calibri" w:cs="Calibri"/>
                <w:noProof/>
              </w:rPr>
              <w:t>.</w:t>
            </w:r>
            <w:r w:rsidR="005740F9">
              <w:rPr>
                <w:noProof/>
                <w:webHidden/>
              </w:rPr>
              <w:tab/>
            </w:r>
            <w:r w:rsidR="005740F9">
              <w:rPr>
                <w:noProof/>
                <w:webHidden/>
              </w:rPr>
              <w:fldChar w:fldCharType="begin"/>
            </w:r>
            <w:r w:rsidR="005740F9">
              <w:rPr>
                <w:noProof/>
                <w:webHidden/>
              </w:rPr>
              <w:instrText xml:space="preserve"> PAGEREF _Toc341433699 \h </w:instrText>
            </w:r>
            <w:r w:rsidR="005740F9">
              <w:rPr>
                <w:noProof/>
                <w:webHidden/>
              </w:rPr>
            </w:r>
            <w:r w:rsidR="005740F9">
              <w:rPr>
                <w:noProof/>
                <w:webHidden/>
              </w:rPr>
              <w:fldChar w:fldCharType="separate"/>
            </w:r>
            <w:r w:rsidR="005740F9">
              <w:rPr>
                <w:noProof/>
                <w:webHidden/>
              </w:rPr>
              <w:t>13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0" w:history="1">
            <w:r w:rsidR="005740F9" w:rsidRPr="002F2DC5">
              <w:rPr>
                <w:rStyle w:val="Hipervnculo"/>
                <w:rFonts w:cstheme="minorHAnsi"/>
                <w:noProof/>
                <w:lang w:eastAsia="es-MX"/>
              </w:rPr>
              <w:t>Introducción</w:t>
            </w:r>
            <w:r w:rsidR="005740F9">
              <w:rPr>
                <w:noProof/>
                <w:webHidden/>
              </w:rPr>
              <w:tab/>
            </w:r>
            <w:r w:rsidR="005740F9">
              <w:rPr>
                <w:noProof/>
                <w:webHidden/>
              </w:rPr>
              <w:fldChar w:fldCharType="begin"/>
            </w:r>
            <w:r w:rsidR="005740F9">
              <w:rPr>
                <w:noProof/>
                <w:webHidden/>
              </w:rPr>
              <w:instrText xml:space="preserve"> PAGEREF _Toc341433700 \h </w:instrText>
            </w:r>
            <w:r w:rsidR="005740F9">
              <w:rPr>
                <w:noProof/>
                <w:webHidden/>
              </w:rPr>
            </w:r>
            <w:r w:rsidR="005740F9">
              <w:rPr>
                <w:noProof/>
                <w:webHidden/>
              </w:rPr>
              <w:fldChar w:fldCharType="separate"/>
            </w:r>
            <w:r w:rsidR="005740F9">
              <w:rPr>
                <w:noProof/>
                <w:webHidden/>
              </w:rPr>
              <w:t>13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1" w:history="1">
            <w:r w:rsidR="005740F9" w:rsidRPr="002F2DC5">
              <w:rPr>
                <w:rStyle w:val="Hipervnculo"/>
                <w:rFonts w:cs="Arial"/>
                <w:noProof/>
              </w:rPr>
              <w:t>2.1. Las materias primas, los alimentos y las bebidas</w:t>
            </w:r>
            <w:r w:rsidR="005740F9">
              <w:rPr>
                <w:noProof/>
                <w:webHidden/>
              </w:rPr>
              <w:tab/>
            </w:r>
            <w:r w:rsidR="005740F9">
              <w:rPr>
                <w:noProof/>
                <w:webHidden/>
              </w:rPr>
              <w:fldChar w:fldCharType="begin"/>
            </w:r>
            <w:r w:rsidR="005740F9">
              <w:rPr>
                <w:noProof/>
                <w:webHidden/>
              </w:rPr>
              <w:instrText xml:space="preserve"> PAGEREF _Toc341433701 \h </w:instrText>
            </w:r>
            <w:r w:rsidR="005740F9">
              <w:rPr>
                <w:noProof/>
                <w:webHidden/>
              </w:rPr>
            </w:r>
            <w:r w:rsidR="005740F9">
              <w:rPr>
                <w:noProof/>
                <w:webHidden/>
              </w:rPr>
              <w:fldChar w:fldCharType="separate"/>
            </w:r>
            <w:r w:rsidR="005740F9">
              <w:rPr>
                <w:noProof/>
                <w:webHidden/>
              </w:rPr>
              <w:t>13</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2" w:history="1">
            <w:r w:rsidR="005740F9" w:rsidRPr="002F2DC5">
              <w:rPr>
                <w:rStyle w:val="Hipervnculo"/>
                <w:rFonts w:cs="Arial"/>
                <w:noProof/>
              </w:rPr>
              <w:t>2.2. La colocación de materias primas, alimentos o bebidas</w:t>
            </w:r>
            <w:r w:rsidR="005740F9">
              <w:rPr>
                <w:noProof/>
                <w:webHidden/>
              </w:rPr>
              <w:tab/>
            </w:r>
            <w:r w:rsidR="005740F9">
              <w:rPr>
                <w:noProof/>
                <w:webHidden/>
              </w:rPr>
              <w:fldChar w:fldCharType="begin"/>
            </w:r>
            <w:r w:rsidR="005740F9">
              <w:rPr>
                <w:noProof/>
                <w:webHidden/>
              </w:rPr>
              <w:instrText xml:space="preserve"> PAGEREF _Toc341433702 \h </w:instrText>
            </w:r>
            <w:r w:rsidR="005740F9">
              <w:rPr>
                <w:noProof/>
                <w:webHidden/>
              </w:rPr>
            </w:r>
            <w:r w:rsidR="005740F9">
              <w:rPr>
                <w:noProof/>
                <w:webHidden/>
              </w:rPr>
              <w:fldChar w:fldCharType="separate"/>
            </w:r>
            <w:r w:rsidR="005740F9">
              <w:rPr>
                <w:noProof/>
                <w:webHidden/>
              </w:rPr>
              <w:t>14</w:t>
            </w:r>
            <w:r w:rsidR="005740F9">
              <w:rPr>
                <w:noProof/>
                <w:webHidden/>
              </w:rPr>
              <w:fldChar w:fldCharType="end"/>
            </w:r>
          </w:hyperlink>
        </w:p>
        <w:p w:rsidR="005740F9" w:rsidRDefault="001068AA">
          <w:pPr>
            <w:pStyle w:val="TDC3"/>
            <w:tabs>
              <w:tab w:val="right" w:leader="dot" w:pos="8828"/>
            </w:tabs>
            <w:rPr>
              <w:noProof/>
            </w:rPr>
          </w:pPr>
          <w:hyperlink w:anchor="_Toc341433703" w:history="1">
            <w:r w:rsidR="005740F9" w:rsidRPr="002F2DC5">
              <w:rPr>
                <w:rStyle w:val="Hipervnculo"/>
                <w:rFonts w:cs="Arial"/>
                <w:noProof/>
              </w:rPr>
              <w:t>2.2.1 Productos a granel</w:t>
            </w:r>
            <w:r w:rsidR="005740F9">
              <w:rPr>
                <w:noProof/>
                <w:webHidden/>
              </w:rPr>
              <w:tab/>
            </w:r>
            <w:r w:rsidR="005740F9">
              <w:rPr>
                <w:noProof/>
                <w:webHidden/>
              </w:rPr>
              <w:fldChar w:fldCharType="begin"/>
            </w:r>
            <w:r w:rsidR="005740F9">
              <w:rPr>
                <w:noProof/>
                <w:webHidden/>
              </w:rPr>
              <w:instrText xml:space="preserve"> PAGEREF _Toc341433703 \h </w:instrText>
            </w:r>
            <w:r w:rsidR="005740F9">
              <w:rPr>
                <w:noProof/>
                <w:webHidden/>
              </w:rPr>
            </w:r>
            <w:r w:rsidR="005740F9">
              <w:rPr>
                <w:noProof/>
                <w:webHidden/>
              </w:rPr>
              <w:fldChar w:fldCharType="separate"/>
            </w:r>
            <w:r w:rsidR="005740F9">
              <w:rPr>
                <w:noProof/>
                <w:webHidden/>
              </w:rPr>
              <w:t>14</w:t>
            </w:r>
            <w:r w:rsidR="005740F9">
              <w:rPr>
                <w:noProof/>
                <w:webHidden/>
              </w:rPr>
              <w:fldChar w:fldCharType="end"/>
            </w:r>
          </w:hyperlink>
        </w:p>
        <w:p w:rsidR="005740F9" w:rsidRDefault="001068AA">
          <w:pPr>
            <w:pStyle w:val="TDC3"/>
            <w:tabs>
              <w:tab w:val="right" w:leader="dot" w:pos="8828"/>
            </w:tabs>
            <w:rPr>
              <w:noProof/>
            </w:rPr>
          </w:pPr>
          <w:hyperlink w:anchor="_Toc341433704" w:history="1">
            <w:r w:rsidR="005740F9" w:rsidRPr="002F2DC5">
              <w:rPr>
                <w:rStyle w:val="Hipervnculo"/>
                <w:rFonts w:cs="Arial"/>
                <w:noProof/>
              </w:rPr>
              <w:t>2.2.2 Aplicación del Sistema de PEPS</w:t>
            </w:r>
            <w:r w:rsidR="005740F9">
              <w:rPr>
                <w:noProof/>
                <w:webHidden/>
              </w:rPr>
              <w:tab/>
            </w:r>
            <w:r w:rsidR="005740F9">
              <w:rPr>
                <w:noProof/>
                <w:webHidden/>
              </w:rPr>
              <w:fldChar w:fldCharType="begin"/>
            </w:r>
            <w:r w:rsidR="005740F9">
              <w:rPr>
                <w:noProof/>
                <w:webHidden/>
              </w:rPr>
              <w:instrText xml:space="preserve"> PAGEREF _Toc341433704 \h </w:instrText>
            </w:r>
            <w:r w:rsidR="005740F9">
              <w:rPr>
                <w:noProof/>
                <w:webHidden/>
              </w:rPr>
            </w:r>
            <w:r w:rsidR="005740F9">
              <w:rPr>
                <w:noProof/>
                <w:webHidden/>
              </w:rPr>
              <w:fldChar w:fldCharType="separate"/>
            </w:r>
            <w:r w:rsidR="005740F9">
              <w:rPr>
                <w:noProof/>
                <w:webHidden/>
              </w:rPr>
              <w:t>15</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5" w:history="1">
            <w:r w:rsidR="005740F9" w:rsidRPr="002F2DC5">
              <w:rPr>
                <w:rStyle w:val="Hipervnculo"/>
                <w:rFonts w:cs="Arial"/>
                <w:noProof/>
              </w:rPr>
              <w:t>2.3.  Materias primas, alimentos y bebidas almacenados en temperatura ambiente – Almacén de secos</w:t>
            </w:r>
            <w:r w:rsidR="005740F9">
              <w:rPr>
                <w:noProof/>
                <w:webHidden/>
              </w:rPr>
              <w:tab/>
            </w:r>
            <w:r w:rsidR="005740F9">
              <w:rPr>
                <w:noProof/>
                <w:webHidden/>
              </w:rPr>
              <w:fldChar w:fldCharType="begin"/>
            </w:r>
            <w:r w:rsidR="005740F9">
              <w:rPr>
                <w:noProof/>
                <w:webHidden/>
              </w:rPr>
              <w:instrText xml:space="preserve"> PAGEREF _Toc341433705 \h </w:instrText>
            </w:r>
            <w:r w:rsidR="005740F9">
              <w:rPr>
                <w:noProof/>
                <w:webHidden/>
              </w:rPr>
            </w:r>
            <w:r w:rsidR="005740F9">
              <w:rPr>
                <w:noProof/>
                <w:webHidden/>
              </w:rPr>
              <w:fldChar w:fldCharType="separate"/>
            </w:r>
            <w:r w:rsidR="005740F9">
              <w:rPr>
                <w:noProof/>
                <w:webHidden/>
              </w:rPr>
              <w:t>16</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6" w:history="1">
            <w:r w:rsidR="005740F9" w:rsidRPr="002F2DC5">
              <w:rPr>
                <w:rStyle w:val="Hipervnculo"/>
                <w:rFonts w:cs="Arial"/>
                <w:noProof/>
              </w:rPr>
              <w:t>2.4.  Materias primas, alimentos y bebidas almacenados en refrigeración y congelación</w:t>
            </w:r>
            <w:r w:rsidR="005740F9">
              <w:rPr>
                <w:noProof/>
                <w:webHidden/>
              </w:rPr>
              <w:tab/>
            </w:r>
            <w:r w:rsidR="005740F9">
              <w:rPr>
                <w:noProof/>
                <w:webHidden/>
              </w:rPr>
              <w:fldChar w:fldCharType="begin"/>
            </w:r>
            <w:r w:rsidR="005740F9">
              <w:rPr>
                <w:noProof/>
                <w:webHidden/>
              </w:rPr>
              <w:instrText xml:space="preserve"> PAGEREF _Toc341433706 \h </w:instrText>
            </w:r>
            <w:r w:rsidR="005740F9">
              <w:rPr>
                <w:noProof/>
                <w:webHidden/>
              </w:rPr>
            </w:r>
            <w:r w:rsidR="005740F9">
              <w:rPr>
                <w:noProof/>
                <w:webHidden/>
              </w:rPr>
              <w:fldChar w:fldCharType="separate"/>
            </w:r>
            <w:r w:rsidR="005740F9">
              <w:rPr>
                <w:noProof/>
                <w:webHidden/>
              </w:rPr>
              <w:t>17</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7" w:history="1">
            <w:r w:rsidR="005740F9" w:rsidRPr="002F2DC5">
              <w:rPr>
                <w:rStyle w:val="Hipervnculo"/>
                <w:rFonts w:cs="Arial"/>
                <w:noProof/>
                <w:lang w:eastAsia="es-MX"/>
              </w:rPr>
              <w:t>2.5. Manipulación y almacenamiento de los productos químicos</w:t>
            </w:r>
            <w:r w:rsidR="005740F9">
              <w:rPr>
                <w:noProof/>
                <w:webHidden/>
              </w:rPr>
              <w:tab/>
            </w:r>
            <w:r w:rsidR="005740F9">
              <w:rPr>
                <w:noProof/>
                <w:webHidden/>
              </w:rPr>
              <w:fldChar w:fldCharType="begin"/>
            </w:r>
            <w:r w:rsidR="005740F9">
              <w:rPr>
                <w:noProof/>
                <w:webHidden/>
              </w:rPr>
              <w:instrText xml:space="preserve"> PAGEREF _Toc341433707 \h </w:instrText>
            </w:r>
            <w:r w:rsidR="005740F9">
              <w:rPr>
                <w:noProof/>
                <w:webHidden/>
              </w:rPr>
            </w:r>
            <w:r w:rsidR="005740F9">
              <w:rPr>
                <w:noProof/>
                <w:webHidden/>
              </w:rPr>
              <w:fldChar w:fldCharType="separate"/>
            </w:r>
            <w:r w:rsidR="005740F9">
              <w:rPr>
                <w:noProof/>
                <w:webHidden/>
              </w:rPr>
              <w:t>19</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8" w:history="1">
            <w:r w:rsidR="005740F9" w:rsidRPr="002F2DC5">
              <w:rPr>
                <w:rStyle w:val="Hipervnculo"/>
                <w:rFonts w:cstheme="minorHAnsi"/>
                <w:noProof/>
                <w:lang w:eastAsia="es-MX"/>
              </w:rPr>
              <w:t>Actividad 3. Generar archivos de Word</w:t>
            </w:r>
            <w:r w:rsidR="005740F9">
              <w:rPr>
                <w:noProof/>
                <w:webHidden/>
              </w:rPr>
              <w:tab/>
            </w:r>
            <w:r w:rsidR="005740F9">
              <w:rPr>
                <w:noProof/>
                <w:webHidden/>
              </w:rPr>
              <w:fldChar w:fldCharType="begin"/>
            </w:r>
            <w:r w:rsidR="005740F9">
              <w:rPr>
                <w:noProof/>
                <w:webHidden/>
              </w:rPr>
              <w:instrText xml:space="preserve"> PAGEREF _Toc341433708 \h </w:instrText>
            </w:r>
            <w:r w:rsidR="005740F9">
              <w:rPr>
                <w:noProof/>
                <w:webHidden/>
              </w:rPr>
            </w:r>
            <w:r w:rsidR="005740F9">
              <w:rPr>
                <w:noProof/>
                <w:webHidden/>
              </w:rPr>
              <w:fldChar w:fldCharType="separate"/>
            </w:r>
            <w:r w:rsidR="005740F9">
              <w:rPr>
                <w:noProof/>
                <w:webHidden/>
              </w:rPr>
              <w:t>19</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09" w:history="1">
            <w:r w:rsidR="005740F9" w:rsidRPr="002F2DC5">
              <w:rPr>
                <w:rStyle w:val="Hipervnculo"/>
                <w:rFonts w:cstheme="minorHAnsi"/>
                <w:noProof/>
                <w:lang w:eastAsia="es-MX"/>
              </w:rPr>
              <w:t>Actividad 4. Generar páginas</w:t>
            </w:r>
            <w:r w:rsidR="005740F9">
              <w:rPr>
                <w:noProof/>
                <w:webHidden/>
              </w:rPr>
              <w:tab/>
            </w:r>
            <w:r w:rsidR="005740F9">
              <w:rPr>
                <w:noProof/>
                <w:webHidden/>
              </w:rPr>
              <w:fldChar w:fldCharType="begin"/>
            </w:r>
            <w:r w:rsidR="005740F9">
              <w:rPr>
                <w:noProof/>
                <w:webHidden/>
              </w:rPr>
              <w:instrText xml:space="preserve"> PAGEREF _Toc341433709 \h </w:instrText>
            </w:r>
            <w:r w:rsidR="005740F9">
              <w:rPr>
                <w:noProof/>
                <w:webHidden/>
              </w:rPr>
            </w:r>
            <w:r w:rsidR="005740F9">
              <w:rPr>
                <w:noProof/>
                <w:webHidden/>
              </w:rPr>
              <w:fldChar w:fldCharType="separate"/>
            </w:r>
            <w:r w:rsidR="005740F9">
              <w:rPr>
                <w:noProof/>
                <w:webHidden/>
              </w:rPr>
              <w:t>20</w:t>
            </w:r>
            <w:r w:rsidR="005740F9">
              <w:rPr>
                <w:noProof/>
                <w:webHidden/>
              </w:rPr>
              <w:fldChar w:fldCharType="end"/>
            </w:r>
          </w:hyperlink>
        </w:p>
        <w:p w:rsidR="00D70F91" w:rsidRDefault="00D70F91">
          <w:pPr>
            <w:pStyle w:val="TDC1"/>
            <w:rPr>
              <w:rStyle w:val="Hipervnculo"/>
              <w:noProof/>
            </w:rPr>
          </w:pPr>
        </w:p>
        <w:p w:rsidR="005740F9" w:rsidRDefault="001068AA">
          <w:pPr>
            <w:pStyle w:val="TDC1"/>
            <w:rPr>
              <w:rFonts w:eastAsiaTheme="minorEastAsia" w:cstheme="minorBidi"/>
              <w:noProof/>
              <w:sz w:val="22"/>
              <w:szCs w:val="22"/>
              <w:lang w:val="es-MX" w:eastAsia="es-MX"/>
            </w:rPr>
          </w:pPr>
          <w:hyperlink w:anchor="_Toc341433710" w:history="1">
            <w:r w:rsidR="005740F9" w:rsidRPr="002F2DC5">
              <w:rPr>
                <w:rStyle w:val="Hipervnculo"/>
                <w:rFonts w:cstheme="minorHAnsi"/>
                <w:noProof/>
              </w:rPr>
              <w:t>Unidad III.</w:t>
            </w:r>
            <w:r w:rsidR="005740F9" w:rsidRPr="002F2DC5">
              <w:rPr>
                <w:rStyle w:val="Hipervnculo"/>
                <w:rFonts w:cs="Calibri-Bold"/>
                <w:noProof/>
              </w:rPr>
              <w:t xml:space="preserve"> Aplicación de prácticas de higiene en la preparación de alimentos y bebidas en establecimientos.</w:t>
            </w:r>
            <w:r w:rsidR="005740F9">
              <w:rPr>
                <w:noProof/>
                <w:webHidden/>
              </w:rPr>
              <w:tab/>
            </w:r>
            <w:r w:rsidR="005740F9">
              <w:rPr>
                <w:noProof/>
                <w:webHidden/>
              </w:rPr>
              <w:fldChar w:fldCharType="begin"/>
            </w:r>
            <w:r w:rsidR="005740F9">
              <w:rPr>
                <w:noProof/>
                <w:webHidden/>
              </w:rPr>
              <w:instrText xml:space="preserve"> PAGEREF _Toc341433710 \h </w:instrText>
            </w:r>
            <w:r w:rsidR="005740F9">
              <w:rPr>
                <w:noProof/>
                <w:webHidden/>
              </w:rPr>
            </w:r>
            <w:r w:rsidR="005740F9">
              <w:rPr>
                <w:noProof/>
                <w:webHidden/>
              </w:rPr>
              <w:fldChar w:fldCharType="separate"/>
            </w:r>
            <w:r w:rsidR="005740F9">
              <w:rPr>
                <w:noProof/>
                <w:webHidden/>
              </w:rPr>
              <w:t>21</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11" w:history="1">
            <w:r w:rsidR="005740F9" w:rsidRPr="002F2DC5">
              <w:rPr>
                <w:rStyle w:val="Hipervnculo"/>
                <w:noProof/>
              </w:rPr>
              <w:t>Objetivo</w:t>
            </w:r>
            <w:r w:rsidR="005740F9">
              <w:rPr>
                <w:noProof/>
                <w:webHidden/>
              </w:rPr>
              <w:tab/>
            </w:r>
            <w:r w:rsidR="005740F9">
              <w:rPr>
                <w:noProof/>
                <w:webHidden/>
              </w:rPr>
              <w:fldChar w:fldCharType="begin"/>
            </w:r>
            <w:r w:rsidR="005740F9">
              <w:rPr>
                <w:noProof/>
                <w:webHidden/>
              </w:rPr>
              <w:instrText xml:space="preserve"> PAGEREF _Toc341433711 \h </w:instrText>
            </w:r>
            <w:r w:rsidR="005740F9">
              <w:rPr>
                <w:noProof/>
                <w:webHidden/>
              </w:rPr>
            </w:r>
            <w:r w:rsidR="005740F9">
              <w:rPr>
                <w:noProof/>
                <w:webHidden/>
              </w:rPr>
              <w:fldChar w:fldCharType="separate"/>
            </w:r>
            <w:r w:rsidR="005740F9">
              <w:rPr>
                <w:noProof/>
                <w:webHidden/>
              </w:rPr>
              <w:t>22</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12" w:history="1">
            <w:r w:rsidR="005740F9" w:rsidRPr="002F2DC5">
              <w:rPr>
                <w:rStyle w:val="Hipervnculo"/>
                <w:rFonts w:ascii="Arial" w:hAnsi="Arial" w:cs="Arial"/>
                <w:noProof/>
              </w:rPr>
              <w:t>Introducción.</w:t>
            </w:r>
            <w:r w:rsidR="005740F9">
              <w:rPr>
                <w:noProof/>
                <w:webHidden/>
              </w:rPr>
              <w:tab/>
            </w:r>
            <w:r w:rsidR="005740F9">
              <w:rPr>
                <w:noProof/>
                <w:webHidden/>
              </w:rPr>
              <w:fldChar w:fldCharType="begin"/>
            </w:r>
            <w:r w:rsidR="005740F9">
              <w:rPr>
                <w:noProof/>
                <w:webHidden/>
              </w:rPr>
              <w:instrText xml:space="preserve"> PAGEREF _Toc341433712 \h </w:instrText>
            </w:r>
            <w:r w:rsidR="005740F9">
              <w:rPr>
                <w:noProof/>
                <w:webHidden/>
              </w:rPr>
            </w:r>
            <w:r w:rsidR="005740F9">
              <w:rPr>
                <w:noProof/>
                <w:webHidden/>
              </w:rPr>
              <w:fldChar w:fldCharType="separate"/>
            </w:r>
            <w:r w:rsidR="005740F9">
              <w:rPr>
                <w:noProof/>
                <w:webHidden/>
              </w:rPr>
              <w:t>22</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13" w:history="1">
            <w:r w:rsidR="005740F9" w:rsidRPr="002F2DC5">
              <w:rPr>
                <w:rStyle w:val="Hipervnculo"/>
                <w:rFonts w:ascii="Arial" w:hAnsi="Arial" w:cs="Arial"/>
                <w:noProof/>
                <w:lang w:eastAsia="es-MX"/>
              </w:rPr>
              <w:t>3.1 Higiene personal</w:t>
            </w:r>
            <w:r w:rsidR="005740F9">
              <w:rPr>
                <w:noProof/>
                <w:webHidden/>
              </w:rPr>
              <w:tab/>
            </w:r>
            <w:r w:rsidR="005740F9">
              <w:rPr>
                <w:noProof/>
                <w:webHidden/>
              </w:rPr>
              <w:fldChar w:fldCharType="begin"/>
            </w:r>
            <w:r w:rsidR="005740F9">
              <w:rPr>
                <w:noProof/>
                <w:webHidden/>
              </w:rPr>
              <w:instrText xml:space="preserve"> PAGEREF _Toc341433713 \h </w:instrText>
            </w:r>
            <w:r w:rsidR="005740F9">
              <w:rPr>
                <w:noProof/>
                <w:webHidden/>
              </w:rPr>
            </w:r>
            <w:r w:rsidR="005740F9">
              <w:rPr>
                <w:noProof/>
                <w:webHidden/>
              </w:rPr>
              <w:fldChar w:fldCharType="separate"/>
            </w:r>
            <w:r w:rsidR="005740F9">
              <w:rPr>
                <w:noProof/>
                <w:webHidden/>
              </w:rPr>
              <w:t>22</w:t>
            </w:r>
            <w:r w:rsidR="005740F9">
              <w:rPr>
                <w:noProof/>
                <w:webHidden/>
              </w:rPr>
              <w:fldChar w:fldCharType="end"/>
            </w:r>
          </w:hyperlink>
        </w:p>
        <w:p w:rsidR="005740F9" w:rsidRDefault="001068AA">
          <w:pPr>
            <w:pStyle w:val="TDC3"/>
            <w:tabs>
              <w:tab w:val="right" w:leader="dot" w:pos="8828"/>
            </w:tabs>
            <w:rPr>
              <w:noProof/>
            </w:rPr>
          </w:pPr>
          <w:hyperlink w:anchor="_Toc341433714" w:history="1">
            <w:r w:rsidR="005740F9" w:rsidRPr="002F2DC5">
              <w:rPr>
                <w:rStyle w:val="Hipervnculo"/>
                <w:rFonts w:cs="Arial"/>
                <w:noProof/>
              </w:rPr>
              <w:t>3.1.1. Técnica de lavado de manos</w:t>
            </w:r>
            <w:r w:rsidR="005740F9">
              <w:rPr>
                <w:noProof/>
                <w:webHidden/>
              </w:rPr>
              <w:tab/>
            </w:r>
            <w:r w:rsidR="005740F9">
              <w:rPr>
                <w:noProof/>
                <w:webHidden/>
              </w:rPr>
              <w:fldChar w:fldCharType="begin"/>
            </w:r>
            <w:r w:rsidR="005740F9">
              <w:rPr>
                <w:noProof/>
                <w:webHidden/>
              </w:rPr>
              <w:instrText xml:space="preserve"> PAGEREF _Toc341433714 \h </w:instrText>
            </w:r>
            <w:r w:rsidR="005740F9">
              <w:rPr>
                <w:noProof/>
                <w:webHidden/>
              </w:rPr>
            </w:r>
            <w:r w:rsidR="005740F9">
              <w:rPr>
                <w:noProof/>
                <w:webHidden/>
              </w:rPr>
              <w:fldChar w:fldCharType="separate"/>
            </w:r>
            <w:r w:rsidR="005740F9">
              <w:rPr>
                <w:noProof/>
                <w:webHidden/>
              </w:rPr>
              <w:t>24</w:t>
            </w:r>
            <w:r w:rsidR="005740F9">
              <w:rPr>
                <w:noProof/>
                <w:webHidden/>
              </w:rPr>
              <w:fldChar w:fldCharType="end"/>
            </w:r>
          </w:hyperlink>
        </w:p>
        <w:p w:rsidR="005740F9" w:rsidRDefault="001068AA">
          <w:pPr>
            <w:pStyle w:val="TDC2"/>
            <w:rPr>
              <w:rFonts w:eastAsiaTheme="minorEastAsia" w:cstheme="minorBidi"/>
              <w:noProof/>
              <w:sz w:val="22"/>
              <w:szCs w:val="22"/>
              <w:lang w:val="es-MX" w:eastAsia="es-MX"/>
            </w:rPr>
          </w:pPr>
          <w:hyperlink w:anchor="_Toc341433715" w:history="1">
            <w:r w:rsidR="005740F9" w:rsidRPr="002F2DC5">
              <w:rPr>
                <w:rStyle w:val="Hipervnculo"/>
                <w:rFonts w:cs="Arial"/>
                <w:noProof/>
              </w:rPr>
              <w:t>3.2. Condiciones físicas y de operación de las áreas de preparación de alimentos</w:t>
            </w:r>
            <w:r w:rsidR="005740F9">
              <w:rPr>
                <w:noProof/>
                <w:webHidden/>
              </w:rPr>
              <w:tab/>
            </w:r>
            <w:r w:rsidR="005740F9">
              <w:rPr>
                <w:noProof/>
                <w:webHidden/>
              </w:rPr>
              <w:fldChar w:fldCharType="begin"/>
            </w:r>
            <w:r w:rsidR="005740F9">
              <w:rPr>
                <w:noProof/>
                <w:webHidden/>
              </w:rPr>
              <w:instrText xml:space="preserve"> PAGEREF _Toc341433715 \h </w:instrText>
            </w:r>
            <w:r w:rsidR="005740F9">
              <w:rPr>
                <w:noProof/>
                <w:webHidden/>
              </w:rPr>
            </w:r>
            <w:r w:rsidR="005740F9">
              <w:rPr>
                <w:noProof/>
                <w:webHidden/>
              </w:rPr>
              <w:fldChar w:fldCharType="separate"/>
            </w:r>
            <w:r w:rsidR="005740F9">
              <w:rPr>
                <w:noProof/>
                <w:webHidden/>
              </w:rPr>
              <w:t>24</w:t>
            </w:r>
            <w:r w:rsidR="005740F9">
              <w:rPr>
                <w:noProof/>
                <w:webHidden/>
              </w:rPr>
              <w:fldChar w:fldCharType="end"/>
            </w:r>
          </w:hyperlink>
        </w:p>
        <w:p w:rsidR="00D70F91" w:rsidRDefault="00D70F91">
          <w:pPr>
            <w:pStyle w:val="TDC1"/>
            <w:rPr>
              <w:rStyle w:val="Hipervnculo"/>
              <w:noProof/>
            </w:rPr>
          </w:pPr>
        </w:p>
        <w:p w:rsidR="005740F9" w:rsidRDefault="001068AA">
          <w:pPr>
            <w:pStyle w:val="TDC1"/>
            <w:rPr>
              <w:rFonts w:eastAsiaTheme="minorEastAsia" w:cstheme="minorBidi"/>
              <w:noProof/>
              <w:sz w:val="22"/>
              <w:szCs w:val="22"/>
              <w:lang w:val="es-MX" w:eastAsia="es-MX"/>
            </w:rPr>
          </w:pPr>
          <w:hyperlink w:anchor="_Toc341433716" w:history="1">
            <w:r w:rsidR="005740F9" w:rsidRPr="002F2DC5">
              <w:rPr>
                <w:rStyle w:val="Hipervnculo"/>
                <w:noProof/>
              </w:rPr>
              <w:t>REFERENCIAS BIBLIOGRÁFICAS</w:t>
            </w:r>
            <w:r w:rsidR="005740F9">
              <w:rPr>
                <w:noProof/>
                <w:webHidden/>
              </w:rPr>
              <w:tab/>
            </w:r>
            <w:r w:rsidR="005740F9">
              <w:rPr>
                <w:noProof/>
                <w:webHidden/>
              </w:rPr>
              <w:fldChar w:fldCharType="begin"/>
            </w:r>
            <w:r w:rsidR="005740F9">
              <w:rPr>
                <w:noProof/>
                <w:webHidden/>
              </w:rPr>
              <w:instrText xml:space="preserve"> PAGEREF _Toc341433716 \h </w:instrText>
            </w:r>
            <w:r w:rsidR="005740F9">
              <w:rPr>
                <w:noProof/>
                <w:webHidden/>
              </w:rPr>
            </w:r>
            <w:r w:rsidR="005740F9">
              <w:rPr>
                <w:noProof/>
                <w:webHidden/>
              </w:rPr>
              <w:fldChar w:fldCharType="separate"/>
            </w:r>
            <w:r w:rsidR="005740F9">
              <w:rPr>
                <w:noProof/>
                <w:webHidden/>
              </w:rPr>
              <w:t>33</w:t>
            </w:r>
            <w:r w:rsidR="005740F9">
              <w:rPr>
                <w:noProof/>
                <w:webHidden/>
              </w:rPr>
              <w:fldChar w:fldCharType="end"/>
            </w:r>
          </w:hyperlink>
        </w:p>
        <w:p w:rsidR="005740F9" w:rsidRDefault="001068AA">
          <w:pPr>
            <w:pStyle w:val="TDC1"/>
            <w:rPr>
              <w:rFonts w:eastAsiaTheme="minorEastAsia" w:cstheme="minorBidi"/>
              <w:noProof/>
              <w:sz w:val="22"/>
              <w:szCs w:val="22"/>
              <w:lang w:val="es-MX" w:eastAsia="es-MX"/>
            </w:rPr>
          </w:pPr>
          <w:hyperlink w:anchor="_Toc341433717" w:history="1">
            <w:r w:rsidR="005740F9" w:rsidRPr="002F2DC5">
              <w:rPr>
                <w:rStyle w:val="Hipervnculo"/>
                <w:noProof/>
              </w:rPr>
              <w:t>CRÉDITOS</w:t>
            </w:r>
            <w:r w:rsidR="005740F9">
              <w:rPr>
                <w:noProof/>
                <w:webHidden/>
              </w:rPr>
              <w:tab/>
            </w:r>
            <w:r w:rsidR="005740F9">
              <w:rPr>
                <w:noProof/>
                <w:webHidden/>
              </w:rPr>
              <w:fldChar w:fldCharType="begin"/>
            </w:r>
            <w:r w:rsidR="005740F9">
              <w:rPr>
                <w:noProof/>
                <w:webHidden/>
              </w:rPr>
              <w:instrText xml:space="preserve"> PAGEREF _Toc341433717 \h </w:instrText>
            </w:r>
            <w:r w:rsidR="005740F9">
              <w:rPr>
                <w:noProof/>
                <w:webHidden/>
              </w:rPr>
            </w:r>
            <w:r w:rsidR="005740F9">
              <w:rPr>
                <w:noProof/>
                <w:webHidden/>
              </w:rPr>
              <w:fldChar w:fldCharType="separate"/>
            </w:r>
            <w:r w:rsidR="005740F9">
              <w:rPr>
                <w:noProof/>
                <w:webHidden/>
              </w:rPr>
              <w:t>33</w:t>
            </w:r>
            <w:r w:rsidR="005740F9">
              <w:rPr>
                <w:noProof/>
                <w:webHidden/>
              </w:rPr>
              <w:fldChar w:fldCharType="end"/>
            </w:r>
          </w:hyperlink>
        </w:p>
        <w:p w:rsidR="005740F9" w:rsidRDefault="005740F9">
          <w:pPr>
            <w:rPr>
              <w:lang w:val="es-ES"/>
            </w:rPr>
          </w:pPr>
          <w:r>
            <w:rPr>
              <w:lang w:val="es-ES"/>
            </w:rPr>
            <w:fldChar w:fldCharType="end"/>
          </w:r>
        </w:p>
      </w:sdtContent>
    </w:sdt>
    <w:p w:rsidR="005740F9" w:rsidRPr="005740F9" w:rsidRDefault="005740F9" w:rsidP="005740F9">
      <w:pPr>
        <w:rPr>
          <w:lang w:val="es-ES" w:eastAsia="es-ES"/>
        </w:rPr>
      </w:pPr>
    </w:p>
    <w:p w:rsidR="005740F9" w:rsidRDefault="005740F9" w:rsidP="005740F9">
      <w:pPr>
        <w:rPr>
          <w:lang w:val="es-ES" w:eastAsia="es-ES"/>
        </w:rPr>
      </w:pPr>
    </w:p>
    <w:p w:rsidR="005740F9" w:rsidRPr="005740F9" w:rsidRDefault="005740F9" w:rsidP="005740F9">
      <w:pPr>
        <w:rPr>
          <w:lang w:val="es-ES" w:eastAsia="es-ES"/>
        </w:rPr>
      </w:pPr>
    </w:p>
    <w:p w:rsidR="00F27325" w:rsidRPr="00B510C7" w:rsidRDefault="00F27325" w:rsidP="0037052F">
      <w:pPr>
        <w:pStyle w:val="TDC1"/>
        <w:rPr>
          <w:highlight w:val="yellow"/>
        </w:rPr>
      </w:pPr>
    </w:p>
    <w:p w:rsidR="00F27325" w:rsidRPr="00B510C7" w:rsidRDefault="00FA62F4" w:rsidP="00F27325">
      <w:pPr>
        <w:pStyle w:val="TDC1"/>
        <w:rPr>
          <w:rFonts w:eastAsiaTheme="minorEastAsia" w:cstheme="minorBidi"/>
          <w:noProof/>
          <w:sz w:val="22"/>
          <w:szCs w:val="22"/>
          <w:highlight w:val="yellow"/>
        </w:rPr>
      </w:pPr>
      <w:r w:rsidRPr="00B510C7">
        <w:rPr>
          <w:highlight w:val="yellow"/>
          <w:lang w:val="es-ES_tradnl"/>
        </w:rPr>
        <w:fldChar w:fldCharType="end"/>
      </w:r>
    </w:p>
    <w:p w:rsidR="00BC0943" w:rsidRPr="00B510C7" w:rsidRDefault="00BC0943" w:rsidP="00371CF0">
      <w:pPr>
        <w:rPr>
          <w:rFonts w:ascii="Verdana" w:eastAsia="Times New Roman" w:hAnsi="Verdana" w:cs="Arial"/>
          <w:b/>
          <w:sz w:val="23"/>
          <w:szCs w:val="23"/>
          <w:highlight w:val="yellow"/>
          <w:lang w:eastAsia="es-MX"/>
        </w:rPr>
      </w:pPr>
    </w:p>
    <w:p w:rsidR="00371CF0" w:rsidRPr="00B510C7" w:rsidRDefault="00371CF0">
      <w:pPr>
        <w:rPr>
          <w:rFonts w:ascii="Verdana" w:eastAsia="Times New Roman" w:hAnsi="Verdana" w:cs="Arial"/>
          <w:b/>
          <w:sz w:val="23"/>
          <w:szCs w:val="23"/>
          <w:highlight w:val="yellow"/>
          <w:lang w:eastAsia="es-MX"/>
        </w:rPr>
      </w:pPr>
    </w:p>
    <w:p w:rsidR="0004459F" w:rsidRPr="00B510C7" w:rsidRDefault="00F27325">
      <w:pPr>
        <w:rPr>
          <w:rFonts w:ascii="Verdana" w:eastAsia="Times New Roman" w:hAnsi="Verdana" w:cs="Arial"/>
          <w:b/>
          <w:sz w:val="23"/>
          <w:szCs w:val="23"/>
          <w:highlight w:val="yellow"/>
          <w:lang w:eastAsia="es-MX"/>
        </w:rPr>
        <w:sectPr w:rsidR="0004459F" w:rsidRPr="00B510C7" w:rsidSect="00870559">
          <w:footerReference w:type="default" r:id="rId10"/>
          <w:pgSz w:w="12240" w:h="15840"/>
          <w:pgMar w:top="1276" w:right="1701" w:bottom="1417" w:left="1701" w:header="708" w:footer="708" w:gutter="0"/>
          <w:pgNumType w:start="0"/>
          <w:cols w:space="708"/>
          <w:docGrid w:linePitch="360"/>
        </w:sectPr>
      </w:pPr>
      <w:r w:rsidRPr="00B510C7">
        <w:rPr>
          <w:rFonts w:ascii="Verdana" w:eastAsia="Times New Roman" w:hAnsi="Verdana" w:cs="Arial"/>
          <w:b/>
          <w:sz w:val="23"/>
          <w:szCs w:val="23"/>
          <w:highlight w:val="yellow"/>
          <w:lang w:eastAsia="es-MX"/>
        </w:rPr>
        <w:br w:type="page"/>
      </w:r>
    </w:p>
    <w:p w:rsidR="0059064F" w:rsidRPr="000375AE" w:rsidRDefault="0059064F" w:rsidP="005740F9">
      <w:pPr>
        <w:pStyle w:val="Ttulo1"/>
        <w:rPr>
          <w:rFonts w:ascii="Verdana" w:eastAsia="Times New Roman" w:hAnsi="Verdana" w:cs="Arial"/>
          <w:b w:val="0"/>
          <w:sz w:val="23"/>
          <w:szCs w:val="23"/>
          <w:lang w:eastAsia="es-MX"/>
        </w:rPr>
      </w:pPr>
      <w:bookmarkStart w:id="4" w:name="_Toc341433686"/>
      <w:r w:rsidRPr="000375AE">
        <w:rPr>
          <w:rFonts w:ascii="Verdana" w:eastAsia="Times New Roman" w:hAnsi="Verdana" w:cs="Arial"/>
          <w:sz w:val="23"/>
          <w:szCs w:val="23"/>
          <w:lang w:eastAsia="es-MX"/>
        </w:rPr>
        <w:lastRenderedPageBreak/>
        <w:t>Introducción</w:t>
      </w:r>
      <w:bookmarkEnd w:id="4"/>
    </w:p>
    <w:p w:rsidR="00B57159" w:rsidRDefault="00B57159" w:rsidP="0059064F">
      <w:pPr>
        <w:jc w:val="both"/>
      </w:pPr>
    </w:p>
    <w:p w:rsidR="00753FFB" w:rsidRDefault="00CB4C43" w:rsidP="0059064F">
      <w:pPr>
        <w:jc w:val="both"/>
      </w:pPr>
      <w:r w:rsidRPr="000375AE">
        <w:t xml:space="preserve">El hombre primitivo solía alimentarse de productos de origen animal y vegetal crudos y frescos. A medida que desarrolló su propia cultura, varió entonces su forma de alimentarse y comenzó su propia cultura, </w:t>
      </w:r>
      <w:r w:rsidR="000375AE" w:rsidRPr="000375AE">
        <w:t>varió entonces su forma de alimentarse y comenzó a ingerir alimentos elaborados, asados al fuego, hervidos, ahumados, etcétera. Con el desarrollo de la civilización aumento el intercambio de experiencia acerca de las formas más adecuadas de producir y elaborar los alimentos y, en muchos países, se impulso la simplificación de las operaciones encaminadas a obtener productos de mayor calidad y mejor conservación.</w:t>
      </w:r>
    </w:p>
    <w:p w:rsidR="001E7B37" w:rsidRDefault="001E7B37" w:rsidP="0059064F">
      <w:pPr>
        <w:jc w:val="both"/>
      </w:pPr>
    </w:p>
    <w:p w:rsidR="003E1A4D" w:rsidRDefault="000375AE" w:rsidP="0059064F">
      <w:pPr>
        <w:jc w:val="both"/>
      </w:pPr>
      <w:r>
        <w:t xml:space="preserve">En la actualidad uno de los problemas </w:t>
      </w:r>
      <w:r w:rsidR="003E1A4D">
        <w:t>más</w:t>
      </w:r>
      <w:r>
        <w:t xml:space="preserve"> frecuentes que confronta el ser humano es el consumo de alimentos contaminados, el cual se origina por un mal manejo desde su obtención, almacenamiento, elaboración, transporte y servicio; afectando</w:t>
      </w:r>
      <w:r w:rsidR="003E1A4D">
        <w:t xml:space="preserve"> con esto a la salud de los consumidores, provocándoles las denominadas Enfermedades Transmitidas por Alimentos (ETA) las que pueden ser leves y en ocasiones capaces de provocar la muerte.</w:t>
      </w:r>
    </w:p>
    <w:p w:rsidR="001E7B37" w:rsidRDefault="001E7B37" w:rsidP="0059064F">
      <w:pPr>
        <w:jc w:val="both"/>
      </w:pPr>
    </w:p>
    <w:p w:rsidR="003E1A4D" w:rsidRDefault="003E1A4D" w:rsidP="0059064F">
      <w:pPr>
        <w:jc w:val="both"/>
      </w:pPr>
      <w:r>
        <w:t>Se ha comprobado que más de la mitad de las enfermedades trasmitidas por alimentos, están originadas por el consumo de comidas en restaurantes, escuelas, instituciones o incluso en el propio hogar. Esto deduce que la razón más frecuente para que tenga lugar un brote de enfermedad es la deficiente manipulación de los alimentos, como consecuencia de la mala aplicación de procedimientos higiénicos, en la preparación de alimentos.</w:t>
      </w:r>
    </w:p>
    <w:p w:rsidR="001E7B37" w:rsidRDefault="001E7B37" w:rsidP="0059064F">
      <w:pPr>
        <w:jc w:val="both"/>
      </w:pPr>
    </w:p>
    <w:p w:rsidR="003E1A4D" w:rsidRDefault="003E1A4D" w:rsidP="0059064F">
      <w:pPr>
        <w:jc w:val="both"/>
      </w:pPr>
      <w:r>
        <w:t>Aunque existen diferencias en la forma en que los procedimientos sanitarios se pueden aplicar las buenas prácticas sanitarias en el manejo de los alimentos representan una importante herramienta que involucra a todas las personas que intervienen</w:t>
      </w:r>
      <w:r w:rsidR="001E7B37">
        <w:t xml:space="preserve"> en un proceso de elaboración de los alimentos quienes deben de cumplir con ciertas condiciones tanto personales como de hábitos y costumbres, aunado a la aplicación de medidas de higiene en los establecimientos en donde se manipulan alimentos preparados.</w:t>
      </w:r>
    </w:p>
    <w:p w:rsidR="001E7B37" w:rsidRDefault="001E7B37" w:rsidP="0059064F">
      <w:pPr>
        <w:jc w:val="both"/>
      </w:pPr>
    </w:p>
    <w:p w:rsidR="000375AE" w:rsidRPr="000375AE" w:rsidRDefault="001E7B37" w:rsidP="0059064F">
      <w:pPr>
        <w:jc w:val="both"/>
      </w:pPr>
      <w:r>
        <w:t>El propósito de este manual es aportar información y orientación con lenguaje sencillo para que el participante, el cual se encuentra en el proceso recepción, almacenamiento y elaboración de alimentos, identifiquen defectos y errores y tengan la posibilidad de corregirlos, además incluye las recomendaciones generales.</w:t>
      </w:r>
    </w:p>
    <w:p w:rsidR="00ED4254" w:rsidRPr="00B510C7" w:rsidRDefault="00ED4254" w:rsidP="00AC3783">
      <w:pPr>
        <w:jc w:val="both"/>
        <w:rPr>
          <w:highlight w:val="yellow"/>
        </w:rPr>
      </w:pPr>
    </w:p>
    <w:p w:rsidR="00DC6F82" w:rsidRDefault="00DC6F82" w:rsidP="00AC3783">
      <w:pPr>
        <w:jc w:val="both"/>
        <w:rPr>
          <w:highlight w:val="yellow"/>
        </w:rPr>
      </w:pPr>
    </w:p>
    <w:p w:rsidR="00AC3783" w:rsidRPr="00421DC9" w:rsidRDefault="00AC3783" w:rsidP="005740F9">
      <w:pPr>
        <w:pStyle w:val="Ttulo1"/>
        <w:rPr>
          <w:b w:val="0"/>
        </w:rPr>
      </w:pPr>
      <w:bookmarkStart w:id="5" w:name="_Toc341433687"/>
      <w:r w:rsidRPr="00421DC9">
        <w:t>Objetivo</w:t>
      </w:r>
      <w:r w:rsidR="00004DDC" w:rsidRPr="00421DC9">
        <w:t xml:space="preserve"> General</w:t>
      </w:r>
      <w:bookmarkEnd w:id="5"/>
    </w:p>
    <w:p w:rsidR="00421DC9" w:rsidRPr="00421DC9" w:rsidRDefault="00004DDC" w:rsidP="00421DC9">
      <w:pPr>
        <w:jc w:val="both"/>
      </w:pPr>
      <w:r w:rsidRPr="00421DC9">
        <w:t xml:space="preserve">Al finalizar el curso, los participantes </w:t>
      </w:r>
      <w:r w:rsidR="001E03A7" w:rsidRPr="00421DC9">
        <w:t xml:space="preserve">adquirirán los conocimientos y habilidades </w:t>
      </w:r>
      <w:r w:rsidR="00421DC9" w:rsidRPr="00421DC9">
        <w:t xml:space="preserve">en </w:t>
      </w:r>
      <w:r w:rsidR="003E7DC0" w:rsidRPr="00421DC9">
        <w:rPr>
          <w:rFonts w:ascii="Calibri" w:hAnsi="Calibri" w:cs="Calibri"/>
        </w:rPr>
        <w:t>la práctica del manejo higiénico de los alimentos en establecimientos</w:t>
      </w:r>
      <w:r w:rsidR="003E7DC0">
        <w:rPr>
          <w:rFonts w:ascii="Calibri" w:hAnsi="Calibri" w:cs="Calibri"/>
        </w:rPr>
        <w:t xml:space="preserve">, desde </w:t>
      </w:r>
      <w:r w:rsidR="00421DC9" w:rsidRPr="00421DC9">
        <w:t>el proceso de recepción, almacenamie</w:t>
      </w:r>
      <w:r w:rsidR="003E7DC0">
        <w:t>nto y preparación de alimentos.</w:t>
      </w:r>
    </w:p>
    <w:p w:rsidR="00421DC9" w:rsidRDefault="00421DC9" w:rsidP="00E177BF">
      <w:pPr>
        <w:jc w:val="both"/>
      </w:pPr>
    </w:p>
    <w:p w:rsidR="00870559" w:rsidRPr="000C1DAF" w:rsidRDefault="00870559" w:rsidP="005740F9">
      <w:pPr>
        <w:pStyle w:val="Ttulo1"/>
        <w:rPr>
          <w:rFonts w:eastAsia="Times New Roman" w:cstheme="minorHAnsi"/>
          <w:b w:val="0"/>
          <w:sz w:val="24"/>
          <w:szCs w:val="24"/>
          <w:lang w:eastAsia="es-MX"/>
        </w:rPr>
      </w:pPr>
      <w:bookmarkStart w:id="6" w:name="_Toc286077028"/>
      <w:bookmarkStart w:id="7" w:name="_Toc341433688"/>
      <w:r w:rsidRPr="000C1DAF">
        <w:rPr>
          <w:rFonts w:eastAsia="Times New Roman" w:cstheme="minorHAnsi"/>
          <w:sz w:val="24"/>
          <w:szCs w:val="24"/>
          <w:lang w:eastAsia="es-MX"/>
        </w:rPr>
        <w:t>Estructura del manual</w:t>
      </w:r>
      <w:bookmarkEnd w:id="6"/>
      <w:bookmarkEnd w:id="7"/>
    </w:p>
    <w:p w:rsidR="00870559" w:rsidRDefault="00870559" w:rsidP="00B61546">
      <w:pPr>
        <w:spacing w:after="0" w:line="240" w:lineRule="auto"/>
        <w:jc w:val="both"/>
        <w:rPr>
          <w:rFonts w:cstheme="minorHAnsi"/>
        </w:rPr>
      </w:pPr>
      <w:r w:rsidRPr="0004459F">
        <w:rPr>
          <w:rFonts w:cstheme="minorHAnsi"/>
        </w:rPr>
        <w:t xml:space="preserve"> El presente manual es parte del material que se empleará en el curso</w:t>
      </w:r>
      <w:r w:rsidRPr="0004459F">
        <w:rPr>
          <w:rFonts w:cstheme="minorHAnsi"/>
          <w:b/>
          <w:bCs/>
        </w:rPr>
        <w:t xml:space="preserve"> “</w:t>
      </w:r>
      <w:r w:rsidR="003E7DC0">
        <w:rPr>
          <w:rFonts w:cstheme="minorHAnsi"/>
          <w:b/>
          <w:bCs/>
        </w:rPr>
        <w:t>Manejo Higiénico de los alimentos</w:t>
      </w:r>
      <w:r w:rsidRPr="0004459F">
        <w:rPr>
          <w:rFonts w:cstheme="minorHAnsi"/>
          <w:b/>
          <w:bCs/>
        </w:rPr>
        <w:t>”,</w:t>
      </w:r>
      <w:r w:rsidR="00063C04" w:rsidRPr="0004459F">
        <w:rPr>
          <w:rFonts w:cstheme="minorHAnsi"/>
        </w:rPr>
        <w:t xml:space="preserve"> el cual está conformado en </w:t>
      </w:r>
      <w:r w:rsidR="00B510C7">
        <w:rPr>
          <w:rFonts w:cstheme="minorHAnsi"/>
        </w:rPr>
        <w:t>tres</w:t>
      </w:r>
      <w:r w:rsidR="00063C04" w:rsidRPr="0004459F">
        <w:rPr>
          <w:rFonts w:cstheme="minorHAnsi"/>
        </w:rPr>
        <w:t xml:space="preserve"> unidades: </w:t>
      </w:r>
    </w:p>
    <w:p w:rsidR="00B61546" w:rsidRDefault="00B61546" w:rsidP="00B61546">
      <w:pPr>
        <w:spacing w:after="0" w:line="240" w:lineRule="auto"/>
        <w:jc w:val="both"/>
        <w:rPr>
          <w:rFonts w:cstheme="minorHAnsi"/>
          <w:lang w:val="es-ES_tradnl"/>
        </w:rPr>
      </w:pPr>
    </w:p>
    <w:p w:rsidR="00870559" w:rsidRPr="00C34585" w:rsidRDefault="00063C04" w:rsidP="00B61546">
      <w:pPr>
        <w:spacing w:after="0" w:line="240" w:lineRule="auto"/>
        <w:jc w:val="both"/>
        <w:rPr>
          <w:rFonts w:cstheme="minorHAnsi"/>
          <w:b/>
          <w:lang w:val="es-ES_tradnl"/>
        </w:rPr>
      </w:pPr>
      <w:r w:rsidRPr="00C34585">
        <w:rPr>
          <w:rFonts w:cstheme="minorHAnsi"/>
          <w:b/>
          <w:lang w:val="es-ES_tradnl"/>
        </w:rPr>
        <w:t xml:space="preserve">Unidad </w:t>
      </w:r>
      <w:r w:rsidR="003E7DC0">
        <w:rPr>
          <w:rFonts w:cstheme="minorHAnsi"/>
          <w:b/>
          <w:lang w:val="es-ES_tradnl"/>
        </w:rPr>
        <w:t>I</w:t>
      </w:r>
      <w:r w:rsidRPr="00C34585">
        <w:rPr>
          <w:rFonts w:cstheme="minorHAnsi"/>
          <w:b/>
          <w:lang w:val="es-ES_tradnl"/>
        </w:rPr>
        <w:t xml:space="preserve">. </w:t>
      </w:r>
      <w:r w:rsidR="003E7DC0">
        <w:rPr>
          <w:rFonts w:eastAsia="Times New Roman" w:cstheme="minorHAnsi"/>
          <w:b/>
          <w:sz w:val="23"/>
          <w:szCs w:val="23"/>
          <w:lang w:eastAsia="es-MX"/>
        </w:rPr>
        <w:t>Recepción higiénica de materias primas, alimentos y bebidas.</w:t>
      </w:r>
    </w:p>
    <w:p w:rsidR="00B61546" w:rsidRDefault="00B61546" w:rsidP="00B61546">
      <w:pPr>
        <w:spacing w:after="0" w:line="240" w:lineRule="auto"/>
        <w:jc w:val="both"/>
        <w:rPr>
          <w:rFonts w:cstheme="minorHAnsi"/>
          <w:lang w:val="es-ES_tradnl"/>
        </w:rPr>
      </w:pPr>
      <w:r>
        <w:rPr>
          <w:rFonts w:cstheme="minorHAnsi"/>
          <w:lang w:val="es-ES_tradnl"/>
        </w:rPr>
        <w:t xml:space="preserve">Actividad 1. </w:t>
      </w:r>
      <w:r w:rsidR="003E7DC0">
        <w:rPr>
          <w:rFonts w:eastAsia="Times New Roman" w:cstheme="minorHAnsi"/>
          <w:lang w:eastAsia="es-MX"/>
        </w:rPr>
        <w:t>Ajuste de termómetro</w:t>
      </w:r>
    </w:p>
    <w:p w:rsidR="00B61546" w:rsidRDefault="00B61546" w:rsidP="00B61546">
      <w:pPr>
        <w:spacing w:after="0" w:line="240" w:lineRule="auto"/>
        <w:jc w:val="both"/>
        <w:rPr>
          <w:rFonts w:cstheme="minorHAnsi"/>
          <w:lang w:val="es-ES_tradnl"/>
        </w:rPr>
      </w:pPr>
      <w:r>
        <w:rPr>
          <w:rFonts w:cstheme="minorHAnsi"/>
          <w:lang w:val="es-ES_tradnl"/>
        </w:rPr>
        <w:t xml:space="preserve">Actividad 2. </w:t>
      </w:r>
      <w:r w:rsidR="003E7DC0">
        <w:rPr>
          <w:rFonts w:eastAsia="Times New Roman" w:cstheme="minorHAnsi"/>
          <w:lang w:eastAsia="es-MX"/>
        </w:rPr>
        <w:t>Aceptación de la materia prima</w:t>
      </w:r>
    </w:p>
    <w:p w:rsidR="00B61546" w:rsidRPr="0004459F" w:rsidRDefault="00B61546" w:rsidP="00B61546">
      <w:pPr>
        <w:spacing w:after="0" w:line="240" w:lineRule="auto"/>
        <w:jc w:val="both"/>
        <w:rPr>
          <w:rFonts w:cstheme="minorHAnsi"/>
          <w:lang w:val="es-ES_tradnl"/>
        </w:rPr>
      </w:pPr>
    </w:p>
    <w:p w:rsidR="00063C04" w:rsidRPr="00C34585" w:rsidRDefault="00063C04" w:rsidP="00B61546">
      <w:pPr>
        <w:spacing w:after="0" w:line="240" w:lineRule="auto"/>
        <w:jc w:val="both"/>
        <w:rPr>
          <w:rFonts w:cstheme="minorHAnsi"/>
          <w:b/>
          <w:lang w:val="es-ES_tradnl"/>
        </w:rPr>
      </w:pPr>
      <w:r w:rsidRPr="00C34585">
        <w:rPr>
          <w:rFonts w:cstheme="minorHAnsi"/>
          <w:b/>
          <w:lang w:val="es-ES_tradnl"/>
        </w:rPr>
        <w:t xml:space="preserve">Unidad II. </w:t>
      </w:r>
      <w:r w:rsidR="003E7DC0">
        <w:rPr>
          <w:rFonts w:eastAsia="Times New Roman" w:cstheme="minorHAnsi"/>
          <w:b/>
          <w:sz w:val="23"/>
          <w:szCs w:val="23"/>
          <w:lang w:eastAsia="es-MX"/>
        </w:rPr>
        <w:t>Almacenamiento higiénico  de materias primas, alimentos y bebidas.</w:t>
      </w:r>
    </w:p>
    <w:p w:rsidR="00B61546" w:rsidRDefault="00B61546" w:rsidP="00B61546">
      <w:pPr>
        <w:spacing w:after="0" w:line="240" w:lineRule="auto"/>
        <w:jc w:val="both"/>
        <w:rPr>
          <w:rFonts w:cstheme="minorHAnsi"/>
          <w:lang w:val="es-ES_tradnl"/>
        </w:rPr>
      </w:pPr>
      <w:r>
        <w:rPr>
          <w:rFonts w:cstheme="minorHAnsi"/>
          <w:lang w:val="es-ES_tradnl"/>
        </w:rPr>
        <w:t>Actividad 3. Iniciando nuestro proyecto</w:t>
      </w:r>
    </w:p>
    <w:p w:rsidR="00B61546" w:rsidRDefault="00B61546" w:rsidP="00B61546">
      <w:pPr>
        <w:spacing w:after="0" w:line="240" w:lineRule="auto"/>
        <w:jc w:val="both"/>
        <w:rPr>
          <w:rFonts w:cstheme="minorHAnsi"/>
          <w:lang w:val="es-ES_tradnl"/>
        </w:rPr>
      </w:pPr>
      <w:r>
        <w:rPr>
          <w:rFonts w:cstheme="minorHAnsi"/>
          <w:lang w:val="es-ES_tradnl"/>
        </w:rPr>
        <w:t>Actividad 4. Creando mi wiki y</w:t>
      </w:r>
      <w:r w:rsidR="005E3F17">
        <w:rPr>
          <w:rFonts w:cstheme="minorHAnsi"/>
          <w:lang w:val="es-ES_tradnl"/>
        </w:rPr>
        <w:t>/o</w:t>
      </w:r>
      <w:r>
        <w:rPr>
          <w:rFonts w:cstheme="minorHAnsi"/>
          <w:lang w:val="es-ES_tradnl"/>
        </w:rPr>
        <w:t xml:space="preserve"> mi blog</w:t>
      </w:r>
    </w:p>
    <w:p w:rsidR="00B61546" w:rsidRDefault="00B61546" w:rsidP="00B61546">
      <w:pPr>
        <w:spacing w:after="0" w:line="240" w:lineRule="auto"/>
        <w:jc w:val="both"/>
        <w:rPr>
          <w:rFonts w:cstheme="minorHAnsi"/>
          <w:lang w:val="es-ES_tradnl"/>
        </w:rPr>
      </w:pPr>
      <w:r>
        <w:rPr>
          <w:rFonts w:cstheme="minorHAnsi"/>
          <w:lang w:val="es-ES_tradnl"/>
        </w:rPr>
        <w:t>Actividad 5. Elaboración de instrumentos de evaluación</w:t>
      </w:r>
    </w:p>
    <w:p w:rsidR="00B61546" w:rsidRDefault="00B61546" w:rsidP="00B61546">
      <w:pPr>
        <w:spacing w:after="0" w:line="240" w:lineRule="auto"/>
        <w:jc w:val="both"/>
        <w:rPr>
          <w:rFonts w:cstheme="minorHAnsi"/>
          <w:lang w:val="es-ES_tradnl"/>
        </w:rPr>
      </w:pPr>
      <w:r>
        <w:rPr>
          <w:rFonts w:cstheme="minorHAnsi"/>
          <w:lang w:val="es-ES_tradnl"/>
        </w:rPr>
        <w:t>Actividad 6. Integrando el proyecto.</w:t>
      </w:r>
    </w:p>
    <w:p w:rsidR="001E03A7" w:rsidRDefault="001E03A7" w:rsidP="00B61546">
      <w:pPr>
        <w:spacing w:after="0" w:line="240" w:lineRule="auto"/>
        <w:jc w:val="both"/>
        <w:rPr>
          <w:rFonts w:cstheme="minorHAnsi"/>
          <w:lang w:val="es-ES_tradnl"/>
        </w:rPr>
      </w:pPr>
    </w:p>
    <w:p w:rsidR="001E03A7" w:rsidRPr="001E03A7" w:rsidRDefault="001E03A7" w:rsidP="00B61546">
      <w:pPr>
        <w:spacing w:after="0" w:line="240" w:lineRule="auto"/>
        <w:jc w:val="both"/>
        <w:rPr>
          <w:rFonts w:cstheme="minorHAnsi"/>
          <w:b/>
          <w:lang w:val="es-ES_tradnl"/>
        </w:rPr>
      </w:pPr>
      <w:r w:rsidRPr="001E03A7">
        <w:rPr>
          <w:rFonts w:cstheme="minorHAnsi"/>
          <w:b/>
          <w:lang w:val="es-ES_tradnl"/>
        </w:rPr>
        <w:t xml:space="preserve">Unidad III. </w:t>
      </w:r>
      <w:r w:rsidR="003E7DC0" w:rsidRPr="00DF5196">
        <w:rPr>
          <w:rFonts w:cs="Calibri-Bold"/>
          <w:b/>
          <w:bCs/>
        </w:rPr>
        <w:t>Aplicación de prácticas de higiene en la preparación de alimentos y bebidas en</w:t>
      </w:r>
      <w:r w:rsidR="003E7DC0">
        <w:rPr>
          <w:rFonts w:cs="Calibri-Bold"/>
          <w:b/>
          <w:bCs/>
        </w:rPr>
        <w:t xml:space="preserve"> establecimientos.</w:t>
      </w:r>
    </w:p>
    <w:p w:rsidR="00B61546" w:rsidRDefault="00B61546" w:rsidP="00B61546">
      <w:pPr>
        <w:spacing w:after="0" w:line="240" w:lineRule="auto"/>
        <w:jc w:val="both"/>
        <w:rPr>
          <w:rFonts w:cstheme="minorHAnsi"/>
          <w:lang w:val="es-ES_tradnl"/>
        </w:rPr>
      </w:pPr>
    </w:p>
    <w:p w:rsidR="00B61546" w:rsidRPr="0004459F" w:rsidRDefault="00B61546" w:rsidP="00B61546">
      <w:pPr>
        <w:spacing w:after="0" w:line="240" w:lineRule="auto"/>
        <w:jc w:val="both"/>
        <w:rPr>
          <w:rFonts w:cstheme="minorHAnsi"/>
          <w:lang w:val="es-ES_tradnl"/>
        </w:rPr>
      </w:pPr>
      <w:r>
        <w:rPr>
          <w:rFonts w:cstheme="minorHAnsi"/>
          <w:lang w:val="es-ES_tradnl"/>
        </w:rPr>
        <w:t xml:space="preserve">Es importante que los participantes sean activos en </w:t>
      </w:r>
      <w:r w:rsidR="005E3F17">
        <w:rPr>
          <w:rFonts w:cstheme="minorHAnsi"/>
          <w:lang w:val="es-ES_tradnl"/>
        </w:rPr>
        <w:t xml:space="preserve">la </w:t>
      </w:r>
      <w:r>
        <w:rPr>
          <w:rFonts w:cstheme="minorHAnsi"/>
          <w:lang w:val="es-ES_tradnl"/>
        </w:rPr>
        <w:t>ejecución de las actividades</w:t>
      </w:r>
      <w:r w:rsidR="005E3F17">
        <w:rPr>
          <w:rFonts w:cstheme="minorHAnsi"/>
          <w:lang w:val="es-ES_tradnl"/>
        </w:rPr>
        <w:t>,</w:t>
      </w:r>
      <w:r>
        <w:rPr>
          <w:rFonts w:cstheme="minorHAnsi"/>
          <w:lang w:val="es-ES_tradnl"/>
        </w:rPr>
        <w:t xml:space="preserve"> ya que est</w:t>
      </w:r>
      <w:r w:rsidR="005E3F17">
        <w:rPr>
          <w:rFonts w:cstheme="minorHAnsi"/>
          <w:lang w:val="es-ES_tradnl"/>
        </w:rPr>
        <w:t>a</w:t>
      </w:r>
      <w:r>
        <w:rPr>
          <w:rFonts w:cstheme="minorHAnsi"/>
          <w:lang w:val="es-ES_tradnl"/>
        </w:rPr>
        <w:t>s</w:t>
      </w:r>
      <w:r w:rsidR="005E3F17">
        <w:rPr>
          <w:rFonts w:cstheme="minorHAnsi"/>
          <w:lang w:val="es-ES_tradnl"/>
        </w:rPr>
        <w:t>,</w:t>
      </w:r>
      <w:r>
        <w:rPr>
          <w:rFonts w:cstheme="minorHAnsi"/>
          <w:lang w:val="es-ES_tradnl"/>
        </w:rPr>
        <w:t xml:space="preserve"> formaran parte de las evidencias que pueden ser utilizadas para el proceso de evaluación y certificaci</w:t>
      </w:r>
      <w:r w:rsidR="000C1DAF">
        <w:rPr>
          <w:rFonts w:cstheme="minorHAnsi"/>
          <w:lang w:val="es-ES_tradnl"/>
        </w:rPr>
        <w:t>ón en el estándar de competencia que aplica el presente manual.</w:t>
      </w:r>
    </w:p>
    <w:p w:rsidR="000C1DAF" w:rsidRDefault="000C1DAF" w:rsidP="00870559">
      <w:pPr>
        <w:pStyle w:val="Puesto"/>
      </w:pPr>
      <w:bookmarkStart w:id="8" w:name="_Toc286077029"/>
    </w:p>
    <w:p w:rsidR="00870559" w:rsidRPr="000C1DAF" w:rsidRDefault="00870559" w:rsidP="005740F9">
      <w:pPr>
        <w:pStyle w:val="Puesto"/>
        <w:outlineLvl w:val="0"/>
        <w:rPr>
          <w:rFonts w:asciiTheme="minorHAnsi" w:hAnsiTheme="minorHAnsi" w:cstheme="minorHAnsi"/>
          <w:sz w:val="22"/>
          <w:szCs w:val="22"/>
        </w:rPr>
      </w:pPr>
      <w:bookmarkStart w:id="9" w:name="_Toc341433689"/>
      <w:r w:rsidRPr="000C1DAF">
        <w:rPr>
          <w:rFonts w:asciiTheme="minorHAnsi" w:hAnsiTheme="minorHAnsi" w:cstheme="minorHAnsi"/>
          <w:sz w:val="22"/>
          <w:szCs w:val="22"/>
        </w:rPr>
        <w:t>SÍMBOLOS</w:t>
      </w:r>
      <w:bookmarkEnd w:id="8"/>
      <w:bookmarkEnd w:id="9"/>
    </w:p>
    <w:p w:rsidR="00870559" w:rsidRPr="00D11FFB" w:rsidRDefault="00870559" w:rsidP="000C1DAF">
      <w:pPr>
        <w:spacing w:after="0" w:line="240" w:lineRule="auto"/>
        <w:rPr>
          <w:rFonts w:cstheme="minorHAnsi"/>
          <w:lang w:val="es-ES_tradnl"/>
        </w:rPr>
      </w:pPr>
    </w:p>
    <w:p w:rsidR="00870559" w:rsidRDefault="00870559" w:rsidP="000C1DAF">
      <w:pPr>
        <w:spacing w:after="0" w:line="240" w:lineRule="auto"/>
        <w:rPr>
          <w:lang w:val="es-ES_tradnl"/>
        </w:rPr>
      </w:pPr>
      <w:r w:rsidRPr="00D11FFB">
        <w:rPr>
          <w:lang w:val="es-ES_tradnl"/>
        </w:rPr>
        <w:t>En este manual se utilizan diferentes símbolos para destacar los puntos críticos de los contenidos y las actividades.</w:t>
      </w:r>
    </w:p>
    <w:p w:rsidR="00870559" w:rsidRDefault="00870559" w:rsidP="000C1DAF">
      <w:pPr>
        <w:spacing w:after="0" w:line="240" w:lineRule="auto"/>
        <w:rPr>
          <w:rFonts w:cstheme="minorHAnsi"/>
          <w:lang w:val="es-ES_tradnl"/>
        </w:rPr>
      </w:pPr>
    </w:p>
    <w:p w:rsidR="00870559" w:rsidRPr="00D11FFB" w:rsidRDefault="00870559" w:rsidP="000C1DAF">
      <w:pPr>
        <w:spacing w:after="0" w:line="240" w:lineRule="auto"/>
        <w:rPr>
          <w:rFonts w:cstheme="minorHAnsi"/>
          <w:lang w:val="es-ES_tradnl"/>
        </w:rPr>
      </w:pPr>
    </w:p>
    <w:tbl>
      <w:tblPr>
        <w:tblW w:w="0" w:type="auto"/>
        <w:tblLook w:val="01E0" w:firstRow="1" w:lastRow="1" w:firstColumn="1" w:lastColumn="1" w:noHBand="0" w:noVBand="0"/>
      </w:tblPr>
      <w:tblGrid>
        <w:gridCol w:w="2442"/>
        <w:gridCol w:w="6612"/>
      </w:tblGrid>
      <w:tr w:rsidR="00870559" w:rsidRPr="00D11FFB" w:rsidTr="000C1DAF">
        <w:tc>
          <w:tcPr>
            <w:tcW w:w="2442" w:type="dxa"/>
          </w:tcPr>
          <w:p w:rsidR="00870559" w:rsidRPr="00D11FFB" w:rsidRDefault="00870559" w:rsidP="000C1DAF">
            <w:pPr>
              <w:spacing w:after="0" w:line="240" w:lineRule="auto"/>
              <w:rPr>
                <w:rFonts w:cstheme="minorHAnsi"/>
              </w:rPr>
            </w:pPr>
            <w:r w:rsidRPr="00D11FFB">
              <w:rPr>
                <w:rFonts w:cstheme="minorHAnsi"/>
                <w:noProof/>
                <w:lang w:eastAsia="es-MX"/>
              </w:rPr>
              <w:drawing>
                <wp:anchor distT="0" distB="0" distL="114300" distR="114300" simplePos="0" relativeHeight="251735040" behindDoc="0" locked="0" layoutInCell="1" allowOverlap="1">
                  <wp:simplePos x="0" y="0"/>
                  <wp:positionH relativeFrom="column">
                    <wp:posOffset>381000</wp:posOffset>
                  </wp:positionH>
                  <wp:positionV relativeFrom="paragraph">
                    <wp:posOffset>56515</wp:posOffset>
                  </wp:positionV>
                  <wp:extent cx="466725" cy="400050"/>
                  <wp:effectExtent l="0" t="0" r="0" b="0"/>
                  <wp:wrapNone/>
                  <wp:docPr id="685" name="Imagen 685"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725" cy="400050"/>
                          </a:xfrm>
                          <a:prstGeom prst="rect">
                            <a:avLst/>
                          </a:prstGeom>
                          <a:noFill/>
                          <a:ln>
                            <a:noFill/>
                          </a:ln>
                        </pic:spPr>
                      </pic:pic>
                    </a:graphicData>
                  </a:graphic>
                </wp:anchor>
              </w:drawing>
            </w:r>
          </w:p>
          <w:p w:rsidR="00870559" w:rsidRPr="00D11FFB" w:rsidRDefault="00870559" w:rsidP="000C1DAF">
            <w:pPr>
              <w:spacing w:after="0" w:line="240" w:lineRule="auto"/>
              <w:rPr>
                <w:rFonts w:cstheme="minorHAnsi"/>
              </w:rPr>
            </w:pPr>
          </w:p>
          <w:p w:rsidR="00870559" w:rsidRPr="00D11FFB" w:rsidRDefault="00870559" w:rsidP="000C1DAF">
            <w:pPr>
              <w:spacing w:after="0" w:line="240" w:lineRule="auto"/>
              <w:rPr>
                <w:rFonts w:cstheme="minorHAnsi"/>
              </w:rPr>
            </w:pPr>
          </w:p>
        </w:tc>
        <w:tc>
          <w:tcPr>
            <w:tcW w:w="6612" w:type="dxa"/>
            <w:vAlign w:val="center"/>
          </w:tcPr>
          <w:p w:rsidR="00870559" w:rsidRPr="005A56EC" w:rsidRDefault="00870559" w:rsidP="000C1DAF">
            <w:pPr>
              <w:spacing w:after="0" w:line="240" w:lineRule="auto"/>
              <w:rPr>
                <w:rFonts w:cstheme="minorHAnsi"/>
              </w:rPr>
            </w:pPr>
            <w:r w:rsidRPr="005A56EC">
              <w:rPr>
                <w:rFonts w:cstheme="minorHAnsi"/>
              </w:rPr>
              <w:t>Indica un objetivo de aprendizaje que se espera lograr.</w:t>
            </w:r>
          </w:p>
        </w:tc>
      </w:tr>
      <w:tr w:rsidR="00870559" w:rsidRPr="00D11FFB" w:rsidTr="000C1DAF">
        <w:tc>
          <w:tcPr>
            <w:tcW w:w="2442" w:type="dxa"/>
          </w:tcPr>
          <w:p w:rsidR="00870559" w:rsidRPr="00D11FFB" w:rsidRDefault="000C1DAF" w:rsidP="000C1DAF">
            <w:pPr>
              <w:spacing w:after="0" w:line="240" w:lineRule="auto"/>
              <w:rPr>
                <w:rFonts w:cstheme="minorHAnsi"/>
              </w:rPr>
            </w:pPr>
            <w:r>
              <w:rPr>
                <w:rFonts w:ascii="Arial" w:eastAsia="Calibri" w:hAnsi="Arial" w:cs="Arial"/>
                <w:noProof/>
                <w:lang w:eastAsia="es-MX"/>
              </w:rPr>
              <w:drawing>
                <wp:anchor distT="0" distB="0" distL="114300" distR="114300" simplePos="0" relativeHeight="251737088" behindDoc="0" locked="0" layoutInCell="1" allowOverlap="1">
                  <wp:simplePos x="0" y="0"/>
                  <wp:positionH relativeFrom="column">
                    <wp:posOffset>546735</wp:posOffset>
                  </wp:positionH>
                  <wp:positionV relativeFrom="paragraph">
                    <wp:posOffset>149860</wp:posOffset>
                  </wp:positionV>
                  <wp:extent cx="419100" cy="419100"/>
                  <wp:effectExtent l="0" t="0" r="0" b="0"/>
                  <wp:wrapNone/>
                  <wp:docPr id="86" name="Imagen 86" descr="C:\WINDOWS\APPLIC~1\IM\RUNTIME\IMAGE\7CED2E~1\HEAVY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DIINSERTIMAGE" descr="C:\WINDOWS\APPLIC~1\IM\RUNTIME\IMAGE\7CED2E~1\HEAVY_~1.GIF"/>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anchor>
              </w:drawing>
            </w:r>
          </w:p>
        </w:tc>
        <w:tc>
          <w:tcPr>
            <w:tcW w:w="6612" w:type="dxa"/>
            <w:vAlign w:val="center"/>
          </w:tcPr>
          <w:p w:rsidR="00870559" w:rsidRPr="005A56EC" w:rsidRDefault="00870559" w:rsidP="000C1DAF">
            <w:pPr>
              <w:spacing w:after="0" w:line="240" w:lineRule="auto"/>
              <w:rPr>
                <w:rFonts w:cstheme="minorHAnsi"/>
              </w:rPr>
            </w:pPr>
          </w:p>
        </w:tc>
      </w:tr>
      <w:tr w:rsidR="00870559" w:rsidRPr="00D11FFB" w:rsidTr="000C1DAF">
        <w:tc>
          <w:tcPr>
            <w:tcW w:w="2442" w:type="dxa"/>
          </w:tcPr>
          <w:p w:rsidR="00870559" w:rsidRPr="00D11FFB" w:rsidRDefault="00870559" w:rsidP="000C1DAF">
            <w:pPr>
              <w:spacing w:after="0" w:line="240" w:lineRule="auto"/>
              <w:rPr>
                <w:rFonts w:cstheme="minorHAnsi"/>
              </w:rPr>
            </w:pPr>
          </w:p>
          <w:p w:rsidR="00870559" w:rsidRPr="00D11FFB" w:rsidRDefault="00870559" w:rsidP="000C1DAF">
            <w:pPr>
              <w:spacing w:after="0" w:line="240" w:lineRule="auto"/>
              <w:rPr>
                <w:rFonts w:cstheme="minorHAnsi"/>
              </w:rPr>
            </w:pPr>
          </w:p>
          <w:p w:rsidR="00870559" w:rsidRPr="00D11FFB" w:rsidRDefault="00870559" w:rsidP="000C1DAF">
            <w:pPr>
              <w:spacing w:after="0" w:line="240" w:lineRule="auto"/>
              <w:rPr>
                <w:rFonts w:cstheme="minorHAnsi"/>
              </w:rPr>
            </w:pPr>
          </w:p>
        </w:tc>
        <w:tc>
          <w:tcPr>
            <w:tcW w:w="6612" w:type="dxa"/>
            <w:vAlign w:val="center"/>
          </w:tcPr>
          <w:p w:rsidR="00870559" w:rsidRPr="005A56EC" w:rsidRDefault="00870559" w:rsidP="000C1DAF">
            <w:pPr>
              <w:spacing w:after="0" w:line="240" w:lineRule="auto"/>
              <w:rPr>
                <w:rFonts w:cstheme="minorHAnsi"/>
              </w:rPr>
            </w:pPr>
            <w:r w:rsidRPr="005A56EC">
              <w:rPr>
                <w:rFonts w:cstheme="minorHAnsi"/>
              </w:rPr>
              <w:t>Actividad, ya sea individual o grupal</w:t>
            </w:r>
          </w:p>
        </w:tc>
      </w:tr>
    </w:tbl>
    <w:p w:rsidR="00B11CA4" w:rsidRDefault="00B11CA4" w:rsidP="00B11CA4">
      <w:pPr>
        <w:autoSpaceDE w:val="0"/>
        <w:autoSpaceDN w:val="0"/>
        <w:adjustRightInd w:val="0"/>
        <w:spacing w:after="0" w:line="240" w:lineRule="auto"/>
        <w:ind w:left="567" w:right="1275"/>
        <w:jc w:val="both"/>
        <w:rPr>
          <w:rFonts w:ascii="Arial" w:eastAsia="Calibri" w:hAnsi="Arial" w:cs="Arial"/>
          <w:b/>
          <w:bCs/>
          <w:lang w:val="es-ES"/>
        </w:rPr>
      </w:pPr>
    </w:p>
    <w:p w:rsidR="00E177BF" w:rsidRDefault="00E177BF" w:rsidP="00B11CA4">
      <w:pPr>
        <w:jc w:val="both"/>
      </w:pPr>
    </w:p>
    <w:p w:rsidR="003E7DC0" w:rsidRDefault="003E7DC0" w:rsidP="00B11CA4">
      <w:pPr>
        <w:jc w:val="both"/>
      </w:pPr>
    </w:p>
    <w:p w:rsidR="008E4DB5" w:rsidRDefault="008E4DB5" w:rsidP="005740F9">
      <w:pPr>
        <w:pStyle w:val="Ttulo1"/>
        <w:rPr>
          <w:rFonts w:eastAsia="Times New Roman" w:cstheme="minorHAnsi"/>
          <w:b w:val="0"/>
          <w:sz w:val="23"/>
          <w:szCs w:val="23"/>
          <w:lang w:eastAsia="es-MX"/>
        </w:rPr>
      </w:pPr>
      <w:bookmarkStart w:id="10" w:name="_Toc341433690"/>
      <w:r w:rsidRPr="000251C0">
        <w:rPr>
          <w:rFonts w:eastAsia="Times New Roman" w:cstheme="minorHAnsi"/>
          <w:sz w:val="23"/>
          <w:szCs w:val="23"/>
          <w:lang w:eastAsia="es-MX"/>
        </w:rPr>
        <w:t xml:space="preserve">Unidad I. </w:t>
      </w:r>
      <w:r>
        <w:rPr>
          <w:rFonts w:eastAsia="Times New Roman" w:cstheme="minorHAnsi"/>
          <w:sz w:val="23"/>
          <w:szCs w:val="23"/>
          <w:lang w:eastAsia="es-MX"/>
        </w:rPr>
        <w:t>Recepción higiénica de materias primas, alimentos y bebidas.</w:t>
      </w:r>
      <w:bookmarkEnd w:id="10"/>
    </w:p>
    <w:p w:rsidR="008E4DB5" w:rsidRDefault="008E4DB5" w:rsidP="005740F9">
      <w:pPr>
        <w:pStyle w:val="Ttulo1"/>
        <w:rPr>
          <w:rFonts w:eastAsia="Times New Roman" w:cstheme="minorHAnsi"/>
          <w:b w:val="0"/>
          <w:sz w:val="23"/>
          <w:szCs w:val="23"/>
          <w:lang w:eastAsia="es-MX"/>
        </w:rPr>
      </w:pPr>
      <w:r w:rsidRPr="00D11FFB">
        <w:rPr>
          <w:rFonts w:cstheme="minorHAnsi"/>
          <w:noProof/>
          <w:lang w:eastAsia="es-MX"/>
        </w:rPr>
        <w:drawing>
          <wp:anchor distT="0" distB="0" distL="114300" distR="114300" simplePos="0" relativeHeight="252035072" behindDoc="0" locked="0" layoutInCell="1" allowOverlap="1">
            <wp:simplePos x="0" y="0"/>
            <wp:positionH relativeFrom="column">
              <wp:posOffset>-123825</wp:posOffset>
            </wp:positionH>
            <wp:positionV relativeFrom="paragraph">
              <wp:posOffset>183515</wp:posOffset>
            </wp:positionV>
            <wp:extent cx="466725" cy="400050"/>
            <wp:effectExtent l="0" t="0" r="9525" b="0"/>
            <wp:wrapNone/>
            <wp:docPr id="1" name="Imagen 1"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725" cy="400050"/>
                    </a:xfrm>
                    <a:prstGeom prst="rect">
                      <a:avLst/>
                    </a:prstGeom>
                    <a:noFill/>
                    <a:ln>
                      <a:noFill/>
                    </a:ln>
                  </pic:spPr>
                </pic:pic>
              </a:graphicData>
            </a:graphic>
          </wp:anchor>
        </w:drawing>
      </w:r>
    </w:p>
    <w:p w:rsidR="00B7653C" w:rsidRDefault="008E4DB5" w:rsidP="005740F9">
      <w:pPr>
        <w:pStyle w:val="Ttulo2"/>
        <w:rPr>
          <w:rFonts w:eastAsia="Times New Roman" w:cstheme="minorHAnsi"/>
          <w:sz w:val="23"/>
          <w:szCs w:val="23"/>
          <w:lang w:eastAsia="es-MX"/>
        </w:rPr>
      </w:pPr>
      <w:bookmarkStart w:id="11" w:name="_Toc341433691"/>
      <w:r>
        <w:rPr>
          <w:rFonts w:eastAsia="Times New Roman" w:cstheme="minorHAnsi"/>
          <w:sz w:val="23"/>
          <w:szCs w:val="23"/>
          <w:lang w:eastAsia="es-MX"/>
        </w:rPr>
        <w:t xml:space="preserve">Objetivo: </w:t>
      </w:r>
      <w:r w:rsidR="00B7653C" w:rsidRPr="000936CF">
        <w:rPr>
          <w:rFonts w:eastAsia="Times New Roman" w:cstheme="minorHAnsi"/>
          <w:sz w:val="23"/>
          <w:szCs w:val="23"/>
          <w:lang w:eastAsia="es-MX"/>
        </w:rPr>
        <w:t xml:space="preserve">Al finalizar la unidad, el participante reconocerá las instalaciones necesarias </w:t>
      </w:r>
      <w:r w:rsidR="009F2FB6" w:rsidRPr="000936CF">
        <w:rPr>
          <w:rFonts w:eastAsia="Times New Roman" w:cstheme="minorHAnsi"/>
          <w:sz w:val="23"/>
          <w:szCs w:val="23"/>
          <w:lang w:eastAsia="es-MX"/>
        </w:rPr>
        <w:t xml:space="preserve">de operación y físicas, </w:t>
      </w:r>
      <w:r w:rsidR="00B7653C" w:rsidRPr="000936CF">
        <w:rPr>
          <w:rFonts w:eastAsia="Times New Roman" w:cstheme="minorHAnsi"/>
          <w:sz w:val="23"/>
          <w:szCs w:val="23"/>
          <w:lang w:eastAsia="es-MX"/>
        </w:rPr>
        <w:t xml:space="preserve">para llevar a cabo la recepción de los alimentos. Así mismo aprenderá a reconocer las características organolépticas de aceptación </w:t>
      </w:r>
      <w:r w:rsidR="009F2FB6" w:rsidRPr="000936CF">
        <w:rPr>
          <w:rFonts w:eastAsia="Times New Roman" w:cstheme="minorHAnsi"/>
          <w:sz w:val="23"/>
          <w:szCs w:val="23"/>
          <w:lang w:eastAsia="es-MX"/>
        </w:rPr>
        <w:t xml:space="preserve">y rechazo de </w:t>
      </w:r>
      <w:r w:rsidR="000936CF" w:rsidRPr="000936CF">
        <w:rPr>
          <w:rFonts w:eastAsia="Times New Roman" w:cstheme="minorHAnsi"/>
          <w:sz w:val="23"/>
          <w:szCs w:val="23"/>
          <w:lang w:eastAsia="es-MX"/>
        </w:rPr>
        <w:t>las materias</w:t>
      </w:r>
      <w:r w:rsidR="009F2FB6" w:rsidRPr="000936CF">
        <w:rPr>
          <w:rFonts w:eastAsia="Times New Roman" w:cstheme="minorHAnsi"/>
          <w:sz w:val="23"/>
          <w:szCs w:val="23"/>
          <w:lang w:eastAsia="es-MX"/>
        </w:rPr>
        <w:t xml:space="preserve"> primas, alimentos y bebidas para su correcta recepción.</w:t>
      </w:r>
      <w:bookmarkEnd w:id="11"/>
    </w:p>
    <w:p w:rsidR="008E4DB5" w:rsidRPr="003B35B7" w:rsidRDefault="008E4DB5" w:rsidP="008E4DB5">
      <w:pPr>
        <w:autoSpaceDE w:val="0"/>
        <w:autoSpaceDN w:val="0"/>
        <w:adjustRightInd w:val="0"/>
        <w:spacing w:after="0" w:line="240" w:lineRule="auto"/>
        <w:rPr>
          <w:rFonts w:eastAsia="Times New Roman" w:cstheme="minorHAnsi"/>
          <w:sz w:val="23"/>
          <w:szCs w:val="23"/>
          <w:lang w:eastAsia="es-MX"/>
        </w:rPr>
      </w:pPr>
    </w:p>
    <w:p w:rsidR="008E4DB5" w:rsidRPr="000251C0" w:rsidRDefault="008E4DB5" w:rsidP="005740F9">
      <w:pPr>
        <w:pStyle w:val="Ttulo2"/>
        <w:rPr>
          <w:rFonts w:eastAsia="Times New Roman" w:cstheme="minorHAnsi"/>
          <w:b w:val="0"/>
          <w:lang w:eastAsia="es-MX"/>
        </w:rPr>
      </w:pPr>
      <w:bookmarkStart w:id="12" w:name="_Toc341433692"/>
      <w:r w:rsidRPr="000251C0">
        <w:rPr>
          <w:rFonts w:eastAsia="Times New Roman" w:cstheme="minorHAnsi"/>
          <w:lang w:eastAsia="es-MX"/>
        </w:rPr>
        <w:t>Introducción</w:t>
      </w:r>
      <w:bookmarkEnd w:id="12"/>
    </w:p>
    <w:p w:rsidR="008E4DB5" w:rsidRDefault="008E4DB5" w:rsidP="008E4DB5">
      <w:pPr>
        <w:jc w:val="both"/>
        <w:rPr>
          <w:b/>
        </w:rPr>
      </w:pPr>
    </w:p>
    <w:p w:rsidR="00BF0108" w:rsidRPr="0051412C" w:rsidRDefault="008E4DB5" w:rsidP="00457EF9">
      <w:pPr>
        <w:jc w:val="both"/>
        <w:rPr>
          <w:rFonts w:ascii="Calibri" w:hAnsi="Calibri" w:cs="Calibri"/>
        </w:rPr>
      </w:pPr>
      <w:r w:rsidRPr="0051412C">
        <w:rPr>
          <w:rFonts w:ascii="Calibri" w:hAnsi="Calibri" w:cs="Calibri"/>
        </w:rPr>
        <w:t xml:space="preserve">La primera etapa en la elaboración de alimentos es la recepción de los mismos, </w:t>
      </w:r>
      <w:r w:rsidR="00BF0108" w:rsidRPr="0051412C">
        <w:rPr>
          <w:rFonts w:ascii="Calibri" w:hAnsi="Calibri" w:cs="Calibri"/>
        </w:rPr>
        <w:t>que es primer  filtro  para detectar  alguna anomalía en los alimentos a preparar. Por lo que  esta  inspección, es determinante  para mantener la calidad de los productos que llegan a los comensales, por lo que se debe realizar esta actividad de manera  consistente y confiable.</w:t>
      </w:r>
      <w:r w:rsidR="00BF0108" w:rsidRPr="0051412C">
        <w:rPr>
          <w:rFonts w:ascii="Calibri" w:hAnsi="Calibri" w:cs="Calibri"/>
          <w:b/>
          <w:bCs/>
          <w:lang w:val="es-ES_tradnl"/>
        </w:rPr>
        <w:t xml:space="preserve"> </w:t>
      </w:r>
    </w:p>
    <w:p w:rsidR="008E4DB5" w:rsidRPr="0051412C" w:rsidRDefault="000936CF" w:rsidP="008E4DB5">
      <w:pPr>
        <w:jc w:val="both"/>
        <w:rPr>
          <w:b/>
        </w:rPr>
      </w:pPr>
      <w:r w:rsidRPr="0051412C">
        <w:rPr>
          <w:rFonts w:ascii="Calibri" w:hAnsi="Calibri" w:cs="Calibri"/>
        </w:rPr>
        <w:t>U</w:t>
      </w:r>
      <w:r w:rsidR="008E4DB5" w:rsidRPr="0051412C">
        <w:rPr>
          <w:rFonts w:ascii="Calibri" w:hAnsi="Calibri" w:cs="Calibri"/>
        </w:rPr>
        <w:t>na inspección rápida pero completa debe asegurar que las características</w:t>
      </w:r>
      <w:r w:rsidRPr="0051412C">
        <w:rPr>
          <w:rFonts w:ascii="Calibri" w:hAnsi="Calibri" w:cs="Calibri"/>
        </w:rPr>
        <w:t xml:space="preserve"> Organolépticas</w:t>
      </w:r>
      <w:r w:rsidR="008E4DB5" w:rsidRPr="0051412C">
        <w:rPr>
          <w:rFonts w:ascii="Calibri" w:hAnsi="Calibri" w:cs="Calibri"/>
        </w:rPr>
        <w:t xml:space="preserve"> </w:t>
      </w:r>
      <w:r w:rsidRPr="0051412C">
        <w:rPr>
          <w:rFonts w:ascii="Calibri" w:hAnsi="Calibri" w:cs="Calibri"/>
        </w:rPr>
        <w:t>(C</w:t>
      </w:r>
      <w:r w:rsidR="008E4DB5" w:rsidRPr="0051412C">
        <w:rPr>
          <w:rFonts w:ascii="Calibri" w:hAnsi="Calibri" w:cs="Calibri"/>
        </w:rPr>
        <w:t>olor, sabor, textura</w:t>
      </w:r>
      <w:r w:rsidRPr="0051412C">
        <w:rPr>
          <w:rFonts w:ascii="Calibri" w:hAnsi="Calibri" w:cs="Calibri"/>
        </w:rPr>
        <w:t>,</w:t>
      </w:r>
      <w:r w:rsidR="008E4DB5" w:rsidRPr="0051412C">
        <w:rPr>
          <w:rFonts w:ascii="Calibri" w:hAnsi="Calibri" w:cs="Calibri"/>
        </w:rPr>
        <w:t xml:space="preserve"> apariencia</w:t>
      </w:r>
      <w:r w:rsidR="009F2FB6" w:rsidRPr="0051412C">
        <w:rPr>
          <w:rFonts w:ascii="Calibri" w:hAnsi="Calibri" w:cs="Calibri"/>
        </w:rPr>
        <w:t xml:space="preserve"> </w:t>
      </w:r>
      <w:r w:rsidRPr="0051412C">
        <w:rPr>
          <w:rFonts w:ascii="Calibri" w:hAnsi="Calibri" w:cs="Calibri"/>
        </w:rPr>
        <w:t xml:space="preserve">y olor, </w:t>
      </w:r>
      <w:r w:rsidR="00A9319A" w:rsidRPr="0051412C">
        <w:rPr>
          <w:rFonts w:ascii="Calibri" w:hAnsi="Calibri" w:cs="Calibri"/>
        </w:rPr>
        <w:t xml:space="preserve">estas últimas </w:t>
      </w:r>
      <w:r w:rsidR="009F2FB6" w:rsidRPr="0051412C">
        <w:rPr>
          <w:rFonts w:ascii="Calibri" w:hAnsi="Calibri" w:cs="Calibri"/>
        </w:rPr>
        <w:t>muy rara la ves se menciona ya que la mayoría de las ocasiones nunca se prueba)</w:t>
      </w:r>
      <w:r w:rsidR="00A9319A" w:rsidRPr="0051412C">
        <w:rPr>
          <w:rFonts w:ascii="Calibri" w:hAnsi="Calibri" w:cs="Calibri"/>
        </w:rPr>
        <w:t xml:space="preserve"> </w:t>
      </w:r>
      <w:r w:rsidR="00E85137" w:rsidRPr="0051412C">
        <w:rPr>
          <w:rFonts w:ascii="Calibri" w:hAnsi="Calibri" w:cs="Calibri"/>
        </w:rPr>
        <w:t xml:space="preserve">así como </w:t>
      </w:r>
      <w:r w:rsidR="00A9319A" w:rsidRPr="0051412C">
        <w:rPr>
          <w:rFonts w:ascii="Calibri" w:hAnsi="Calibri" w:cs="Calibri"/>
        </w:rPr>
        <w:t>la</w:t>
      </w:r>
      <w:r w:rsidR="00BF0108" w:rsidRPr="0051412C">
        <w:rPr>
          <w:rFonts w:ascii="Calibri" w:hAnsi="Calibri" w:cs="Calibri"/>
        </w:rPr>
        <w:t xml:space="preserve"> </w:t>
      </w:r>
      <w:r w:rsidR="00E85137" w:rsidRPr="0051412C">
        <w:rPr>
          <w:rFonts w:ascii="Calibri" w:hAnsi="Calibri" w:cs="Calibri"/>
        </w:rPr>
        <w:t xml:space="preserve">adecuada </w:t>
      </w:r>
      <w:r w:rsidR="00BF0108" w:rsidRPr="0051412C">
        <w:rPr>
          <w:rFonts w:ascii="Calibri" w:hAnsi="Calibri" w:cs="Calibri"/>
        </w:rPr>
        <w:t>temperatura es muy importante en la recepción</w:t>
      </w:r>
      <w:r w:rsidR="00E85137" w:rsidRPr="0051412C">
        <w:rPr>
          <w:rFonts w:ascii="Calibri" w:hAnsi="Calibri" w:cs="Calibri"/>
        </w:rPr>
        <w:t xml:space="preserve"> según</w:t>
      </w:r>
      <w:r w:rsidR="008E4DB5" w:rsidRPr="0051412C">
        <w:rPr>
          <w:rFonts w:ascii="Calibri" w:hAnsi="Calibri" w:cs="Calibri"/>
        </w:rPr>
        <w:t xml:space="preserve"> cada tipo de alimento, además es necesario  observar, las condiciones del empaque, la fecha de vencimiento y cualquier contaminación visible</w:t>
      </w:r>
      <w:r w:rsidR="00BF0108" w:rsidRPr="0051412C">
        <w:rPr>
          <w:rFonts w:ascii="Calibri" w:hAnsi="Calibri" w:cs="Calibri"/>
        </w:rPr>
        <w:t xml:space="preserve"> (física) así como presencia </w:t>
      </w:r>
      <w:r w:rsidR="008E4DB5" w:rsidRPr="0051412C">
        <w:rPr>
          <w:rFonts w:ascii="Calibri" w:hAnsi="Calibri" w:cs="Calibri"/>
        </w:rPr>
        <w:t xml:space="preserve"> de fauna nociva, así como los criterios </w:t>
      </w:r>
      <w:r w:rsidR="00BF0108" w:rsidRPr="0051412C">
        <w:rPr>
          <w:rFonts w:ascii="Calibri" w:hAnsi="Calibri" w:cs="Calibri"/>
        </w:rPr>
        <w:t>según la Norma vigente</w:t>
      </w:r>
      <w:r w:rsidR="008E4DB5" w:rsidRPr="0051412C">
        <w:rPr>
          <w:rFonts w:ascii="Calibri" w:hAnsi="Calibri" w:cs="Calibri"/>
        </w:rPr>
        <w:t xml:space="preserve"> para identificar los productos en mal estado y que por ende deberán ser rechazados.</w:t>
      </w:r>
    </w:p>
    <w:p w:rsidR="008E4DB5" w:rsidRDefault="008E4DB5" w:rsidP="008E4DB5">
      <w:pPr>
        <w:pStyle w:val="Textoindependiente2"/>
        <w:rPr>
          <w:rFonts w:asciiTheme="minorHAnsi" w:hAnsiTheme="minorHAnsi"/>
          <w:sz w:val="22"/>
          <w:szCs w:val="22"/>
        </w:rPr>
      </w:pPr>
      <w:r w:rsidRPr="0051412C">
        <w:rPr>
          <w:rFonts w:asciiTheme="minorHAnsi" w:hAnsiTheme="minorHAnsi"/>
          <w:sz w:val="22"/>
          <w:szCs w:val="22"/>
        </w:rPr>
        <w:t xml:space="preserve">La industria de servicios de alimentos  siempre enfrenta,  una gran amenaza con los alimentos que se sirven, ya que estos pueden representar un riesgo para la salud del </w:t>
      </w:r>
      <w:r w:rsidR="00BF0108" w:rsidRPr="0051412C">
        <w:rPr>
          <w:rFonts w:asciiTheme="minorHAnsi" w:hAnsiTheme="minorHAnsi"/>
          <w:sz w:val="22"/>
          <w:szCs w:val="22"/>
        </w:rPr>
        <w:t>comensal</w:t>
      </w:r>
      <w:r w:rsidRPr="0051412C">
        <w:rPr>
          <w:rFonts w:asciiTheme="minorHAnsi" w:hAnsiTheme="minorHAnsi"/>
          <w:sz w:val="22"/>
          <w:szCs w:val="22"/>
        </w:rPr>
        <w:t xml:space="preserve"> y del</w:t>
      </w:r>
      <w:r w:rsidRPr="00034C7E">
        <w:rPr>
          <w:rFonts w:asciiTheme="minorHAnsi" w:hAnsiTheme="minorHAnsi"/>
          <w:sz w:val="22"/>
          <w:szCs w:val="22"/>
        </w:rPr>
        <w:t xml:space="preserve"> mismo personal.</w:t>
      </w:r>
    </w:p>
    <w:p w:rsidR="00E85137" w:rsidRPr="00034C7E" w:rsidRDefault="00E85137" w:rsidP="008E4DB5">
      <w:pPr>
        <w:pStyle w:val="Textoindependiente2"/>
        <w:rPr>
          <w:rFonts w:asciiTheme="minorHAnsi" w:hAnsiTheme="minorHAnsi"/>
          <w:sz w:val="22"/>
          <w:szCs w:val="22"/>
        </w:rPr>
      </w:pPr>
    </w:p>
    <w:p w:rsidR="008E4DB5" w:rsidRPr="00034C7E" w:rsidRDefault="008E4DB5" w:rsidP="008E4DB5">
      <w:pPr>
        <w:jc w:val="both"/>
        <w:rPr>
          <w:rFonts w:cs="Arial"/>
          <w:bCs/>
        </w:rPr>
      </w:pPr>
      <w:r w:rsidRPr="00034C7E">
        <w:rPr>
          <w:rFonts w:cs="Arial"/>
          <w:bCs/>
        </w:rPr>
        <w:t xml:space="preserve">Comprometido a proveer alimentos seguros para nuestros comensales cumpliendo con sus expectativas. Entre otras responsabilidades </w:t>
      </w:r>
      <w:r w:rsidR="00E85137">
        <w:rPr>
          <w:rFonts w:cs="Arial"/>
          <w:bCs/>
        </w:rPr>
        <w:t>los prestadores del servicio</w:t>
      </w:r>
      <w:r w:rsidRPr="00034C7E">
        <w:rPr>
          <w:rFonts w:cs="Arial"/>
          <w:bCs/>
        </w:rPr>
        <w:t xml:space="preserve"> requiere</w:t>
      </w:r>
      <w:r w:rsidR="00E85137">
        <w:rPr>
          <w:rFonts w:cs="Arial"/>
          <w:bCs/>
        </w:rPr>
        <w:t>n</w:t>
      </w:r>
      <w:r w:rsidRPr="00034C7E">
        <w:rPr>
          <w:rFonts w:cs="Arial"/>
          <w:bCs/>
        </w:rPr>
        <w:t xml:space="preserve"> que:</w:t>
      </w:r>
    </w:p>
    <w:p w:rsidR="008E4DB5" w:rsidRPr="00034C7E" w:rsidRDefault="008E4DB5" w:rsidP="008E4DB5">
      <w:pPr>
        <w:numPr>
          <w:ilvl w:val="0"/>
          <w:numId w:val="2"/>
        </w:numPr>
        <w:spacing w:after="0" w:line="240" w:lineRule="auto"/>
        <w:jc w:val="both"/>
        <w:rPr>
          <w:rFonts w:cs="Arial"/>
          <w:bCs/>
        </w:rPr>
      </w:pPr>
      <w:r w:rsidRPr="00034C7E">
        <w:rPr>
          <w:rFonts w:cs="Arial"/>
          <w:bCs/>
        </w:rPr>
        <w:t>El alimento sea preparado en condiciones sanitarias</w:t>
      </w:r>
    </w:p>
    <w:p w:rsidR="008E4DB5" w:rsidRPr="00034C7E" w:rsidRDefault="008E4DB5" w:rsidP="008E4DB5">
      <w:pPr>
        <w:numPr>
          <w:ilvl w:val="0"/>
          <w:numId w:val="2"/>
        </w:numPr>
        <w:spacing w:after="0" w:line="240" w:lineRule="auto"/>
        <w:jc w:val="both"/>
        <w:rPr>
          <w:rFonts w:cs="Arial"/>
          <w:bCs/>
        </w:rPr>
      </w:pPr>
      <w:r w:rsidRPr="00034C7E">
        <w:rPr>
          <w:rFonts w:cs="Arial"/>
          <w:bCs/>
        </w:rPr>
        <w:t>Todos los empleados sean provistos con la información y capacitación necesaria</w:t>
      </w:r>
    </w:p>
    <w:p w:rsidR="008E4DB5" w:rsidRPr="00034C7E" w:rsidRDefault="008E4DB5" w:rsidP="008E4DB5">
      <w:pPr>
        <w:pStyle w:val="Textoindependiente3"/>
        <w:numPr>
          <w:ilvl w:val="0"/>
          <w:numId w:val="2"/>
        </w:numPr>
        <w:spacing w:after="0" w:line="240" w:lineRule="auto"/>
        <w:jc w:val="both"/>
        <w:rPr>
          <w:rFonts w:asciiTheme="minorHAnsi" w:hAnsiTheme="minorHAnsi" w:cs="Arial"/>
          <w:b/>
          <w:sz w:val="22"/>
          <w:szCs w:val="22"/>
        </w:rPr>
      </w:pPr>
      <w:r w:rsidRPr="00034C7E">
        <w:rPr>
          <w:rFonts w:asciiTheme="minorHAnsi" w:hAnsiTheme="minorHAnsi" w:cs="Arial"/>
          <w:sz w:val="22"/>
          <w:szCs w:val="22"/>
        </w:rPr>
        <w:t>Los empleados cumplan con las políticas y procedimientos de sanidad alimentaria.</w:t>
      </w:r>
    </w:p>
    <w:p w:rsidR="008E4DB5" w:rsidRPr="00034C7E" w:rsidRDefault="008E4DB5" w:rsidP="008E4DB5">
      <w:pPr>
        <w:pStyle w:val="Textoindependiente2"/>
        <w:rPr>
          <w:rFonts w:asciiTheme="minorHAnsi" w:hAnsiTheme="minorHAnsi"/>
          <w:sz w:val="22"/>
          <w:szCs w:val="22"/>
          <w:lang w:val="es-MX"/>
        </w:rPr>
      </w:pPr>
    </w:p>
    <w:p w:rsidR="008E4DB5" w:rsidRPr="00034C7E" w:rsidRDefault="008E4DB5" w:rsidP="008E4DB5">
      <w:pPr>
        <w:jc w:val="both"/>
        <w:rPr>
          <w:rFonts w:cs="Arial"/>
          <w:color w:val="000000"/>
        </w:rPr>
      </w:pPr>
      <w:r w:rsidRPr="00034C7E">
        <w:rPr>
          <w:rFonts w:cs="Arial"/>
          <w:color w:val="000000"/>
        </w:rPr>
        <w:t xml:space="preserve">El peligro más grande  lo representan las </w:t>
      </w:r>
      <w:r w:rsidRPr="00034C7E">
        <w:rPr>
          <w:rFonts w:cs="Arial"/>
          <w:b/>
          <w:caps/>
          <w:color w:val="000000"/>
        </w:rPr>
        <w:t>e</w:t>
      </w:r>
      <w:r w:rsidRPr="00034C7E">
        <w:rPr>
          <w:rFonts w:cs="Arial"/>
          <w:color w:val="000000"/>
        </w:rPr>
        <w:t xml:space="preserve">nfermedades </w:t>
      </w:r>
      <w:r w:rsidRPr="00034C7E">
        <w:rPr>
          <w:rFonts w:cs="Arial"/>
          <w:b/>
          <w:caps/>
          <w:color w:val="000000"/>
        </w:rPr>
        <w:t>t</w:t>
      </w:r>
      <w:r w:rsidRPr="00034C7E">
        <w:rPr>
          <w:rFonts w:cs="Arial"/>
          <w:color w:val="000000"/>
        </w:rPr>
        <w:t xml:space="preserve">ransmitidas por </w:t>
      </w:r>
      <w:r w:rsidRPr="00034C7E">
        <w:rPr>
          <w:rFonts w:cs="Arial"/>
          <w:b/>
          <w:caps/>
          <w:color w:val="000000"/>
        </w:rPr>
        <w:t>a</w:t>
      </w:r>
      <w:r w:rsidRPr="00034C7E">
        <w:rPr>
          <w:rFonts w:cs="Arial"/>
          <w:color w:val="000000"/>
        </w:rPr>
        <w:t>limentos (ETA); los alimentos al contaminarse portan o transmiten enfermedades graves que pueden causar la muerte.</w:t>
      </w:r>
    </w:p>
    <w:p w:rsidR="0023115B" w:rsidRPr="008E4DB5" w:rsidRDefault="008E4DB5" w:rsidP="005740F9">
      <w:pPr>
        <w:pStyle w:val="Ttulo2"/>
        <w:rPr>
          <w:rFonts w:cs="Arial"/>
          <w:b w:val="0"/>
          <w:color w:val="000000"/>
        </w:rPr>
      </w:pPr>
      <w:bookmarkStart w:id="13" w:name="_Toc341433693"/>
      <w:r>
        <w:rPr>
          <w:rFonts w:cs="Arial"/>
          <w:color w:val="000000"/>
        </w:rPr>
        <w:lastRenderedPageBreak/>
        <w:t xml:space="preserve">1.1. </w:t>
      </w:r>
      <w:r w:rsidRPr="008E4DB5">
        <w:rPr>
          <w:rFonts w:cs="Arial"/>
          <w:color w:val="000000"/>
        </w:rPr>
        <w:t>Recepción de alimentos</w:t>
      </w:r>
      <w:bookmarkEnd w:id="13"/>
    </w:p>
    <w:p w:rsidR="0023115B" w:rsidRPr="00034C7E" w:rsidRDefault="0023115B" w:rsidP="008E4DB5">
      <w:pPr>
        <w:spacing w:before="120" w:after="120" w:line="240" w:lineRule="auto"/>
        <w:jc w:val="both"/>
        <w:rPr>
          <w:rFonts w:cs="Arial"/>
        </w:rPr>
      </w:pPr>
      <w:r w:rsidRPr="00034C7E">
        <w:rPr>
          <w:rFonts w:cs="Arial"/>
        </w:rPr>
        <w:t>El responsable de la recepción, en conjunto con el Chef o responsable de cocina, define, para los materiales e insumos básicos que emplea la organización (cárnicos, lácteos,  pescados, mariscos, frutas, verduras, cereales incluyendo pan y tortillas), los criterios de aceptación al momento de la reciba; algunos de  dichos criterios, pueden ser  la presentación, el  peso o  contenido neto.</w:t>
      </w:r>
    </w:p>
    <w:p w:rsidR="0023115B" w:rsidRPr="00034C7E" w:rsidRDefault="0023115B" w:rsidP="008E4DB5">
      <w:pPr>
        <w:spacing w:before="120" w:after="120" w:line="240" w:lineRule="auto"/>
        <w:jc w:val="both"/>
        <w:rPr>
          <w:rFonts w:cs="Arial"/>
        </w:rPr>
      </w:pPr>
      <w:r w:rsidRPr="00034C7E">
        <w:rPr>
          <w:rFonts w:cs="Arial"/>
        </w:rPr>
        <w:t>El almacenista o responsable de compras deberá revisar los estándares normativos para la recepción y/o compra de alimentos sanos.</w:t>
      </w:r>
    </w:p>
    <w:p w:rsidR="0023115B" w:rsidRDefault="0023115B" w:rsidP="008E4DB5">
      <w:pPr>
        <w:spacing w:before="120" w:after="120" w:line="240" w:lineRule="auto"/>
        <w:jc w:val="both"/>
        <w:rPr>
          <w:rFonts w:cs="Arial"/>
        </w:rPr>
      </w:pPr>
      <w:r w:rsidRPr="00034C7E">
        <w:rPr>
          <w:rFonts w:cs="Arial"/>
        </w:rPr>
        <w:t>El almacenista deberá llevar al cabo la limpieza y organización del almacén de acuerdo al programa de limpieza y desinfección desarrollado por la empresa.</w:t>
      </w:r>
    </w:p>
    <w:p w:rsidR="00861F19" w:rsidRDefault="00861F19" w:rsidP="0023115B">
      <w:pPr>
        <w:spacing w:before="120" w:after="120" w:line="240" w:lineRule="auto"/>
        <w:ind w:left="360"/>
        <w:jc w:val="both"/>
        <w:rPr>
          <w:rFonts w:cs="Arial"/>
        </w:rPr>
      </w:pPr>
    </w:p>
    <w:p w:rsidR="00861F19" w:rsidRPr="00861F19" w:rsidRDefault="00861F19" w:rsidP="005740F9">
      <w:pPr>
        <w:pStyle w:val="Ttulo3"/>
        <w:rPr>
          <w:rFonts w:cs="Arial"/>
          <w:b w:val="0"/>
          <w:color w:val="000000"/>
        </w:rPr>
      </w:pPr>
      <w:bookmarkStart w:id="14" w:name="_Toc341433694"/>
      <w:r w:rsidRPr="00861F19">
        <w:rPr>
          <w:rFonts w:cs="Arial"/>
          <w:color w:val="000000"/>
        </w:rPr>
        <w:t>1.1.1. Revisión de del equipo</w:t>
      </w:r>
      <w:r w:rsidR="00C91C73">
        <w:rPr>
          <w:rFonts w:cs="Arial"/>
          <w:color w:val="000000"/>
        </w:rPr>
        <w:t>, instalaciones</w:t>
      </w:r>
      <w:r w:rsidRPr="00861F19">
        <w:rPr>
          <w:rFonts w:cs="Arial"/>
          <w:color w:val="000000"/>
        </w:rPr>
        <w:t xml:space="preserve"> y mobiliario para la recepción:</w:t>
      </w:r>
      <w:bookmarkEnd w:id="14"/>
    </w:p>
    <w:p w:rsidR="00861F19" w:rsidRDefault="00861F19" w:rsidP="0023115B">
      <w:pPr>
        <w:spacing w:before="120" w:after="120" w:line="240" w:lineRule="auto"/>
        <w:ind w:left="360"/>
        <w:jc w:val="both"/>
        <w:rPr>
          <w:rFonts w:cs="Arial"/>
        </w:rPr>
      </w:pPr>
    </w:p>
    <w:p w:rsidR="0023115B" w:rsidRPr="00034C7E" w:rsidRDefault="0023115B" w:rsidP="00861F19">
      <w:pPr>
        <w:spacing w:before="120" w:after="120" w:line="240" w:lineRule="auto"/>
        <w:jc w:val="both"/>
        <w:rPr>
          <w:rFonts w:cs="Arial"/>
        </w:rPr>
      </w:pPr>
      <w:r>
        <w:rPr>
          <w:rFonts w:cs="Arial"/>
        </w:rPr>
        <w:t>D</w:t>
      </w:r>
      <w:r w:rsidRPr="00034C7E">
        <w:rPr>
          <w:rFonts w:cs="Arial"/>
        </w:rPr>
        <w:t>e acuerdo con el programa de recepción, el almacenista deberá preparar su área de recepción de acuerdo a la siguiente rutina:</w:t>
      </w:r>
    </w:p>
    <w:p w:rsidR="0023115B" w:rsidRPr="00034C7E" w:rsidRDefault="00861F19" w:rsidP="00861F19">
      <w:pPr>
        <w:spacing w:before="120" w:after="120"/>
        <w:jc w:val="both"/>
        <w:rPr>
          <w:rFonts w:cs="Arial"/>
        </w:rPr>
      </w:pPr>
      <w:r>
        <w:rPr>
          <w:rFonts w:cs="Arial"/>
          <w:noProof/>
          <w:lang w:eastAsia="es-MX"/>
        </w:rPr>
        <w:drawing>
          <wp:anchor distT="0" distB="0" distL="114300" distR="114300" simplePos="0" relativeHeight="251987968" behindDoc="0" locked="0" layoutInCell="1" allowOverlap="1">
            <wp:simplePos x="0" y="0"/>
            <wp:positionH relativeFrom="column">
              <wp:posOffset>374650</wp:posOffset>
            </wp:positionH>
            <wp:positionV relativeFrom="paragraph">
              <wp:posOffset>258445</wp:posOffset>
            </wp:positionV>
            <wp:extent cx="4674870" cy="3177540"/>
            <wp:effectExtent l="0" t="0" r="0" b="0"/>
            <wp:wrapSquare wrapText="bothSides"/>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srcRect/>
                    <a:stretch>
                      <a:fillRect/>
                    </a:stretch>
                  </pic:blipFill>
                  <pic:spPr bwMode="auto">
                    <a:xfrm>
                      <a:off x="0" y="0"/>
                      <a:ext cx="4674870" cy="3177540"/>
                    </a:xfrm>
                    <a:prstGeom prst="rect">
                      <a:avLst/>
                    </a:prstGeom>
                    <a:noFill/>
                    <a:ln w="9525">
                      <a:noFill/>
                      <a:miter lim="800000"/>
                      <a:headEnd/>
                      <a:tailEnd/>
                    </a:ln>
                  </pic:spPr>
                </pic:pic>
              </a:graphicData>
            </a:graphic>
          </wp:anchor>
        </w:drawing>
      </w: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861F19" w:rsidRDefault="00861F19" w:rsidP="00861F19">
      <w:pPr>
        <w:spacing w:before="120" w:after="120" w:line="240" w:lineRule="auto"/>
        <w:jc w:val="both"/>
        <w:rPr>
          <w:rFonts w:cs="Arial"/>
        </w:rPr>
      </w:pPr>
    </w:p>
    <w:p w:rsidR="0023115B" w:rsidRPr="00034C7E" w:rsidRDefault="0023115B" w:rsidP="00861F19">
      <w:pPr>
        <w:spacing w:before="120" w:after="120" w:line="240" w:lineRule="auto"/>
        <w:jc w:val="both"/>
        <w:rPr>
          <w:rFonts w:cs="Arial"/>
        </w:rPr>
      </w:pPr>
      <w:r w:rsidRPr="00034C7E">
        <w:rPr>
          <w:rFonts w:cs="Arial"/>
        </w:rPr>
        <w:t>El responsable de la recepción de alimentos, diariamente cotejará, en conjunto con el responsable de compras, las recepciones de alimentos programados. Esta información deberá estar registrada en el formulario.</w:t>
      </w:r>
    </w:p>
    <w:p w:rsidR="0023115B" w:rsidRPr="00861F19" w:rsidRDefault="0023115B" w:rsidP="00861F19">
      <w:pPr>
        <w:autoSpaceDE w:val="0"/>
        <w:autoSpaceDN w:val="0"/>
        <w:adjustRightInd w:val="0"/>
        <w:spacing w:after="0" w:line="240" w:lineRule="auto"/>
        <w:jc w:val="both"/>
        <w:rPr>
          <w:rFonts w:cs="Arial"/>
        </w:rPr>
      </w:pPr>
      <w:r w:rsidRPr="00861F19">
        <w:rPr>
          <w:rFonts w:cs="Arial"/>
        </w:rPr>
        <w:t>Para poder controlar la temperatura de los alimentos es importante que sepas antes que nada, como medir</w:t>
      </w:r>
      <w:r w:rsidR="003E659B">
        <w:rPr>
          <w:rFonts w:cs="Arial"/>
        </w:rPr>
        <w:t xml:space="preserve"> </w:t>
      </w:r>
      <w:r w:rsidRPr="00861F19">
        <w:rPr>
          <w:rFonts w:cs="Arial"/>
        </w:rPr>
        <w:t>la temperatura</w:t>
      </w:r>
      <w:r w:rsidR="003E659B">
        <w:rPr>
          <w:rFonts w:cs="Arial"/>
        </w:rPr>
        <w:t>, esta</w:t>
      </w:r>
      <w:r w:rsidRPr="00861F19">
        <w:rPr>
          <w:rFonts w:cs="Arial"/>
        </w:rPr>
        <w:t xml:space="preserve"> se mide con ayuda de los termómetros.</w:t>
      </w:r>
    </w:p>
    <w:p w:rsidR="0023115B" w:rsidRPr="00861F19" w:rsidRDefault="0023115B" w:rsidP="00861F19">
      <w:pPr>
        <w:autoSpaceDE w:val="0"/>
        <w:autoSpaceDN w:val="0"/>
        <w:adjustRightInd w:val="0"/>
        <w:spacing w:after="0" w:line="240" w:lineRule="auto"/>
        <w:jc w:val="both"/>
        <w:rPr>
          <w:rFonts w:cs="Arial"/>
        </w:rPr>
      </w:pPr>
      <w:r w:rsidRPr="00861F19">
        <w:rPr>
          <w:rFonts w:cs="Arial"/>
        </w:rPr>
        <w:t>Los termómetros para alimentos son de muchos tipos y estilos y varían de acuerdo a sus características y precisión, lo que hace la diferencia en el precio.</w:t>
      </w:r>
    </w:p>
    <w:p w:rsidR="0023115B" w:rsidRPr="00861F19" w:rsidRDefault="0023115B" w:rsidP="00861F19">
      <w:pPr>
        <w:autoSpaceDE w:val="0"/>
        <w:autoSpaceDN w:val="0"/>
        <w:adjustRightInd w:val="0"/>
        <w:spacing w:after="0" w:line="240" w:lineRule="auto"/>
        <w:jc w:val="both"/>
        <w:rPr>
          <w:rFonts w:cs="Arial"/>
        </w:rPr>
      </w:pPr>
    </w:p>
    <w:p w:rsidR="0023115B" w:rsidRDefault="0023115B" w:rsidP="00861F19">
      <w:pPr>
        <w:autoSpaceDE w:val="0"/>
        <w:autoSpaceDN w:val="0"/>
        <w:adjustRightInd w:val="0"/>
        <w:spacing w:after="0" w:line="240" w:lineRule="auto"/>
        <w:jc w:val="both"/>
        <w:rPr>
          <w:rFonts w:cs="Arial"/>
          <w:b/>
        </w:rPr>
      </w:pPr>
      <w:r w:rsidRPr="00457A4B">
        <w:rPr>
          <w:rFonts w:cs="Arial"/>
          <w:b/>
        </w:rPr>
        <w:t>Tipos de termómetro</w:t>
      </w:r>
    </w:p>
    <w:p w:rsidR="00457A4B" w:rsidRPr="00457A4B" w:rsidRDefault="00457A4B" w:rsidP="00861F19">
      <w:pPr>
        <w:autoSpaceDE w:val="0"/>
        <w:autoSpaceDN w:val="0"/>
        <w:adjustRightInd w:val="0"/>
        <w:spacing w:after="0" w:line="240" w:lineRule="auto"/>
        <w:jc w:val="both"/>
        <w:rPr>
          <w:rFonts w:cs="Arial"/>
          <w:b/>
        </w:rPr>
      </w:pPr>
    </w:p>
    <w:p w:rsidR="0023115B" w:rsidRPr="00861F19" w:rsidRDefault="0023115B" w:rsidP="00861F19">
      <w:pPr>
        <w:autoSpaceDE w:val="0"/>
        <w:autoSpaceDN w:val="0"/>
        <w:adjustRightInd w:val="0"/>
        <w:spacing w:after="0" w:line="240" w:lineRule="auto"/>
        <w:jc w:val="both"/>
        <w:rPr>
          <w:rFonts w:cs="Arial"/>
        </w:rPr>
      </w:pPr>
      <w:r w:rsidRPr="00861F19">
        <w:rPr>
          <w:rFonts w:cs="Arial"/>
        </w:rPr>
        <w:t>Existen termómetros digitales (termopares, termistores, termómetro con cable para horno, combinación de termómetro y tenedor) y termómetros analógicos conocidos como bimetálicos de vástago o varilla.</w:t>
      </w:r>
    </w:p>
    <w:p w:rsidR="0023115B" w:rsidRPr="00861F19" w:rsidRDefault="0023115B" w:rsidP="00861F19">
      <w:pPr>
        <w:autoSpaceDE w:val="0"/>
        <w:autoSpaceDN w:val="0"/>
        <w:adjustRightInd w:val="0"/>
        <w:spacing w:after="0" w:line="240" w:lineRule="auto"/>
        <w:jc w:val="both"/>
        <w:rPr>
          <w:rFonts w:cs="Arial"/>
        </w:rPr>
      </w:pPr>
    </w:p>
    <w:p w:rsidR="0023115B" w:rsidRPr="00861F19" w:rsidRDefault="0023115B" w:rsidP="00861F19">
      <w:pPr>
        <w:autoSpaceDE w:val="0"/>
        <w:autoSpaceDN w:val="0"/>
        <w:adjustRightInd w:val="0"/>
        <w:spacing w:after="0" w:line="240" w:lineRule="auto"/>
        <w:jc w:val="both"/>
        <w:rPr>
          <w:rFonts w:cs="Arial"/>
        </w:rPr>
      </w:pPr>
      <w:r w:rsidRPr="00861F19">
        <w:rPr>
          <w:rFonts w:cs="Arial"/>
        </w:rPr>
        <w:t>• Termómetros bimétalicos de vástago o varilla.</w:t>
      </w:r>
    </w:p>
    <w:p w:rsidR="0023115B" w:rsidRPr="00034C7E" w:rsidRDefault="0023115B" w:rsidP="00861F19">
      <w:pPr>
        <w:autoSpaceDE w:val="0"/>
        <w:autoSpaceDN w:val="0"/>
        <w:adjustRightInd w:val="0"/>
        <w:spacing w:after="0" w:line="240" w:lineRule="auto"/>
        <w:jc w:val="both"/>
        <w:rPr>
          <w:rFonts w:cs="Arial"/>
        </w:rPr>
      </w:pPr>
      <w:r w:rsidRPr="00861F19">
        <w:rPr>
          <w:rFonts w:cs="Arial"/>
        </w:rPr>
        <w:t>• Los hay para horno y de lectura instantánea.</w:t>
      </w:r>
    </w:p>
    <w:p w:rsidR="0023115B" w:rsidRPr="00034C7E" w:rsidRDefault="0023115B" w:rsidP="0023115B">
      <w:pPr>
        <w:autoSpaceDE w:val="0"/>
        <w:autoSpaceDN w:val="0"/>
        <w:adjustRightInd w:val="0"/>
        <w:spacing w:after="0" w:line="240" w:lineRule="auto"/>
        <w:ind w:left="284"/>
        <w:jc w:val="both"/>
        <w:rPr>
          <w:rFonts w:cs="Arial"/>
        </w:rPr>
      </w:pPr>
    </w:p>
    <w:p w:rsidR="0023115B" w:rsidRPr="00034C7E" w:rsidRDefault="0023115B" w:rsidP="00861F19">
      <w:pPr>
        <w:autoSpaceDE w:val="0"/>
        <w:autoSpaceDN w:val="0"/>
        <w:adjustRightInd w:val="0"/>
        <w:spacing w:after="0" w:line="240" w:lineRule="auto"/>
        <w:rPr>
          <w:rFonts w:cs="Arial"/>
        </w:rPr>
      </w:pPr>
      <w:r w:rsidRPr="00034C7E">
        <w:rPr>
          <w:rFonts w:cs="Arial"/>
        </w:rPr>
        <w:t>Para fines de este manual, nos concentraremos en el manejo del termómetro bimetálico de vástago o varilla.</w:t>
      </w:r>
    </w:p>
    <w:p w:rsidR="0023115B" w:rsidRDefault="0023115B" w:rsidP="00861F19">
      <w:pPr>
        <w:autoSpaceDE w:val="0"/>
        <w:autoSpaceDN w:val="0"/>
        <w:adjustRightInd w:val="0"/>
        <w:spacing w:after="0" w:line="240" w:lineRule="auto"/>
        <w:rPr>
          <w:rFonts w:cs="Arial"/>
        </w:rPr>
      </w:pPr>
    </w:p>
    <w:p w:rsidR="00861F19" w:rsidRDefault="00861F19" w:rsidP="00861F19">
      <w:pPr>
        <w:autoSpaceDE w:val="0"/>
        <w:autoSpaceDN w:val="0"/>
        <w:adjustRightInd w:val="0"/>
        <w:spacing w:after="0" w:line="240" w:lineRule="auto"/>
        <w:rPr>
          <w:rFonts w:cs="Arial"/>
        </w:rPr>
      </w:pPr>
    </w:p>
    <w:p w:rsidR="00861F19" w:rsidRDefault="00861F19" w:rsidP="00861F19">
      <w:pPr>
        <w:autoSpaceDE w:val="0"/>
        <w:autoSpaceDN w:val="0"/>
        <w:adjustRightInd w:val="0"/>
        <w:spacing w:after="0" w:line="240" w:lineRule="auto"/>
        <w:rPr>
          <w:rFonts w:cs="Arial"/>
        </w:rPr>
      </w:pPr>
    </w:p>
    <w:p w:rsidR="0023115B" w:rsidRPr="00034C7E" w:rsidRDefault="00861F19" w:rsidP="00861F19">
      <w:pPr>
        <w:autoSpaceDE w:val="0"/>
        <w:autoSpaceDN w:val="0"/>
        <w:adjustRightInd w:val="0"/>
        <w:spacing w:after="0" w:line="240" w:lineRule="auto"/>
        <w:rPr>
          <w:rFonts w:cs="Arial"/>
        </w:rPr>
      </w:pPr>
      <w:r>
        <w:rPr>
          <w:rFonts w:cs="Arial"/>
          <w:noProof/>
          <w:lang w:eastAsia="es-MX"/>
        </w:rPr>
        <w:drawing>
          <wp:anchor distT="0" distB="0" distL="114300" distR="114300" simplePos="0" relativeHeight="252036096" behindDoc="0" locked="0" layoutInCell="1" allowOverlap="1">
            <wp:simplePos x="0" y="0"/>
            <wp:positionH relativeFrom="column">
              <wp:posOffset>1998345</wp:posOffset>
            </wp:positionH>
            <wp:positionV relativeFrom="paragraph">
              <wp:posOffset>-127000</wp:posOffset>
            </wp:positionV>
            <wp:extent cx="3441065" cy="1486535"/>
            <wp:effectExtent l="0" t="0" r="0" b="0"/>
            <wp:wrapSquare wrapText="bothSides"/>
            <wp:docPr id="8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600" b="18041"/>
                    <a:stretch/>
                  </pic:blipFill>
                  <pic:spPr bwMode="auto">
                    <a:xfrm>
                      <a:off x="0" y="0"/>
                      <a:ext cx="3441065" cy="1486535"/>
                    </a:xfrm>
                    <a:prstGeom prst="rect">
                      <a:avLst/>
                    </a:prstGeom>
                    <a:noFill/>
                    <a:ln>
                      <a:noFill/>
                    </a:ln>
                    <a:extLst>
                      <a:ext uri="{53640926-AAD7-44D8-BBD7-CCE9431645EC}">
                        <a14:shadowObscured xmlns:a14="http://schemas.microsoft.com/office/drawing/2010/main"/>
                      </a:ext>
                    </a:extLst>
                  </pic:spPr>
                </pic:pic>
              </a:graphicData>
            </a:graphic>
          </wp:anchor>
        </w:drawing>
      </w:r>
      <w:r w:rsidR="0023115B" w:rsidRPr="00034C7E">
        <w:rPr>
          <w:rFonts w:cs="Arial"/>
        </w:rPr>
        <w:t>Los termómetros constan de las siguientes partes:</w:t>
      </w:r>
    </w:p>
    <w:p w:rsidR="0023115B" w:rsidRPr="00034C7E" w:rsidRDefault="0023115B" w:rsidP="00861F19">
      <w:pPr>
        <w:autoSpaceDE w:val="0"/>
        <w:autoSpaceDN w:val="0"/>
        <w:adjustRightInd w:val="0"/>
        <w:spacing w:after="0" w:line="240" w:lineRule="auto"/>
        <w:rPr>
          <w:rFonts w:cs="Arial"/>
        </w:rPr>
      </w:pPr>
      <w:r w:rsidRPr="00034C7E">
        <w:rPr>
          <w:rFonts w:cs="Arial"/>
        </w:rPr>
        <w:t>• Carátula/cabeza</w:t>
      </w:r>
    </w:p>
    <w:p w:rsidR="0023115B" w:rsidRPr="00034C7E" w:rsidRDefault="0023115B" w:rsidP="00861F19">
      <w:pPr>
        <w:autoSpaceDE w:val="0"/>
        <w:autoSpaceDN w:val="0"/>
        <w:adjustRightInd w:val="0"/>
        <w:spacing w:after="0" w:line="240" w:lineRule="auto"/>
        <w:ind w:left="142"/>
        <w:rPr>
          <w:rFonts w:cs="Arial"/>
        </w:rPr>
      </w:pPr>
      <w:r w:rsidRPr="00034C7E">
        <w:rPr>
          <w:rFonts w:cs="Arial"/>
        </w:rPr>
        <w:t>• Escala numérica de temperatura</w:t>
      </w:r>
    </w:p>
    <w:p w:rsidR="0023115B" w:rsidRPr="00034C7E" w:rsidRDefault="0023115B" w:rsidP="00861F19">
      <w:pPr>
        <w:autoSpaceDE w:val="0"/>
        <w:autoSpaceDN w:val="0"/>
        <w:adjustRightInd w:val="0"/>
        <w:spacing w:after="0" w:line="240" w:lineRule="auto"/>
        <w:ind w:left="142"/>
        <w:rPr>
          <w:rFonts w:cs="Arial"/>
        </w:rPr>
      </w:pPr>
      <w:r w:rsidRPr="00034C7E">
        <w:rPr>
          <w:rFonts w:cs="Arial"/>
        </w:rPr>
        <w:t>• Aguja</w:t>
      </w:r>
    </w:p>
    <w:p w:rsidR="0023115B" w:rsidRPr="00034C7E" w:rsidRDefault="0023115B" w:rsidP="00861F19">
      <w:pPr>
        <w:autoSpaceDE w:val="0"/>
        <w:autoSpaceDN w:val="0"/>
        <w:adjustRightInd w:val="0"/>
        <w:spacing w:after="0" w:line="240" w:lineRule="auto"/>
        <w:ind w:left="142"/>
        <w:rPr>
          <w:rFonts w:cs="Arial"/>
        </w:rPr>
      </w:pPr>
      <w:r w:rsidRPr="00034C7E">
        <w:rPr>
          <w:rFonts w:cs="Arial"/>
        </w:rPr>
        <w:t>• Tuerca de ajuste</w:t>
      </w:r>
    </w:p>
    <w:p w:rsidR="0023115B" w:rsidRPr="00034C7E" w:rsidRDefault="0023115B" w:rsidP="00861F19">
      <w:pPr>
        <w:autoSpaceDE w:val="0"/>
        <w:autoSpaceDN w:val="0"/>
        <w:adjustRightInd w:val="0"/>
        <w:spacing w:after="0" w:line="240" w:lineRule="auto"/>
        <w:ind w:left="142"/>
        <w:rPr>
          <w:rFonts w:cs="Arial"/>
        </w:rPr>
      </w:pPr>
      <w:r w:rsidRPr="00034C7E">
        <w:rPr>
          <w:rFonts w:cs="Arial"/>
        </w:rPr>
        <w:t>• Vástago o varilla bimetálico</w:t>
      </w:r>
    </w:p>
    <w:p w:rsidR="0023115B" w:rsidRPr="00034C7E" w:rsidRDefault="0023115B" w:rsidP="00861F19">
      <w:pPr>
        <w:ind w:left="142"/>
        <w:rPr>
          <w:rFonts w:cs="Arial"/>
        </w:rPr>
      </w:pPr>
      <w:r w:rsidRPr="00034C7E">
        <w:rPr>
          <w:rFonts w:cs="Arial"/>
        </w:rPr>
        <w:t>• Sensor</w:t>
      </w:r>
    </w:p>
    <w:p w:rsidR="0023115B" w:rsidRPr="00034C7E" w:rsidRDefault="0023115B" w:rsidP="00861F19">
      <w:pPr>
        <w:autoSpaceDE w:val="0"/>
        <w:autoSpaceDN w:val="0"/>
        <w:adjustRightInd w:val="0"/>
        <w:spacing w:after="0" w:line="240" w:lineRule="auto"/>
        <w:jc w:val="both"/>
        <w:rPr>
          <w:rFonts w:cs="Arial"/>
          <w:color w:val="000000"/>
        </w:rPr>
      </w:pPr>
      <w:r w:rsidRPr="00034C7E">
        <w:rPr>
          <w:rFonts w:cs="Arial"/>
          <w:color w:val="000000"/>
        </w:rPr>
        <w:t>Estos termómetros para alimentos miden la temperatura de los alimentos velozmente, entre 15 y 20 segundos.</w:t>
      </w:r>
    </w:p>
    <w:p w:rsidR="0023115B" w:rsidRPr="00034C7E" w:rsidRDefault="0023115B" w:rsidP="00861F19">
      <w:pPr>
        <w:autoSpaceDE w:val="0"/>
        <w:autoSpaceDN w:val="0"/>
        <w:adjustRightInd w:val="0"/>
        <w:spacing w:after="0" w:line="240" w:lineRule="auto"/>
        <w:jc w:val="both"/>
        <w:rPr>
          <w:rFonts w:cs="Arial"/>
          <w:color w:val="000000"/>
        </w:rPr>
      </w:pPr>
    </w:p>
    <w:p w:rsidR="0023115B" w:rsidRPr="00034C7E" w:rsidRDefault="0023115B" w:rsidP="00861F19">
      <w:pPr>
        <w:autoSpaceDE w:val="0"/>
        <w:autoSpaceDN w:val="0"/>
        <w:adjustRightInd w:val="0"/>
        <w:spacing w:after="0" w:line="240" w:lineRule="auto"/>
        <w:jc w:val="both"/>
        <w:rPr>
          <w:rFonts w:cs="Arial"/>
          <w:color w:val="000000"/>
        </w:rPr>
      </w:pPr>
      <w:r w:rsidRPr="00034C7E">
        <w:rPr>
          <w:rFonts w:cs="Arial"/>
          <w:color w:val="000000"/>
        </w:rPr>
        <w:t>No están diseñados para permanecer en los alimentos durante la cocción en el horno; se deben usar hacia el final del tiempo de cocción para verificar las temperaturas definitivas. Se utilizan principalmente para medir la temperatura interna de los alimentos y para las bebidas. No son útiles para medir alimentos de poco grosor.</w:t>
      </w:r>
    </w:p>
    <w:p w:rsidR="0023115B" w:rsidRPr="00034C7E" w:rsidRDefault="0023115B" w:rsidP="00861F19">
      <w:pPr>
        <w:autoSpaceDE w:val="0"/>
        <w:autoSpaceDN w:val="0"/>
        <w:adjustRightInd w:val="0"/>
        <w:spacing w:after="0" w:line="240" w:lineRule="auto"/>
        <w:jc w:val="both"/>
        <w:rPr>
          <w:rFonts w:cs="Arial"/>
          <w:color w:val="000000"/>
        </w:rPr>
      </w:pPr>
    </w:p>
    <w:p w:rsidR="0023115B" w:rsidRPr="00034C7E" w:rsidRDefault="0023115B" w:rsidP="00861F19">
      <w:pPr>
        <w:autoSpaceDE w:val="0"/>
        <w:autoSpaceDN w:val="0"/>
        <w:adjustRightInd w:val="0"/>
        <w:spacing w:after="0" w:line="240" w:lineRule="auto"/>
        <w:jc w:val="both"/>
        <w:rPr>
          <w:rFonts w:cs="Arial"/>
          <w:color w:val="000000"/>
        </w:rPr>
      </w:pPr>
      <w:r w:rsidRPr="00034C7E">
        <w:rPr>
          <w:rFonts w:cs="Arial"/>
          <w:color w:val="000000"/>
        </w:rPr>
        <w:t xml:space="preserve">Con los termómetros de este tipo se pueden medir temperaturas desde -20°C a 110°C o más, dependiendo de la marca. Si en tu establecimiento trabajan con escala en Grados Fahrenheit, utiliza termómetros con un rango de al menos -4°F a 250°F. Se recomienda tener 2 termómetros: uno para medir la temperatura de alimentos y bebidas fríos o congelados y otro para alimentos y bebidas calientes, ya que la escala numérica es más </w:t>
      </w:r>
      <w:r w:rsidR="00457A4B" w:rsidRPr="00034C7E">
        <w:rPr>
          <w:rFonts w:cs="Arial"/>
          <w:color w:val="000000"/>
        </w:rPr>
        <w:t>fácil</w:t>
      </w:r>
      <w:r w:rsidRPr="00034C7E">
        <w:rPr>
          <w:rFonts w:cs="Arial"/>
          <w:color w:val="000000"/>
        </w:rPr>
        <w:t xml:space="preserve"> de leer.</w:t>
      </w:r>
    </w:p>
    <w:p w:rsidR="0023115B" w:rsidRPr="00034C7E" w:rsidRDefault="0023115B" w:rsidP="00861F19">
      <w:pPr>
        <w:autoSpaceDE w:val="0"/>
        <w:autoSpaceDN w:val="0"/>
        <w:adjustRightInd w:val="0"/>
        <w:spacing w:after="0" w:line="240" w:lineRule="auto"/>
        <w:jc w:val="both"/>
        <w:rPr>
          <w:rFonts w:cs="Arial"/>
          <w:color w:val="000000"/>
        </w:rPr>
      </w:pPr>
    </w:p>
    <w:p w:rsidR="0023115B" w:rsidRPr="00034C7E" w:rsidRDefault="0023115B" w:rsidP="00861F19">
      <w:pPr>
        <w:autoSpaceDE w:val="0"/>
        <w:autoSpaceDN w:val="0"/>
        <w:adjustRightInd w:val="0"/>
        <w:spacing w:after="0" w:line="240" w:lineRule="auto"/>
        <w:jc w:val="both"/>
        <w:rPr>
          <w:rFonts w:cs="Arial"/>
          <w:color w:val="000000"/>
        </w:rPr>
      </w:pPr>
      <w:r w:rsidRPr="00034C7E">
        <w:rPr>
          <w:rFonts w:cs="Arial"/>
          <w:color w:val="000000"/>
        </w:rPr>
        <w:t xml:space="preserve">Todos los termómetros de vástago o varilla bimetálicos se deben ajustar: Antes de su uso o al inicio del turno, después de un cambio extremo de temperatura o si ha sufrido un golpe o </w:t>
      </w:r>
      <w:r w:rsidR="00457A4B" w:rsidRPr="00034C7E">
        <w:rPr>
          <w:rFonts w:cs="Arial"/>
          <w:color w:val="000000"/>
        </w:rPr>
        <w:t>caída</w:t>
      </w:r>
      <w:r w:rsidRPr="00034C7E">
        <w:rPr>
          <w:rFonts w:cs="Arial"/>
          <w:color w:val="000000"/>
        </w:rPr>
        <w:t>.</w:t>
      </w:r>
    </w:p>
    <w:p w:rsidR="0023115B" w:rsidRPr="00034C7E" w:rsidRDefault="0023115B" w:rsidP="00861F19">
      <w:pPr>
        <w:autoSpaceDE w:val="0"/>
        <w:autoSpaceDN w:val="0"/>
        <w:adjustRightInd w:val="0"/>
        <w:spacing w:after="0" w:line="240" w:lineRule="auto"/>
        <w:jc w:val="both"/>
        <w:rPr>
          <w:rFonts w:cs="Arial"/>
          <w:color w:val="000000"/>
        </w:rPr>
      </w:pPr>
      <w:r w:rsidRPr="00034C7E">
        <w:rPr>
          <w:rFonts w:cs="Arial"/>
          <w:color w:val="000000"/>
        </w:rPr>
        <w:t>Para realizar esta técnica, aprovecharemos las propiedades físicas del agua, sabiendo que ésta cambia su estado de líquido a sólido cuando se congela a 0°C (32°F) y de líquido a vapor cuando hierve a 100°C (212°F).</w:t>
      </w:r>
    </w:p>
    <w:p w:rsidR="0023115B" w:rsidRPr="00457A4B" w:rsidRDefault="0023115B" w:rsidP="009405FB">
      <w:pPr>
        <w:autoSpaceDE w:val="0"/>
        <w:autoSpaceDN w:val="0"/>
        <w:adjustRightInd w:val="0"/>
        <w:spacing w:after="0" w:line="240" w:lineRule="auto"/>
        <w:ind w:left="284"/>
        <w:rPr>
          <w:rFonts w:cs="Arial"/>
          <w:b/>
          <w:color w:val="000000"/>
        </w:rPr>
      </w:pPr>
    </w:p>
    <w:p w:rsidR="00457A4B" w:rsidRDefault="00457A4B" w:rsidP="00457A4B">
      <w:pPr>
        <w:autoSpaceDE w:val="0"/>
        <w:autoSpaceDN w:val="0"/>
        <w:adjustRightInd w:val="0"/>
        <w:spacing w:after="0" w:line="240" w:lineRule="auto"/>
        <w:rPr>
          <w:rFonts w:cs="Arial"/>
          <w:b/>
          <w:color w:val="000000"/>
        </w:rPr>
      </w:pPr>
      <w:r w:rsidRPr="00457A4B">
        <w:rPr>
          <w:rFonts w:cs="Arial"/>
          <w:b/>
          <w:color w:val="000000"/>
        </w:rPr>
        <w:t>Ajuste de termómetro</w:t>
      </w:r>
    </w:p>
    <w:p w:rsidR="00457A4B" w:rsidRPr="00457A4B" w:rsidRDefault="00457A4B" w:rsidP="00457A4B">
      <w:pPr>
        <w:autoSpaceDE w:val="0"/>
        <w:autoSpaceDN w:val="0"/>
        <w:adjustRightInd w:val="0"/>
        <w:spacing w:after="0" w:line="240" w:lineRule="auto"/>
        <w:rPr>
          <w:rFonts w:cs="Arial"/>
          <w:b/>
          <w:color w:val="000000"/>
        </w:rPr>
      </w:pPr>
    </w:p>
    <w:p w:rsidR="0023115B" w:rsidRPr="00034C7E" w:rsidRDefault="0023115B" w:rsidP="00457A4B">
      <w:pPr>
        <w:autoSpaceDE w:val="0"/>
        <w:autoSpaceDN w:val="0"/>
        <w:adjustRightInd w:val="0"/>
        <w:spacing w:after="0" w:line="240" w:lineRule="auto"/>
        <w:rPr>
          <w:rFonts w:cs="Arial"/>
          <w:color w:val="000000"/>
        </w:rPr>
      </w:pPr>
      <w:r w:rsidRPr="00034C7E">
        <w:rPr>
          <w:rFonts w:cs="Arial"/>
          <w:color w:val="000000"/>
        </w:rPr>
        <w:t>Estos termómetros se pueden ajustar por 2 métodos.</w:t>
      </w:r>
    </w:p>
    <w:tbl>
      <w:tblPr>
        <w:tblStyle w:val="Tablaconcuadrcula"/>
        <w:tblW w:w="0" w:type="auto"/>
        <w:tblInd w:w="108" w:type="dxa"/>
        <w:tblLook w:val="04A0" w:firstRow="1" w:lastRow="0" w:firstColumn="1" w:lastColumn="0" w:noHBand="0" w:noVBand="1"/>
      </w:tblPr>
      <w:tblGrid>
        <w:gridCol w:w="4381"/>
        <w:gridCol w:w="4489"/>
      </w:tblGrid>
      <w:tr w:rsidR="00457A4B" w:rsidTr="00457A4B">
        <w:tc>
          <w:tcPr>
            <w:tcW w:w="4381" w:type="dxa"/>
          </w:tcPr>
          <w:p w:rsidR="00457A4B" w:rsidRPr="00457A4B" w:rsidRDefault="00457A4B" w:rsidP="00457A4B">
            <w:pPr>
              <w:autoSpaceDE w:val="0"/>
              <w:autoSpaceDN w:val="0"/>
              <w:adjustRightInd w:val="0"/>
              <w:ind w:left="284"/>
              <w:jc w:val="center"/>
              <w:rPr>
                <w:rFonts w:cs="Arial"/>
                <w:b/>
                <w:color w:val="000000"/>
              </w:rPr>
            </w:pPr>
            <w:r>
              <w:rPr>
                <w:rFonts w:cs="Arial"/>
                <w:b/>
                <w:color w:val="000000"/>
              </w:rPr>
              <w:t>Punto de congelación:</w:t>
            </w:r>
          </w:p>
        </w:tc>
        <w:tc>
          <w:tcPr>
            <w:tcW w:w="4489" w:type="dxa"/>
          </w:tcPr>
          <w:p w:rsidR="00457A4B" w:rsidRPr="00457A4B" w:rsidRDefault="00457A4B" w:rsidP="00457A4B">
            <w:pPr>
              <w:autoSpaceDE w:val="0"/>
              <w:autoSpaceDN w:val="0"/>
              <w:adjustRightInd w:val="0"/>
              <w:ind w:left="284"/>
              <w:jc w:val="center"/>
              <w:rPr>
                <w:rFonts w:cs="Arial"/>
                <w:b/>
                <w:bCs/>
                <w:color w:val="000000"/>
              </w:rPr>
            </w:pPr>
            <w:r>
              <w:rPr>
                <w:rFonts w:cs="Arial"/>
                <w:b/>
                <w:bCs/>
                <w:color w:val="000000"/>
              </w:rPr>
              <w:t>Punto de ebullición:</w:t>
            </w:r>
          </w:p>
        </w:tc>
      </w:tr>
      <w:tr w:rsidR="00457A4B" w:rsidTr="00457A4B">
        <w:tc>
          <w:tcPr>
            <w:tcW w:w="4381" w:type="dxa"/>
          </w:tcPr>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 xml:space="preserve">Revisa que el termómetro esté completo, </w:t>
            </w:r>
            <w:r w:rsidRPr="00457A4B">
              <w:rPr>
                <w:rFonts w:cs="Arial"/>
                <w:color w:val="000000"/>
                <w:sz w:val="20"/>
                <w:szCs w:val="20"/>
              </w:rPr>
              <w:lastRenderedPageBreak/>
              <w:t>limpio e íntegro.</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Llena un recipiente o un vaso de plástico de aproximadamente 15 cm de altura con hielo. Utiliza preferentemente hielo molido o triturado.</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Agrega agua fría al recipiente hasta llenarlo.</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Introduce el termómetro dentro del recipiente, cuidando que la varilla no toque el fondo o las paredes del recipiente.</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Espera 30 segundos o hasta que la aguja se estabilice.</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Gira la llave de tuercas o la cabeza del termómetro hasta que la aguja marque 0°C (32°F) y deje de moverse. Aprovecha la llave de tuercas que algunos modelos de termómetros incluyen en estuche o utiliza una llave de tuercas de la medida apropiada. Cuida de realizar esta técnica con la parte sensora del termómetro dentro del recipiente.</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Retira el termómetro de la llave de tuercas, cuidando de no moverla.</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Con un algodón con solución desinfectante y con un solo movimiento envolvente, desinfecta el vástago o varilla.</w:t>
            </w:r>
          </w:p>
          <w:p w:rsidR="00457A4B" w:rsidRPr="00457A4B" w:rsidRDefault="00457A4B" w:rsidP="00457A4B">
            <w:pPr>
              <w:pStyle w:val="Prrafodelista"/>
              <w:numPr>
                <w:ilvl w:val="0"/>
                <w:numId w:val="6"/>
              </w:numPr>
              <w:autoSpaceDE w:val="0"/>
              <w:autoSpaceDN w:val="0"/>
              <w:adjustRightInd w:val="0"/>
              <w:ind w:left="284"/>
              <w:rPr>
                <w:rFonts w:cs="Arial"/>
                <w:color w:val="000000"/>
                <w:sz w:val="20"/>
                <w:szCs w:val="20"/>
              </w:rPr>
            </w:pPr>
            <w:r w:rsidRPr="00457A4B">
              <w:rPr>
                <w:rFonts w:cs="Arial"/>
                <w:color w:val="000000"/>
                <w:sz w:val="20"/>
                <w:szCs w:val="20"/>
              </w:rPr>
              <w:t>Deja secar al aire y guárdalo en su estuche.</w:t>
            </w:r>
          </w:p>
          <w:p w:rsidR="00457A4B" w:rsidRPr="00457A4B" w:rsidRDefault="00457A4B" w:rsidP="00457A4B">
            <w:pPr>
              <w:autoSpaceDE w:val="0"/>
              <w:autoSpaceDN w:val="0"/>
              <w:adjustRightInd w:val="0"/>
              <w:ind w:left="284"/>
              <w:rPr>
                <w:rFonts w:cs="Arial"/>
                <w:color w:val="000000"/>
                <w:sz w:val="20"/>
                <w:szCs w:val="20"/>
              </w:rPr>
            </w:pPr>
          </w:p>
          <w:p w:rsidR="00457A4B" w:rsidRPr="00457A4B" w:rsidRDefault="00457A4B" w:rsidP="00457A4B">
            <w:pPr>
              <w:autoSpaceDE w:val="0"/>
              <w:autoSpaceDN w:val="0"/>
              <w:adjustRightInd w:val="0"/>
              <w:ind w:left="284"/>
              <w:rPr>
                <w:rFonts w:cs="Arial"/>
                <w:color w:val="000000"/>
                <w:sz w:val="20"/>
                <w:szCs w:val="20"/>
              </w:rPr>
            </w:pPr>
            <w:r w:rsidRPr="00457A4B">
              <w:rPr>
                <w:rFonts w:cs="Arial"/>
                <w:color w:val="000000"/>
                <w:sz w:val="20"/>
                <w:szCs w:val="20"/>
              </w:rPr>
              <w:t>Siguiendo estos pasos, el termómetro estará listo para utilizarse.</w:t>
            </w:r>
          </w:p>
          <w:p w:rsidR="00457A4B" w:rsidRPr="00457A4B" w:rsidRDefault="00457A4B" w:rsidP="00457A4B">
            <w:pPr>
              <w:autoSpaceDE w:val="0"/>
              <w:autoSpaceDN w:val="0"/>
              <w:adjustRightInd w:val="0"/>
              <w:rPr>
                <w:rFonts w:cs="Arial"/>
                <w:color w:val="000000"/>
                <w:sz w:val="20"/>
                <w:szCs w:val="20"/>
              </w:rPr>
            </w:pPr>
          </w:p>
        </w:tc>
        <w:tc>
          <w:tcPr>
            <w:tcW w:w="4489" w:type="dxa"/>
          </w:tcPr>
          <w:p w:rsidR="00457A4B" w:rsidRPr="00457A4B" w:rsidRDefault="00457A4B" w:rsidP="00457A4B">
            <w:pPr>
              <w:pStyle w:val="Prrafodelista"/>
              <w:numPr>
                <w:ilvl w:val="0"/>
                <w:numId w:val="7"/>
              </w:numPr>
              <w:autoSpaceDE w:val="0"/>
              <w:autoSpaceDN w:val="0"/>
              <w:adjustRightInd w:val="0"/>
              <w:ind w:left="284"/>
              <w:rPr>
                <w:rFonts w:cs="Arial"/>
                <w:color w:val="000000"/>
                <w:sz w:val="20"/>
                <w:szCs w:val="20"/>
              </w:rPr>
            </w:pPr>
            <w:r w:rsidRPr="00457A4B">
              <w:rPr>
                <w:rFonts w:cs="Arial"/>
                <w:color w:val="000000"/>
                <w:sz w:val="20"/>
                <w:szCs w:val="20"/>
              </w:rPr>
              <w:lastRenderedPageBreak/>
              <w:t xml:space="preserve">Pon a hervir agua en un recipiente de </w:t>
            </w:r>
            <w:r w:rsidRPr="00457A4B">
              <w:rPr>
                <w:rFonts w:cs="Arial"/>
                <w:color w:val="000000"/>
                <w:sz w:val="20"/>
                <w:szCs w:val="20"/>
              </w:rPr>
              <w:lastRenderedPageBreak/>
              <w:t>aproximadamente 15 cm de altura</w:t>
            </w:r>
          </w:p>
          <w:p w:rsidR="00457A4B" w:rsidRPr="00457A4B" w:rsidRDefault="00457A4B" w:rsidP="00457A4B">
            <w:pPr>
              <w:pStyle w:val="Prrafodelista"/>
              <w:numPr>
                <w:ilvl w:val="0"/>
                <w:numId w:val="7"/>
              </w:numPr>
              <w:autoSpaceDE w:val="0"/>
              <w:autoSpaceDN w:val="0"/>
              <w:adjustRightInd w:val="0"/>
              <w:ind w:left="284"/>
              <w:rPr>
                <w:rFonts w:cs="Arial"/>
                <w:color w:val="000000"/>
                <w:sz w:val="20"/>
                <w:szCs w:val="20"/>
              </w:rPr>
            </w:pPr>
            <w:r w:rsidRPr="00457A4B">
              <w:rPr>
                <w:rFonts w:cs="Arial"/>
                <w:color w:val="000000"/>
                <w:sz w:val="20"/>
                <w:szCs w:val="20"/>
              </w:rPr>
              <w:t>Introduce el termómetro dentro del recipiente, cuidando que la varilla no toque el fondo o las paredes del recipiente.</w:t>
            </w:r>
          </w:p>
          <w:p w:rsidR="00457A4B" w:rsidRPr="00457A4B" w:rsidRDefault="00457A4B" w:rsidP="00457A4B">
            <w:pPr>
              <w:pStyle w:val="Prrafodelista"/>
              <w:numPr>
                <w:ilvl w:val="0"/>
                <w:numId w:val="7"/>
              </w:numPr>
              <w:autoSpaceDE w:val="0"/>
              <w:autoSpaceDN w:val="0"/>
              <w:adjustRightInd w:val="0"/>
              <w:ind w:left="284"/>
              <w:rPr>
                <w:rFonts w:cs="Arial"/>
                <w:color w:val="000000"/>
                <w:sz w:val="20"/>
                <w:szCs w:val="20"/>
              </w:rPr>
            </w:pPr>
            <w:r w:rsidRPr="00457A4B">
              <w:rPr>
                <w:rFonts w:cs="Arial"/>
                <w:color w:val="000000"/>
                <w:sz w:val="20"/>
                <w:szCs w:val="20"/>
              </w:rPr>
              <w:t>Espera 30 segundos o hasta que la aguja se estabilice.</w:t>
            </w:r>
          </w:p>
          <w:p w:rsidR="00457A4B" w:rsidRPr="00457A4B" w:rsidRDefault="00457A4B" w:rsidP="00457A4B">
            <w:pPr>
              <w:pStyle w:val="Prrafodelista"/>
              <w:numPr>
                <w:ilvl w:val="0"/>
                <w:numId w:val="7"/>
              </w:numPr>
              <w:autoSpaceDE w:val="0"/>
              <w:autoSpaceDN w:val="0"/>
              <w:adjustRightInd w:val="0"/>
              <w:ind w:left="284"/>
              <w:rPr>
                <w:rFonts w:cs="Arial"/>
                <w:color w:val="000000"/>
                <w:sz w:val="20"/>
                <w:szCs w:val="20"/>
              </w:rPr>
            </w:pPr>
            <w:r w:rsidRPr="00457A4B">
              <w:rPr>
                <w:rFonts w:cs="Arial"/>
                <w:color w:val="000000"/>
                <w:sz w:val="20"/>
                <w:szCs w:val="20"/>
              </w:rPr>
              <w:t>Gira la llave de tuercas o la cabeza del termómetro hasta que la aguja marque 100°C (212°F) y deje de moverse. Aprovecha la llave de tuercas que algunos modelos de termómetros incluyen en estuche o utiliza una llave de tuercas de la medida apropiada. Cuida de realizar esta técnica con la parte sensora del termómetro dentro del recipiente. Utiliza guantes especiales para evitar que las burbujas te quemen.</w:t>
            </w:r>
          </w:p>
          <w:p w:rsidR="00457A4B" w:rsidRPr="00457A4B" w:rsidRDefault="00457A4B" w:rsidP="00457A4B">
            <w:pPr>
              <w:pStyle w:val="Prrafodelista"/>
              <w:numPr>
                <w:ilvl w:val="0"/>
                <w:numId w:val="7"/>
              </w:numPr>
              <w:autoSpaceDE w:val="0"/>
              <w:autoSpaceDN w:val="0"/>
              <w:adjustRightInd w:val="0"/>
              <w:ind w:left="284"/>
              <w:rPr>
                <w:rFonts w:cs="Arial"/>
                <w:color w:val="000000"/>
                <w:sz w:val="20"/>
                <w:szCs w:val="20"/>
              </w:rPr>
            </w:pPr>
            <w:r w:rsidRPr="00457A4B">
              <w:rPr>
                <w:rFonts w:cs="Arial"/>
                <w:color w:val="000000"/>
                <w:sz w:val="20"/>
                <w:szCs w:val="20"/>
              </w:rPr>
              <w:t>Retira el termómetro de la llave de tuercas, cuidando de no moverla.</w:t>
            </w:r>
          </w:p>
          <w:p w:rsidR="00457A4B" w:rsidRPr="00457A4B" w:rsidRDefault="00457A4B" w:rsidP="00457A4B">
            <w:pPr>
              <w:pStyle w:val="Prrafodelista"/>
              <w:numPr>
                <w:ilvl w:val="0"/>
                <w:numId w:val="7"/>
              </w:numPr>
              <w:autoSpaceDE w:val="0"/>
              <w:autoSpaceDN w:val="0"/>
              <w:adjustRightInd w:val="0"/>
              <w:ind w:left="284"/>
              <w:rPr>
                <w:rFonts w:cs="Arial"/>
                <w:color w:val="000000"/>
                <w:sz w:val="20"/>
                <w:szCs w:val="20"/>
              </w:rPr>
            </w:pPr>
            <w:r w:rsidRPr="00457A4B">
              <w:rPr>
                <w:rFonts w:cs="Arial"/>
                <w:color w:val="000000"/>
                <w:sz w:val="20"/>
                <w:szCs w:val="20"/>
              </w:rPr>
              <w:t>Con un algodón con solución desinfectante y con un solo movimiento envolvente, desinfecta el vástago o varilla.</w:t>
            </w:r>
          </w:p>
          <w:p w:rsidR="00457A4B" w:rsidRPr="00457A4B" w:rsidRDefault="00457A4B" w:rsidP="00457A4B">
            <w:pPr>
              <w:pStyle w:val="Prrafodelista"/>
              <w:numPr>
                <w:ilvl w:val="0"/>
                <w:numId w:val="6"/>
              </w:numPr>
              <w:autoSpaceDE w:val="0"/>
              <w:autoSpaceDN w:val="0"/>
              <w:adjustRightInd w:val="0"/>
              <w:ind w:left="284"/>
              <w:rPr>
                <w:rFonts w:cs="Arial"/>
                <w:color w:val="FFFFFF"/>
                <w:sz w:val="20"/>
                <w:szCs w:val="20"/>
              </w:rPr>
            </w:pPr>
          </w:p>
          <w:p w:rsidR="00457A4B" w:rsidRPr="00457A4B" w:rsidRDefault="00457A4B" w:rsidP="00457A4B">
            <w:pPr>
              <w:autoSpaceDE w:val="0"/>
              <w:autoSpaceDN w:val="0"/>
              <w:adjustRightInd w:val="0"/>
              <w:ind w:left="284"/>
              <w:rPr>
                <w:rFonts w:cs="Arial"/>
                <w:color w:val="FFFFFF"/>
                <w:sz w:val="20"/>
                <w:szCs w:val="20"/>
              </w:rPr>
            </w:pPr>
            <w:r w:rsidRPr="00457A4B">
              <w:rPr>
                <w:rFonts w:cs="Arial"/>
                <w:color w:val="000000"/>
                <w:sz w:val="20"/>
                <w:szCs w:val="20"/>
              </w:rPr>
              <w:t>Deja secar al aire y guárdalo en su estuche.</w:t>
            </w:r>
            <w:r w:rsidRPr="00457A4B">
              <w:rPr>
                <w:rFonts w:cs="Arial"/>
                <w:color w:val="FFFFFF"/>
                <w:sz w:val="20"/>
                <w:szCs w:val="20"/>
              </w:rPr>
              <w:t xml:space="preserve"> 4</w:t>
            </w:r>
          </w:p>
          <w:p w:rsidR="00457A4B" w:rsidRPr="00457A4B" w:rsidRDefault="00457A4B" w:rsidP="00457A4B">
            <w:pPr>
              <w:autoSpaceDE w:val="0"/>
              <w:autoSpaceDN w:val="0"/>
              <w:adjustRightInd w:val="0"/>
              <w:rPr>
                <w:rFonts w:cs="Arial"/>
                <w:color w:val="000000"/>
                <w:sz w:val="20"/>
                <w:szCs w:val="20"/>
              </w:rPr>
            </w:pPr>
          </w:p>
        </w:tc>
      </w:tr>
    </w:tbl>
    <w:p w:rsidR="0023115B" w:rsidRPr="00034C7E" w:rsidRDefault="0023115B" w:rsidP="00457A4B">
      <w:pPr>
        <w:autoSpaceDE w:val="0"/>
        <w:autoSpaceDN w:val="0"/>
        <w:adjustRightInd w:val="0"/>
        <w:spacing w:after="0" w:line="240" w:lineRule="auto"/>
        <w:rPr>
          <w:rFonts w:cs="Arial"/>
          <w:color w:val="000000"/>
        </w:rPr>
      </w:pPr>
    </w:p>
    <w:p w:rsidR="0023115B" w:rsidRPr="00034C7E" w:rsidRDefault="0023115B" w:rsidP="0023115B">
      <w:pPr>
        <w:autoSpaceDE w:val="0"/>
        <w:autoSpaceDN w:val="0"/>
        <w:adjustRightInd w:val="0"/>
        <w:spacing w:after="0" w:line="240" w:lineRule="auto"/>
        <w:rPr>
          <w:rFonts w:cs="Arial"/>
        </w:rPr>
      </w:pPr>
      <w:r w:rsidRPr="00034C7E">
        <w:rPr>
          <w:rFonts w:cs="Arial"/>
        </w:rPr>
        <w:t>Recuerda que el agua hierve a una temperatura más baja en la región de gran altura, como la Ciudad de México.</w:t>
      </w:r>
    </w:p>
    <w:p w:rsidR="0023115B" w:rsidRPr="00034C7E" w:rsidRDefault="0023115B" w:rsidP="0023115B">
      <w:pPr>
        <w:autoSpaceDE w:val="0"/>
        <w:autoSpaceDN w:val="0"/>
        <w:adjustRightInd w:val="0"/>
        <w:spacing w:after="0" w:line="240" w:lineRule="auto"/>
        <w:rPr>
          <w:rFonts w:cs="Arial"/>
        </w:rPr>
      </w:pPr>
    </w:p>
    <w:p w:rsidR="0023115B" w:rsidRPr="00034C7E" w:rsidRDefault="0023115B" w:rsidP="0023115B">
      <w:pPr>
        <w:autoSpaceDE w:val="0"/>
        <w:autoSpaceDN w:val="0"/>
        <w:adjustRightInd w:val="0"/>
        <w:spacing w:after="0" w:line="240" w:lineRule="auto"/>
        <w:rPr>
          <w:rFonts w:cs="Arial"/>
        </w:rPr>
      </w:pPr>
      <w:r w:rsidRPr="00034C7E">
        <w:rPr>
          <w:rFonts w:cs="Arial"/>
        </w:rPr>
        <w:t>A nivel del mar el agua hierve a los 100°C (212°F). El punto de ebullición reduce aproximadamente 0,6 °C por cada 181,5 m de altura al nivel del mar, por lo tanto necesitas ajustar el termómetro con base en esto.</w:t>
      </w:r>
    </w:p>
    <w:p w:rsidR="0023115B" w:rsidRPr="00034C7E" w:rsidRDefault="0023115B" w:rsidP="0023115B">
      <w:pPr>
        <w:autoSpaceDE w:val="0"/>
        <w:autoSpaceDN w:val="0"/>
        <w:adjustRightInd w:val="0"/>
        <w:spacing w:after="0" w:line="240" w:lineRule="auto"/>
        <w:rPr>
          <w:rFonts w:cs="Arial"/>
        </w:rPr>
      </w:pPr>
    </w:p>
    <w:p w:rsidR="0023115B" w:rsidRPr="00034C7E" w:rsidRDefault="0023115B" w:rsidP="0023115B">
      <w:pPr>
        <w:autoSpaceDE w:val="0"/>
        <w:autoSpaceDN w:val="0"/>
        <w:adjustRightInd w:val="0"/>
        <w:spacing w:after="0" w:line="240" w:lineRule="auto"/>
        <w:rPr>
          <w:rFonts w:cs="Arial"/>
        </w:rPr>
      </w:pPr>
      <w:r w:rsidRPr="00034C7E">
        <w:rPr>
          <w:rFonts w:cs="Arial"/>
        </w:rPr>
        <w:t>Pregunta la altura al nivel del mar en que se encuentra el establecimiento donde trabajas. Para determinar el punto de ebullición puedes utilizar la siguiente operación:</w:t>
      </w:r>
    </w:p>
    <w:p w:rsidR="0023115B" w:rsidRPr="00034C7E" w:rsidRDefault="0023115B" w:rsidP="0023115B">
      <w:pPr>
        <w:rPr>
          <w:rFonts w:cs="Arial"/>
        </w:rPr>
      </w:pPr>
      <w:r w:rsidRPr="00034C7E">
        <w:rPr>
          <w:rFonts w:cs="Arial"/>
        </w:rPr>
        <w:t xml:space="preserve">Punto de ebullición= 100 - </w:t>
      </w:r>
      <w:r w:rsidR="00457A4B" w:rsidRPr="00034C7E">
        <w:rPr>
          <w:rFonts w:cs="Arial"/>
        </w:rPr>
        <w:t>(metros</w:t>
      </w:r>
      <w:r w:rsidRPr="00034C7E">
        <w:rPr>
          <w:rFonts w:cs="Arial"/>
        </w:rPr>
        <w:t xml:space="preserve"> sobre el nivel del mar por 0,6 entre 181.5)</w:t>
      </w:r>
    </w:p>
    <w:p w:rsidR="00457A4B" w:rsidRDefault="001068AA" w:rsidP="00C91C73">
      <w:pPr>
        <w:spacing w:before="120" w:after="120" w:line="240" w:lineRule="auto"/>
        <w:jc w:val="both"/>
        <w:rPr>
          <w:rFonts w:cs="Arial"/>
          <w:b/>
        </w:rPr>
      </w:pPr>
      <w:r>
        <w:rPr>
          <w:rFonts w:cs="Arial"/>
          <w:noProof/>
          <w:lang w:eastAsia="es-MX"/>
        </w:rPr>
        <w:object w:dxaOrig="1440" w:dyaOrig="1440">
          <v:shape id="Object 9" o:spid="_x0000_s1117" type="#_x0000_t75" style="position:absolute;left:0;text-align:left;margin-left:301.35pt;margin-top:24.05pt;width:154.7pt;height:84.7pt;z-index:252004352">
            <v:imagedata r:id="rId16" o:title=""/>
            <w10:wrap type="square"/>
          </v:shape>
          <o:OLEObject Type="Embed" ProgID="PBrush" ShapeID="Object 9" DrawAspect="Content" ObjectID="_1566207371" r:id="rId17"/>
        </w:object>
      </w:r>
      <w:r w:rsidR="00457A4B">
        <w:rPr>
          <w:rFonts w:cs="Arial"/>
          <w:b/>
        </w:rPr>
        <w:t>Pasos para a</w:t>
      </w:r>
      <w:r w:rsidR="0023115B" w:rsidRPr="00034C7E">
        <w:rPr>
          <w:rFonts w:cs="Arial"/>
          <w:b/>
        </w:rPr>
        <w:t>just</w:t>
      </w:r>
      <w:r w:rsidR="00457A4B">
        <w:rPr>
          <w:rFonts w:cs="Arial"/>
          <w:b/>
        </w:rPr>
        <w:t>ar el termómetro</w:t>
      </w:r>
      <w:r w:rsidR="0023115B" w:rsidRPr="00034C7E">
        <w:rPr>
          <w:rFonts w:cs="Arial"/>
          <w:b/>
        </w:rPr>
        <w:t xml:space="preserve"> </w:t>
      </w:r>
    </w:p>
    <w:p w:rsidR="0023115B" w:rsidRPr="00034C7E" w:rsidRDefault="0023115B" w:rsidP="00C91C73">
      <w:pPr>
        <w:spacing w:before="120" w:after="120" w:line="240" w:lineRule="auto"/>
        <w:jc w:val="both"/>
        <w:rPr>
          <w:rFonts w:cs="Arial"/>
        </w:rPr>
      </w:pPr>
      <w:r w:rsidRPr="00034C7E">
        <w:rPr>
          <w:rFonts w:cs="Arial"/>
        </w:rPr>
        <w:t>Antes de tomar la temperatura  ajusta el  termómetro a 0 ° C</w:t>
      </w:r>
      <w:r w:rsidRPr="00034C7E">
        <w:rPr>
          <w:rFonts w:cs="Arial"/>
          <w:lang w:val="es-ES"/>
        </w:rPr>
        <w:t xml:space="preserve"> </w:t>
      </w:r>
    </w:p>
    <w:p w:rsidR="0023115B" w:rsidRPr="00034C7E" w:rsidRDefault="0023115B" w:rsidP="00C91C73">
      <w:pPr>
        <w:spacing w:before="120" w:after="120" w:line="240" w:lineRule="auto"/>
        <w:jc w:val="both"/>
        <w:rPr>
          <w:rFonts w:cs="Arial"/>
        </w:rPr>
      </w:pPr>
      <w:r w:rsidRPr="00034C7E">
        <w:rPr>
          <w:rFonts w:cs="Arial"/>
        </w:rPr>
        <w:t>1. Introduci</w:t>
      </w:r>
      <w:r w:rsidR="00457A4B">
        <w:rPr>
          <w:rFonts w:cs="Arial"/>
        </w:rPr>
        <w:t>endo</w:t>
      </w:r>
      <w:r w:rsidRPr="00034C7E">
        <w:rPr>
          <w:rFonts w:cs="Arial"/>
        </w:rPr>
        <w:t xml:space="preserve"> el termómetro en el hielo con agua   sin tocar el fondo y las paredes del vaso.</w:t>
      </w:r>
    </w:p>
    <w:p w:rsidR="0023115B" w:rsidRPr="00034C7E" w:rsidRDefault="0023115B" w:rsidP="00C91C73">
      <w:pPr>
        <w:spacing w:before="120" w:after="120" w:line="240" w:lineRule="auto"/>
        <w:jc w:val="both"/>
        <w:rPr>
          <w:rFonts w:cs="Arial"/>
        </w:rPr>
      </w:pPr>
      <w:r w:rsidRPr="00034C7E">
        <w:rPr>
          <w:rFonts w:cs="Arial"/>
        </w:rPr>
        <w:t>2. Esperar que la aguja se estabilice y  marque  0 ° C.</w:t>
      </w:r>
    </w:p>
    <w:p w:rsidR="0023115B" w:rsidRPr="00034C7E" w:rsidRDefault="00457A4B" w:rsidP="00C91C73">
      <w:pPr>
        <w:spacing w:before="120" w:after="120" w:line="240" w:lineRule="auto"/>
        <w:jc w:val="both"/>
        <w:rPr>
          <w:rFonts w:cs="Arial"/>
          <w:lang w:val="es-ES"/>
        </w:rPr>
      </w:pPr>
      <w:r>
        <w:rPr>
          <w:rFonts w:cs="Arial"/>
          <w:noProof/>
          <w:lang w:eastAsia="es-MX"/>
        </w:rPr>
        <w:drawing>
          <wp:anchor distT="0" distB="0" distL="114300" distR="114300" simplePos="0" relativeHeight="252005376" behindDoc="0" locked="0" layoutInCell="1" allowOverlap="1">
            <wp:simplePos x="0" y="0"/>
            <wp:positionH relativeFrom="column">
              <wp:posOffset>3050540</wp:posOffset>
            </wp:positionH>
            <wp:positionV relativeFrom="paragraph">
              <wp:posOffset>379095</wp:posOffset>
            </wp:positionV>
            <wp:extent cx="2719070" cy="1590040"/>
            <wp:effectExtent l="0" t="0" r="0" b="0"/>
            <wp:wrapSquare wrapText="bothSides"/>
            <wp:docPr id="859" name="Objec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ChangeAspect="1" noChangeArrowheads="1"/>
                    </pic:cNvPicPr>
                  </pic:nvPicPr>
                  <pic:blipFill>
                    <a:blip r:embed="rId18" cstate="print"/>
                    <a:srcRect/>
                    <a:stretch>
                      <a:fillRect/>
                    </a:stretch>
                  </pic:blipFill>
                  <pic:spPr bwMode="auto">
                    <a:xfrm>
                      <a:off x="0" y="0"/>
                      <a:ext cx="2719070" cy="1590040"/>
                    </a:xfrm>
                    <a:prstGeom prst="rect">
                      <a:avLst/>
                    </a:prstGeom>
                    <a:noFill/>
                    <a:ln w="9525" algn="ctr">
                      <a:noFill/>
                      <a:miter lim="800000"/>
                      <a:headEnd/>
                      <a:tailEnd/>
                    </a:ln>
                    <a:effectLst/>
                  </pic:spPr>
                </pic:pic>
              </a:graphicData>
            </a:graphic>
          </wp:anchor>
        </w:drawing>
      </w:r>
      <w:r w:rsidR="0023115B" w:rsidRPr="00034C7E">
        <w:rPr>
          <w:rFonts w:cs="Arial"/>
        </w:rPr>
        <w:t>3. Si no marca 0° C, es necesario mover la tuerca de calibración hasta que la lectura sea de 0 ° C.</w:t>
      </w:r>
      <w:r w:rsidR="0023115B" w:rsidRPr="00034C7E">
        <w:rPr>
          <w:rFonts w:cs="Arial"/>
          <w:lang w:val="es-ES"/>
        </w:rPr>
        <w:t xml:space="preserve"> </w:t>
      </w:r>
    </w:p>
    <w:p w:rsidR="0023115B" w:rsidRPr="00034C7E" w:rsidRDefault="00457A4B" w:rsidP="00C91C73">
      <w:pPr>
        <w:spacing w:before="120" w:after="120" w:line="240" w:lineRule="auto"/>
        <w:jc w:val="both"/>
        <w:rPr>
          <w:rFonts w:cs="Arial"/>
        </w:rPr>
      </w:pPr>
      <w:r>
        <w:rPr>
          <w:rFonts w:cs="Arial"/>
          <w:b/>
          <w:bCs/>
        </w:rPr>
        <w:lastRenderedPageBreak/>
        <w:t>C</w:t>
      </w:r>
      <w:r w:rsidRPr="00034C7E">
        <w:rPr>
          <w:rFonts w:cs="Arial"/>
          <w:b/>
          <w:bCs/>
        </w:rPr>
        <w:t xml:space="preserve">uando </w:t>
      </w:r>
      <w:r>
        <w:rPr>
          <w:rFonts w:cs="Arial"/>
          <w:b/>
          <w:bCs/>
        </w:rPr>
        <w:t>s</w:t>
      </w:r>
      <w:r w:rsidR="0023115B" w:rsidRPr="00034C7E">
        <w:rPr>
          <w:rFonts w:cs="Arial"/>
          <w:b/>
          <w:bCs/>
        </w:rPr>
        <w:t xml:space="preserve">e debe de ajustar el termómetro: </w:t>
      </w:r>
    </w:p>
    <w:p w:rsidR="0023115B" w:rsidRPr="00034C7E" w:rsidRDefault="00C91C73" w:rsidP="00C91C73">
      <w:pPr>
        <w:spacing w:before="120" w:after="120" w:line="240" w:lineRule="auto"/>
        <w:jc w:val="both"/>
        <w:rPr>
          <w:rFonts w:cs="Arial"/>
        </w:rPr>
      </w:pPr>
      <w:r>
        <w:rPr>
          <w:rFonts w:cs="Arial"/>
        </w:rPr>
        <w:t xml:space="preserve">1. </w:t>
      </w:r>
      <w:r w:rsidR="0023115B" w:rsidRPr="00034C7E">
        <w:rPr>
          <w:rFonts w:cs="Arial"/>
        </w:rPr>
        <w:t>Diario antes de laborar.</w:t>
      </w:r>
    </w:p>
    <w:p w:rsidR="0023115B" w:rsidRPr="00034C7E" w:rsidRDefault="00C91C73" w:rsidP="00C91C73">
      <w:pPr>
        <w:spacing w:before="120" w:after="120" w:line="240" w:lineRule="auto"/>
        <w:jc w:val="both"/>
        <w:rPr>
          <w:rFonts w:cs="Arial"/>
        </w:rPr>
      </w:pPr>
      <w:r>
        <w:rPr>
          <w:rFonts w:cs="Arial"/>
        </w:rPr>
        <w:t xml:space="preserve">2. </w:t>
      </w:r>
      <w:r w:rsidR="0023115B" w:rsidRPr="00034C7E">
        <w:rPr>
          <w:rFonts w:cs="Arial"/>
        </w:rPr>
        <w:t xml:space="preserve">Se tome la temperatura a un alimento caliente y luego a uno frío y viceversa. </w:t>
      </w:r>
    </w:p>
    <w:p w:rsidR="0023115B" w:rsidRPr="00034C7E" w:rsidRDefault="00C91C73" w:rsidP="00C91C73">
      <w:pPr>
        <w:spacing w:before="120" w:after="120" w:line="240" w:lineRule="auto"/>
        <w:jc w:val="both"/>
        <w:rPr>
          <w:rFonts w:cs="Arial"/>
        </w:rPr>
      </w:pPr>
      <w:r>
        <w:rPr>
          <w:rFonts w:cs="Arial"/>
        </w:rPr>
        <w:t xml:space="preserve">3. </w:t>
      </w:r>
      <w:r w:rsidR="0023115B" w:rsidRPr="00034C7E">
        <w:rPr>
          <w:rFonts w:cs="Arial"/>
        </w:rPr>
        <w:t>Cuando se caiga.</w:t>
      </w:r>
      <w:r w:rsidR="0023115B" w:rsidRPr="00034C7E">
        <w:rPr>
          <w:rFonts w:cs="Arial"/>
          <w:lang w:val="es-ES"/>
        </w:rPr>
        <w:t xml:space="preserve"> </w:t>
      </w:r>
    </w:p>
    <w:p w:rsidR="00E9674C" w:rsidRDefault="00E9674C" w:rsidP="00E9674C">
      <w:pPr>
        <w:jc w:val="both"/>
        <w:rPr>
          <w:lang w:val="es-ES"/>
        </w:rPr>
      </w:pPr>
      <w:r>
        <w:rPr>
          <w:b/>
          <w:noProof/>
          <w:lang w:eastAsia="es-MX"/>
        </w:rPr>
        <w:drawing>
          <wp:anchor distT="0" distB="0" distL="114300" distR="114300" simplePos="0" relativeHeight="252039168" behindDoc="0" locked="0" layoutInCell="1" allowOverlap="1">
            <wp:simplePos x="0" y="0"/>
            <wp:positionH relativeFrom="column">
              <wp:posOffset>142682</wp:posOffset>
            </wp:positionH>
            <wp:positionV relativeFrom="paragraph">
              <wp:posOffset>8882</wp:posOffset>
            </wp:positionV>
            <wp:extent cx="420788" cy="416688"/>
            <wp:effectExtent l="19050" t="0" r="0" b="0"/>
            <wp:wrapNone/>
            <wp:docPr id="2" name="Imagen 2" descr="C:\WINDOWS\APPLIC~1\IM\RUNTIME\IMAGE\7CED2E~1\HEAVY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DIINSERTIMAGE" descr="C:\WINDOWS\APPLIC~1\IM\RUNTIME\IMAGE\7CED2E~1\HEAVY_~1.GIF"/>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420788" cy="416688"/>
                    </a:xfrm>
                    <a:prstGeom prst="rect">
                      <a:avLst/>
                    </a:prstGeom>
                    <a:noFill/>
                    <a:ln>
                      <a:noFill/>
                    </a:ln>
                  </pic:spPr>
                </pic:pic>
              </a:graphicData>
            </a:graphic>
          </wp:anchor>
        </w:drawing>
      </w:r>
    </w:p>
    <w:p w:rsidR="00FD384E" w:rsidRDefault="00FD384E" w:rsidP="00E9674C">
      <w:pPr>
        <w:jc w:val="both"/>
        <w:rPr>
          <w:lang w:val="es-ES"/>
        </w:rPr>
      </w:pPr>
    </w:p>
    <w:p w:rsidR="00E9674C" w:rsidRPr="0049629A" w:rsidRDefault="00FD384E" w:rsidP="005740F9">
      <w:pPr>
        <w:pStyle w:val="Ttulo2"/>
        <w:rPr>
          <w:rFonts w:eastAsia="Times New Roman" w:cstheme="minorHAnsi"/>
          <w:lang w:eastAsia="es-MX"/>
        </w:rPr>
      </w:pPr>
      <w:r w:rsidRPr="00D11FFB">
        <w:rPr>
          <w:rFonts w:cstheme="minorHAnsi"/>
          <w:noProof/>
          <w:lang w:eastAsia="es-MX"/>
        </w:rPr>
        <w:drawing>
          <wp:anchor distT="0" distB="0" distL="114300" distR="114300" simplePos="0" relativeHeight="252043264" behindDoc="0" locked="0" layoutInCell="1" allowOverlap="1">
            <wp:simplePos x="0" y="0"/>
            <wp:positionH relativeFrom="column">
              <wp:posOffset>-26670</wp:posOffset>
            </wp:positionH>
            <wp:positionV relativeFrom="paragraph">
              <wp:posOffset>251460</wp:posOffset>
            </wp:positionV>
            <wp:extent cx="466725" cy="400050"/>
            <wp:effectExtent l="0" t="0" r="0" b="0"/>
            <wp:wrapNone/>
            <wp:docPr id="4" name="Imagen 4"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725" cy="400050"/>
                    </a:xfrm>
                    <a:prstGeom prst="rect">
                      <a:avLst/>
                    </a:prstGeom>
                    <a:noFill/>
                    <a:ln>
                      <a:noFill/>
                    </a:ln>
                  </pic:spPr>
                </pic:pic>
              </a:graphicData>
            </a:graphic>
          </wp:anchor>
        </w:drawing>
      </w:r>
      <w:bookmarkStart w:id="15" w:name="_Toc341433695"/>
      <w:r w:rsidR="00E9674C" w:rsidRPr="0049629A">
        <w:rPr>
          <w:rFonts w:eastAsia="Times New Roman" w:cstheme="minorHAnsi"/>
          <w:lang w:eastAsia="es-MX"/>
        </w:rPr>
        <w:t xml:space="preserve">Actividad 1. </w:t>
      </w:r>
      <w:r w:rsidR="00E9674C">
        <w:rPr>
          <w:rFonts w:eastAsia="Times New Roman" w:cstheme="minorHAnsi"/>
          <w:lang w:eastAsia="es-MX"/>
        </w:rPr>
        <w:t>Ajuste de termómetro</w:t>
      </w:r>
      <w:bookmarkEnd w:id="15"/>
    </w:p>
    <w:p w:rsidR="00E9674C" w:rsidRDefault="00E9674C" w:rsidP="00FD384E">
      <w:pPr>
        <w:shd w:val="clear" w:color="auto" w:fill="FFFFFF"/>
        <w:spacing w:after="0" w:line="240" w:lineRule="auto"/>
        <w:ind w:left="709"/>
        <w:rPr>
          <w:rFonts w:eastAsia="Times New Roman" w:cstheme="minorHAnsi"/>
          <w:lang w:eastAsia="es-MX"/>
        </w:rPr>
      </w:pPr>
      <w:r w:rsidRPr="0049629A">
        <w:rPr>
          <w:rFonts w:eastAsia="Times New Roman" w:cstheme="minorHAnsi"/>
          <w:b/>
          <w:lang w:eastAsia="es-MX"/>
        </w:rPr>
        <w:t>Objetivo:</w:t>
      </w:r>
      <w:r w:rsidRPr="0049629A">
        <w:rPr>
          <w:rFonts w:eastAsia="Times New Roman" w:cstheme="minorHAnsi"/>
          <w:lang w:eastAsia="es-MX"/>
        </w:rPr>
        <w:t xml:space="preserve"> Al finalizar la actividad, el participante </w:t>
      </w:r>
      <w:r>
        <w:rPr>
          <w:rFonts w:eastAsia="Times New Roman" w:cstheme="minorHAnsi"/>
          <w:lang w:eastAsia="es-MX"/>
        </w:rPr>
        <w:t>podrá ajustar el termómetro de acuerdo a las métodos y seleccionar el que más se ajuste a sus necesidades.</w:t>
      </w:r>
    </w:p>
    <w:p w:rsidR="00E9674C" w:rsidRPr="0049629A" w:rsidRDefault="00E9674C" w:rsidP="00E9674C">
      <w:pPr>
        <w:shd w:val="clear" w:color="auto" w:fill="FFFFFF"/>
        <w:spacing w:after="0" w:line="240" w:lineRule="auto"/>
        <w:rPr>
          <w:rFonts w:eastAsia="Times New Roman" w:cstheme="minorHAnsi"/>
          <w:lang w:eastAsia="es-MX"/>
        </w:rPr>
      </w:pPr>
    </w:p>
    <w:p w:rsidR="00E9674C" w:rsidRDefault="00E9674C" w:rsidP="00E9674C">
      <w:pPr>
        <w:spacing w:after="0" w:line="240" w:lineRule="auto"/>
        <w:jc w:val="both"/>
        <w:rPr>
          <w:lang w:val="es-ES"/>
        </w:rPr>
      </w:pPr>
      <w:r w:rsidRPr="00946F54">
        <w:rPr>
          <w:b/>
          <w:lang w:val="es-ES"/>
        </w:rPr>
        <w:t>Recomendaciones</w:t>
      </w:r>
      <w:r>
        <w:rPr>
          <w:lang w:val="es-ES"/>
        </w:rPr>
        <w:t>: El termómetro que se recomienda es el bimetálico</w:t>
      </w:r>
    </w:p>
    <w:p w:rsidR="00E9674C" w:rsidRDefault="00E9674C" w:rsidP="00E9674C">
      <w:pPr>
        <w:spacing w:after="0" w:line="240" w:lineRule="auto"/>
        <w:jc w:val="both"/>
        <w:rPr>
          <w:lang w:val="es-ES"/>
        </w:rPr>
      </w:pPr>
    </w:p>
    <w:p w:rsidR="00E9674C" w:rsidRDefault="00E9674C" w:rsidP="00E9674C">
      <w:pPr>
        <w:spacing w:after="0" w:line="240" w:lineRule="auto"/>
        <w:jc w:val="both"/>
        <w:rPr>
          <w:lang w:val="es-ES"/>
        </w:rPr>
      </w:pPr>
      <w:r w:rsidRPr="00F84F90">
        <w:rPr>
          <w:b/>
          <w:lang w:val="es-ES"/>
        </w:rPr>
        <w:t>Instrucciones:</w:t>
      </w:r>
      <w:r>
        <w:rPr>
          <w:lang w:val="es-ES"/>
        </w:rPr>
        <w:t xml:space="preserve"> </w:t>
      </w:r>
      <w:r w:rsidR="002B777E">
        <w:rPr>
          <w:lang w:val="es-ES"/>
        </w:rPr>
        <w:t>Repaso los dos métodos para ajustar el termómetro por  punto de congelación o punto ebullición y sigue cada uno de los puntos para realizar el ajuste.</w:t>
      </w:r>
    </w:p>
    <w:p w:rsidR="00E9674C" w:rsidRDefault="00E9674C" w:rsidP="00E9674C">
      <w:pPr>
        <w:spacing w:after="0" w:line="240" w:lineRule="auto"/>
        <w:jc w:val="both"/>
        <w:rPr>
          <w:lang w:val="es-ES"/>
        </w:rPr>
      </w:pPr>
    </w:p>
    <w:p w:rsidR="00E9674C" w:rsidRDefault="00E9674C" w:rsidP="00E9674C">
      <w:pPr>
        <w:spacing w:after="0" w:line="240" w:lineRule="auto"/>
        <w:jc w:val="both"/>
        <w:rPr>
          <w:lang w:val="es-ES"/>
        </w:rPr>
      </w:pPr>
      <w:r w:rsidRPr="00F84F90">
        <w:rPr>
          <w:b/>
          <w:lang w:val="es-ES"/>
        </w:rPr>
        <w:t>Material:</w:t>
      </w:r>
      <w:r>
        <w:rPr>
          <w:lang w:val="es-ES"/>
        </w:rPr>
        <w:t xml:space="preserve"> </w:t>
      </w:r>
      <w:r w:rsidR="00FD384E">
        <w:rPr>
          <w:lang w:val="es-ES"/>
        </w:rPr>
        <w:t>termómetro, recipiente, vaso de plástico de 15 cms.,  agua, hielo, estufa, cerillos, llave de tuercas, algodón y desinfectante</w:t>
      </w:r>
    </w:p>
    <w:p w:rsidR="00E9674C" w:rsidRDefault="00E9674C" w:rsidP="00E9674C">
      <w:pPr>
        <w:spacing w:after="0" w:line="240" w:lineRule="auto"/>
        <w:jc w:val="both"/>
        <w:rPr>
          <w:lang w:val="es-ES"/>
        </w:rPr>
      </w:pPr>
    </w:p>
    <w:p w:rsidR="00E9674C" w:rsidRDefault="00E9674C" w:rsidP="00E9674C">
      <w:pPr>
        <w:spacing w:after="0" w:line="240" w:lineRule="auto"/>
        <w:jc w:val="both"/>
        <w:rPr>
          <w:lang w:val="es-ES"/>
        </w:rPr>
      </w:pPr>
      <w:r w:rsidRPr="00F84F90">
        <w:rPr>
          <w:b/>
          <w:lang w:val="es-ES"/>
        </w:rPr>
        <w:t>Tiempo estimado</w:t>
      </w:r>
      <w:r>
        <w:rPr>
          <w:lang w:val="es-ES"/>
        </w:rPr>
        <w:t xml:space="preserve">: </w:t>
      </w:r>
      <w:r w:rsidR="00FD384E">
        <w:rPr>
          <w:lang w:val="es-ES"/>
        </w:rPr>
        <w:t>2</w:t>
      </w:r>
      <w:r>
        <w:rPr>
          <w:lang w:val="es-ES"/>
        </w:rPr>
        <w:t>0 minutos</w:t>
      </w:r>
    </w:p>
    <w:p w:rsidR="00E9674C" w:rsidRDefault="00E9674C" w:rsidP="00EE1800">
      <w:pPr>
        <w:autoSpaceDE w:val="0"/>
        <w:autoSpaceDN w:val="0"/>
        <w:adjustRightInd w:val="0"/>
        <w:spacing w:after="0" w:line="240" w:lineRule="auto"/>
        <w:rPr>
          <w:rFonts w:cs="Arial"/>
          <w:b/>
          <w:bCs/>
        </w:rPr>
      </w:pPr>
    </w:p>
    <w:p w:rsidR="00E9674C" w:rsidRDefault="00E9674C" w:rsidP="00EE1800">
      <w:pPr>
        <w:autoSpaceDE w:val="0"/>
        <w:autoSpaceDN w:val="0"/>
        <w:adjustRightInd w:val="0"/>
        <w:spacing w:after="0" w:line="240" w:lineRule="auto"/>
        <w:rPr>
          <w:rFonts w:cs="Arial"/>
          <w:b/>
          <w:bCs/>
        </w:rPr>
      </w:pPr>
    </w:p>
    <w:p w:rsidR="00EE1800" w:rsidRPr="00EE1800" w:rsidRDefault="00EE1800" w:rsidP="00EE1800">
      <w:pPr>
        <w:autoSpaceDE w:val="0"/>
        <w:autoSpaceDN w:val="0"/>
        <w:adjustRightInd w:val="0"/>
        <w:spacing w:after="0" w:line="240" w:lineRule="auto"/>
        <w:rPr>
          <w:rFonts w:cs="Arial"/>
          <w:b/>
          <w:bCs/>
        </w:rPr>
      </w:pPr>
      <w:r w:rsidRPr="00EE1800">
        <w:rPr>
          <w:rFonts w:cs="Arial"/>
          <w:b/>
          <w:bCs/>
        </w:rPr>
        <w:t>Báscula:</w:t>
      </w:r>
    </w:p>
    <w:p w:rsidR="00EE1800" w:rsidRPr="00EE1800" w:rsidRDefault="00EE1800" w:rsidP="00EE1800">
      <w:pPr>
        <w:autoSpaceDE w:val="0"/>
        <w:autoSpaceDN w:val="0"/>
        <w:adjustRightInd w:val="0"/>
        <w:spacing w:after="0" w:line="240" w:lineRule="auto"/>
        <w:rPr>
          <w:rFonts w:cs="Arial"/>
        </w:rPr>
      </w:pPr>
      <w:r>
        <w:rPr>
          <w:rFonts w:cs="Arial"/>
        </w:rPr>
        <w:t>1.</w:t>
      </w:r>
      <w:r w:rsidRPr="00EE1800">
        <w:rPr>
          <w:rFonts w:cs="Arial"/>
        </w:rPr>
        <w:t xml:space="preserve"> La báscula se encuentre funcionando, libre de suciedad adherida /incrustada, oxidación o roturas.</w:t>
      </w:r>
    </w:p>
    <w:p w:rsidR="0023115B" w:rsidRPr="00034C7E" w:rsidRDefault="0023115B" w:rsidP="00EE1800">
      <w:pPr>
        <w:spacing w:before="120" w:after="120" w:line="240" w:lineRule="auto"/>
        <w:jc w:val="both"/>
        <w:rPr>
          <w:rFonts w:cs="Arial"/>
        </w:rPr>
      </w:pPr>
    </w:p>
    <w:p w:rsidR="00C91C73" w:rsidRPr="00C91C73" w:rsidRDefault="00C91C73" w:rsidP="00EE1800">
      <w:pPr>
        <w:autoSpaceDE w:val="0"/>
        <w:autoSpaceDN w:val="0"/>
        <w:adjustRightInd w:val="0"/>
        <w:spacing w:after="0" w:line="240" w:lineRule="auto"/>
        <w:rPr>
          <w:rFonts w:cs="Arial"/>
          <w:b/>
        </w:rPr>
      </w:pPr>
      <w:r w:rsidRPr="00C91C73">
        <w:rPr>
          <w:rFonts w:cs="Arial"/>
          <w:b/>
        </w:rPr>
        <w:t>Instalaciones:</w:t>
      </w:r>
    </w:p>
    <w:p w:rsidR="0023115B" w:rsidRPr="00034C7E" w:rsidRDefault="000E156B" w:rsidP="00EE1800">
      <w:pPr>
        <w:autoSpaceDE w:val="0"/>
        <w:autoSpaceDN w:val="0"/>
        <w:adjustRightInd w:val="0"/>
        <w:spacing w:after="0" w:line="240" w:lineRule="auto"/>
        <w:jc w:val="both"/>
        <w:rPr>
          <w:rFonts w:cs="Arial"/>
          <w:highlight w:val="yellow"/>
        </w:rPr>
      </w:pPr>
      <w:r>
        <w:rPr>
          <w:rFonts w:cs="Arial"/>
        </w:rPr>
        <w:t>V</w:t>
      </w:r>
      <w:r w:rsidR="0023115B" w:rsidRPr="00C91C73">
        <w:rPr>
          <w:rFonts w:cs="Arial"/>
        </w:rPr>
        <w:t>erificar las condiciones físicas y de operación del área de recepción, antes de iniciar la recepción de las materias primas, alimentos y bebidas, al inicio del turno y de acuerdo al programa de mantenimiento del establecimiento.</w:t>
      </w:r>
    </w:p>
    <w:p w:rsidR="0023115B" w:rsidRPr="00034C7E" w:rsidRDefault="0023115B" w:rsidP="00EE1800">
      <w:pPr>
        <w:autoSpaceDE w:val="0"/>
        <w:autoSpaceDN w:val="0"/>
        <w:adjustRightInd w:val="0"/>
        <w:spacing w:after="0" w:line="240" w:lineRule="auto"/>
        <w:rPr>
          <w:rFonts w:cs="Arial"/>
          <w:highlight w:val="yellow"/>
        </w:rPr>
      </w:pPr>
    </w:p>
    <w:p w:rsidR="0023115B" w:rsidRPr="00C91C73" w:rsidRDefault="000E156B" w:rsidP="00EE1800">
      <w:pPr>
        <w:autoSpaceDE w:val="0"/>
        <w:autoSpaceDN w:val="0"/>
        <w:adjustRightInd w:val="0"/>
        <w:spacing w:after="0" w:line="240" w:lineRule="auto"/>
        <w:jc w:val="both"/>
        <w:rPr>
          <w:rFonts w:cs="Arial"/>
          <w:b/>
        </w:rPr>
      </w:pPr>
      <w:r>
        <w:rPr>
          <w:rFonts w:cs="Arial"/>
          <w:b/>
        </w:rPr>
        <w:t>Es importante revisar</w:t>
      </w:r>
      <w:r w:rsidR="0023115B" w:rsidRPr="00C91C73">
        <w:rPr>
          <w:rFonts w:cs="Arial"/>
          <w:b/>
        </w:rPr>
        <w:t>:</w:t>
      </w:r>
    </w:p>
    <w:p w:rsidR="0023115B" w:rsidRPr="00C91C73" w:rsidRDefault="00C91C73" w:rsidP="00EE1800">
      <w:pPr>
        <w:autoSpaceDE w:val="0"/>
        <w:autoSpaceDN w:val="0"/>
        <w:adjustRightInd w:val="0"/>
        <w:spacing w:after="0" w:line="240" w:lineRule="auto"/>
        <w:jc w:val="both"/>
        <w:rPr>
          <w:rFonts w:cs="Arial"/>
        </w:rPr>
      </w:pPr>
      <w:r>
        <w:rPr>
          <w:rFonts w:cs="Arial"/>
        </w:rPr>
        <w:t xml:space="preserve">1. </w:t>
      </w:r>
      <w:r w:rsidR="0023115B" w:rsidRPr="00C91C73">
        <w:rPr>
          <w:rFonts w:cs="Arial"/>
        </w:rPr>
        <w:t>Que los pisos, paredes y techos se encuentren libres de cochambre, grietas, plaga y  descarapelamiento.</w:t>
      </w:r>
    </w:p>
    <w:p w:rsidR="0023115B" w:rsidRPr="00C91C73" w:rsidRDefault="000E156B" w:rsidP="00EE1800">
      <w:pPr>
        <w:autoSpaceDE w:val="0"/>
        <w:autoSpaceDN w:val="0"/>
        <w:adjustRightInd w:val="0"/>
        <w:spacing w:after="0" w:line="240" w:lineRule="auto"/>
        <w:jc w:val="both"/>
        <w:rPr>
          <w:rFonts w:cs="Arial"/>
        </w:rPr>
      </w:pPr>
      <w:r>
        <w:rPr>
          <w:rFonts w:cs="Arial"/>
        </w:rPr>
        <w:t xml:space="preserve">2. </w:t>
      </w:r>
      <w:r w:rsidR="0023115B" w:rsidRPr="00C91C73">
        <w:rPr>
          <w:rFonts w:cs="Arial"/>
        </w:rPr>
        <w:t>Que si se cuenta con ventilación natural, las puertas y ventanas tengan protecciones en buen estado.</w:t>
      </w:r>
    </w:p>
    <w:p w:rsidR="0023115B" w:rsidRPr="00C91C73" w:rsidRDefault="000E156B" w:rsidP="00EE1800">
      <w:pPr>
        <w:autoSpaceDE w:val="0"/>
        <w:autoSpaceDN w:val="0"/>
        <w:adjustRightInd w:val="0"/>
        <w:spacing w:after="0" w:line="240" w:lineRule="auto"/>
        <w:jc w:val="both"/>
        <w:rPr>
          <w:rFonts w:cs="Arial"/>
        </w:rPr>
      </w:pPr>
      <w:r>
        <w:rPr>
          <w:rFonts w:cs="Arial"/>
        </w:rPr>
        <w:t xml:space="preserve">3. </w:t>
      </w:r>
      <w:r w:rsidR="0023115B" w:rsidRPr="00C91C73">
        <w:rPr>
          <w:rFonts w:cs="Arial"/>
        </w:rPr>
        <w:t>Que los equipos y utensilios estén libres de obstrucciones, roturas, suciedad adherida/incrustada, plaga, evidencia de actividad de plaga, descarapelamientos, oxidación.</w:t>
      </w:r>
    </w:p>
    <w:p w:rsidR="0023115B" w:rsidRPr="00C91C73" w:rsidRDefault="000E156B" w:rsidP="00EE1800">
      <w:pPr>
        <w:autoSpaceDE w:val="0"/>
        <w:autoSpaceDN w:val="0"/>
        <w:adjustRightInd w:val="0"/>
        <w:spacing w:after="0" w:line="240" w:lineRule="auto"/>
        <w:jc w:val="both"/>
        <w:rPr>
          <w:rFonts w:cs="Arial"/>
        </w:rPr>
      </w:pPr>
      <w:r>
        <w:rPr>
          <w:rFonts w:cs="Arial"/>
        </w:rPr>
        <w:t xml:space="preserve">4. </w:t>
      </w:r>
      <w:r w:rsidR="0023115B" w:rsidRPr="00C91C73">
        <w:rPr>
          <w:rFonts w:cs="Arial"/>
        </w:rPr>
        <w:t>Que las lámparas/focos/fuentes de luz, funcionen y cuenten con protección.</w:t>
      </w:r>
    </w:p>
    <w:p w:rsidR="0023115B" w:rsidRPr="00C91C73" w:rsidRDefault="000E156B" w:rsidP="00EE1800">
      <w:pPr>
        <w:autoSpaceDE w:val="0"/>
        <w:autoSpaceDN w:val="0"/>
        <w:adjustRightInd w:val="0"/>
        <w:spacing w:after="0" w:line="240" w:lineRule="auto"/>
        <w:jc w:val="both"/>
        <w:rPr>
          <w:rFonts w:cs="Arial"/>
        </w:rPr>
      </w:pPr>
      <w:r>
        <w:rPr>
          <w:rFonts w:cs="Arial"/>
        </w:rPr>
        <w:t xml:space="preserve">5. </w:t>
      </w:r>
      <w:r w:rsidR="0023115B" w:rsidRPr="00C91C73">
        <w:rPr>
          <w:rFonts w:cs="Arial"/>
        </w:rPr>
        <w:t>Que los botes/contenedores donde se resguarda la basura, se encuentren limpios, con una bolsa íntegra que cubra su interior, tapados mientras no estén en uso, y libres de malos olores.</w:t>
      </w:r>
    </w:p>
    <w:p w:rsidR="0023115B" w:rsidRDefault="000E156B" w:rsidP="00EE1800">
      <w:pPr>
        <w:autoSpaceDE w:val="0"/>
        <w:autoSpaceDN w:val="0"/>
        <w:adjustRightInd w:val="0"/>
        <w:spacing w:after="0" w:line="240" w:lineRule="auto"/>
        <w:jc w:val="both"/>
        <w:rPr>
          <w:rFonts w:cs="Arial"/>
        </w:rPr>
      </w:pPr>
      <w:r>
        <w:rPr>
          <w:rFonts w:cs="Arial"/>
        </w:rPr>
        <w:t xml:space="preserve">6. </w:t>
      </w:r>
      <w:r w:rsidR="0023115B" w:rsidRPr="00C91C73">
        <w:rPr>
          <w:rFonts w:cs="Arial"/>
        </w:rPr>
        <w:t>Que las coladeras existentes se encuentren limpias, íntegras, si estancamientos de agua/grasa/comida/suciedad y libres de mal olor.</w:t>
      </w:r>
    </w:p>
    <w:p w:rsidR="00EE1800" w:rsidRPr="00034C7E" w:rsidRDefault="00EE1800" w:rsidP="00EE1800">
      <w:pPr>
        <w:autoSpaceDE w:val="0"/>
        <w:autoSpaceDN w:val="0"/>
        <w:adjustRightInd w:val="0"/>
        <w:spacing w:after="0" w:line="240" w:lineRule="auto"/>
        <w:jc w:val="both"/>
        <w:rPr>
          <w:rFonts w:cs="Arial"/>
        </w:rPr>
      </w:pPr>
      <w:r>
        <w:rPr>
          <w:rFonts w:cs="Arial"/>
        </w:rPr>
        <w:t>7.</w:t>
      </w:r>
      <w:r w:rsidRPr="00EE1800">
        <w:rPr>
          <w:rFonts w:cs="Arial"/>
        </w:rPr>
        <w:t xml:space="preserve"> Las tarimas/mesa de recepción se encuentren libres de suciedad adherida/incrustada, plaga, grietas, descarapelamientos, oxidación y roturas</w:t>
      </w:r>
    </w:p>
    <w:p w:rsidR="0023115B" w:rsidRDefault="0023115B" w:rsidP="00EE1800">
      <w:pPr>
        <w:autoSpaceDE w:val="0"/>
        <w:autoSpaceDN w:val="0"/>
        <w:adjustRightInd w:val="0"/>
        <w:spacing w:after="0" w:line="240" w:lineRule="auto"/>
        <w:rPr>
          <w:rFonts w:cs="Arial"/>
          <w:b/>
          <w:bCs/>
          <w:highlight w:val="yellow"/>
        </w:rPr>
      </w:pPr>
    </w:p>
    <w:p w:rsidR="00E85137" w:rsidRDefault="00E85137" w:rsidP="00EE1800">
      <w:pPr>
        <w:autoSpaceDE w:val="0"/>
        <w:autoSpaceDN w:val="0"/>
        <w:adjustRightInd w:val="0"/>
        <w:spacing w:after="0" w:line="240" w:lineRule="auto"/>
        <w:rPr>
          <w:rFonts w:cs="Arial"/>
          <w:b/>
          <w:bCs/>
          <w:highlight w:val="yellow"/>
        </w:rPr>
      </w:pPr>
    </w:p>
    <w:p w:rsidR="00E85137" w:rsidRPr="00034C7E" w:rsidRDefault="00E85137" w:rsidP="00EE1800">
      <w:pPr>
        <w:autoSpaceDE w:val="0"/>
        <w:autoSpaceDN w:val="0"/>
        <w:adjustRightInd w:val="0"/>
        <w:spacing w:after="0" w:line="240" w:lineRule="auto"/>
        <w:rPr>
          <w:rFonts w:cs="Arial"/>
          <w:b/>
          <w:bCs/>
          <w:highlight w:val="yellow"/>
        </w:rPr>
      </w:pPr>
    </w:p>
    <w:p w:rsidR="0023115B" w:rsidRPr="00034C7E" w:rsidRDefault="00E85137" w:rsidP="00EE1800">
      <w:pPr>
        <w:spacing w:before="120" w:after="120" w:line="240" w:lineRule="auto"/>
        <w:jc w:val="both"/>
        <w:rPr>
          <w:rFonts w:cs="Arial"/>
        </w:rPr>
      </w:pPr>
      <w:r>
        <w:rPr>
          <w:rFonts w:cs="Arial"/>
          <w:noProof/>
          <w:lang w:eastAsia="es-MX"/>
        </w:rPr>
        <w:drawing>
          <wp:anchor distT="0" distB="0" distL="114300" distR="114300" simplePos="0" relativeHeight="252037120" behindDoc="0" locked="0" layoutInCell="1" allowOverlap="1">
            <wp:simplePos x="0" y="0"/>
            <wp:positionH relativeFrom="column">
              <wp:posOffset>3815080</wp:posOffset>
            </wp:positionH>
            <wp:positionV relativeFrom="paragraph">
              <wp:posOffset>25400</wp:posOffset>
            </wp:positionV>
            <wp:extent cx="1774825" cy="1335405"/>
            <wp:effectExtent l="57150" t="38100" r="34925" b="17145"/>
            <wp:wrapSquare wrapText="bothSides"/>
            <wp:docPr id="821" name="Imagen 1" descr="C:\Documents and Settings\lizbetha\Escritorio\fotos cocina\101NIKON\DSCN2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Documents and Settings\lizbetha\Escritorio\fotos cocina\101NIKON\DSCN206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4825" cy="1335405"/>
                    </a:xfrm>
                    <a:prstGeom prst="rect">
                      <a:avLst/>
                    </a:prstGeom>
                    <a:noFill/>
                    <a:ln w="38100" cmpd="sng">
                      <a:solidFill>
                        <a:srgbClr val="000000"/>
                      </a:solidFill>
                      <a:miter lim="800000"/>
                      <a:headEnd/>
                      <a:tailEnd/>
                    </a:ln>
                    <a:effectLst/>
                  </pic:spPr>
                </pic:pic>
              </a:graphicData>
            </a:graphic>
          </wp:anchor>
        </w:drawing>
      </w:r>
      <w:r w:rsidR="0023115B" w:rsidRPr="00034C7E">
        <w:rPr>
          <w:rFonts w:cs="Arial"/>
        </w:rPr>
        <w:t>Al momento de la entrega por parte del proveedor, el  responsable de la reciba, verificará que las condiciones de higiene de los vehículos de transporte sean las adecuadas. No se deberá permitir la recepción de alimentos que hayan estado en contacto  con vehículos de higiene inadecuada o bien que hayan transportado al mismo tiempo productos no alimenticios.</w:t>
      </w:r>
    </w:p>
    <w:p w:rsidR="00EE1800" w:rsidRDefault="00EE1800" w:rsidP="00EE1800">
      <w:pPr>
        <w:spacing w:before="120" w:after="120" w:line="240" w:lineRule="auto"/>
        <w:jc w:val="both"/>
        <w:rPr>
          <w:rFonts w:cs="Arial"/>
        </w:rPr>
      </w:pPr>
    </w:p>
    <w:p w:rsidR="0023115B" w:rsidRPr="00034C7E" w:rsidRDefault="0023115B" w:rsidP="00EE1800">
      <w:pPr>
        <w:spacing w:before="120" w:after="120" w:line="240" w:lineRule="auto"/>
        <w:jc w:val="both"/>
        <w:rPr>
          <w:rFonts w:cs="Arial"/>
        </w:rPr>
      </w:pPr>
      <w:r w:rsidRPr="00034C7E">
        <w:rPr>
          <w:rFonts w:cs="Arial"/>
        </w:rPr>
        <w:t xml:space="preserve">El responsable de la </w:t>
      </w:r>
      <w:r w:rsidR="003E659B" w:rsidRPr="003E659B">
        <w:rPr>
          <w:rFonts w:cs="Arial"/>
          <w:highlight w:val="red"/>
        </w:rPr>
        <w:t>recepci</w:t>
      </w:r>
      <w:r w:rsidR="003E659B">
        <w:rPr>
          <w:rFonts w:cs="Arial"/>
          <w:highlight w:val="red"/>
        </w:rPr>
        <w:t>ó</w:t>
      </w:r>
      <w:r w:rsidR="003E659B" w:rsidRPr="003E659B">
        <w:rPr>
          <w:rFonts w:cs="Arial"/>
          <w:highlight w:val="red"/>
        </w:rPr>
        <w:t>n reciba</w:t>
      </w:r>
      <w:r w:rsidRPr="00034C7E">
        <w:rPr>
          <w:rFonts w:cs="Arial"/>
        </w:rPr>
        <w:t>, en función de su programa, verificará que lo que se recibe coteja con el pedido solicitado. Aplica los criterios de recepción definidos con el responsable de la cocina y en los casos que aplique controla la documentación contable requerida. (</w:t>
      </w:r>
      <w:r w:rsidR="00FD384E" w:rsidRPr="00034C7E">
        <w:rPr>
          <w:rFonts w:cs="Arial"/>
        </w:rPr>
        <w:t>Recepción</w:t>
      </w:r>
      <w:r w:rsidRPr="00034C7E">
        <w:rPr>
          <w:rFonts w:cs="Arial"/>
        </w:rPr>
        <w:t xml:space="preserve"> con factura, recepción con remisión abierta).</w:t>
      </w:r>
    </w:p>
    <w:p w:rsidR="0023115B" w:rsidRPr="00034C7E" w:rsidRDefault="0023115B" w:rsidP="00EE1800">
      <w:pPr>
        <w:spacing w:before="120" w:after="120" w:line="240" w:lineRule="auto"/>
        <w:jc w:val="both"/>
        <w:rPr>
          <w:rFonts w:cs="Arial"/>
        </w:rPr>
      </w:pPr>
      <w:r w:rsidRPr="00034C7E">
        <w:rPr>
          <w:rFonts w:cs="Arial"/>
        </w:rPr>
        <w:t>Cualquier no conformidad al momento de la reciba, será considerada por parte del Chef o jefe de cocina quien determinará la aceptación o rechazo de la mercancía que presenta algún tipo de inconformidad. El comprador será el responsable de la atención.</w:t>
      </w:r>
    </w:p>
    <w:p w:rsidR="00EE1800" w:rsidRDefault="00EE1800" w:rsidP="0023115B">
      <w:pPr>
        <w:spacing w:before="120" w:after="0" w:line="240" w:lineRule="auto"/>
        <w:jc w:val="both"/>
        <w:rPr>
          <w:rFonts w:cs="Arial"/>
        </w:rPr>
      </w:pPr>
    </w:p>
    <w:p w:rsidR="00EE1800" w:rsidRPr="00EE1800" w:rsidRDefault="001068AA" w:rsidP="005740F9">
      <w:pPr>
        <w:pStyle w:val="Ttulo2"/>
        <w:rPr>
          <w:rFonts w:cs="Arial"/>
          <w:b w:val="0"/>
        </w:rPr>
      </w:pPr>
      <w:r>
        <w:rPr>
          <w:rFonts w:cs="Arial"/>
          <w:b w:val="0"/>
          <w:noProof/>
          <w:lang w:eastAsia="es-MX"/>
        </w:rPr>
        <w:object w:dxaOrig="1440" w:dyaOrig="1440">
          <v:shape id="Object 15" o:spid="_x0000_s1105" type="#_x0000_t75" style="position:absolute;margin-left:320.05pt;margin-top:17.95pt;width:101.9pt;height:76.45pt;z-index:251700223" fillcolor="#0c9" stroked="t">
            <v:imagedata r:id="rId20" o:title="" blacklevel="6554f"/>
            <w10:wrap type="square"/>
          </v:shape>
          <o:OLEObject Type="Embed" ProgID="Unknown" ShapeID="Object 15" DrawAspect="Content" ObjectID="_1566207372" r:id="rId21"/>
        </w:object>
      </w:r>
      <w:bookmarkStart w:id="16" w:name="_Toc341433696"/>
      <w:r w:rsidR="00EE1800" w:rsidRPr="00EE1800">
        <w:rPr>
          <w:rFonts w:cs="Arial"/>
        </w:rPr>
        <w:t>1.1.2  Verificar la recepción de los alimentos</w:t>
      </w:r>
      <w:bookmarkEnd w:id="16"/>
    </w:p>
    <w:p w:rsidR="0023115B" w:rsidRPr="00034C7E" w:rsidRDefault="0023115B" w:rsidP="0023115B">
      <w:pPr>
        <w:spacing w:before="120" w:after="0" w:line="240" w:lineRule="auto"/>
        <w:jc w:val="both"/>
        <w:rPr>
          <w:rFonts w:cs="Arial"/>
        </w:rPr>
      </w:pPr>
      <w:r w:rsidRPr="00034C7E">
        <w:rPr>
          <w:rFonts w:cs="Arial"/>
        </w:rPr>
        <w:t>La recepción de alimentos en los establecimientos se debe llevar acabo de acuerdo a lo señalado a continuación:</w:t>
      </w:r>
    </w:p>
    <w:p w:rsidR="0023115B" w:rsidRDefault="001E74FE" w:rsidP="00EE1800">
      <w:pPr>
        <w:spacing w:before="120" w:after="0" w:line="240" w:lineRule="auto"/>
        <w:jc w:val="both"/>
        <w:rPr>
          <w:rFonts w:cs="Arial"/>
        </w:rPr>
      </w:pPr>
      <w:r>
        <w:rPr>
          <w:rFonts w:cs="Arial"/>
          <w:b/>
          <w:noProof/>
          <w:lang w:eastAsia="es-MX"/>
        </w:rPr>
        <w:drawing>
          <wp:anchor distT="0" distB="0" distL="114300" distR="114300" simplePos="0" relativeHeight="251991040" behindDoc="0" locked="0" layoutInCell="1" allowOverlap="1">
            <wp:simplePos x="0" y="0"/>
            <wp:positionH relativeFrom="column">
              <wp:posOffset>4674235</wp:posOffset>
            </wp:positionH>
            <wp:positionV relativeFrom="paragraph">
              <wp:posOffset>249555</wp:posOffset>
            </wp:positionV>
            <wp:extent cx="707390" cy="428625"/>
            <wp:effectExtent l="19050" t="19050" r="0" b="9525"/>
            <wp:wrapSquare wrapText="bothSides"/>
            <wp:docPr id="830" name="Imagen 7" descr="retiquetado 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retiquetado che"/>
                    <pic:cNvPicPr>
                      <a:picLocks noChangeAspect="1" noChangeArrowheads="1"/>
                    </pic:cNvPicPr>
                  </pic:nvPicPr>
                  <pic:blipFill rotWithShape="1">
                    <a:blip r:embed="rId22" cstate="print"/>
                    <a:srcRect l="14093" t="9388" r="26175" b="34326"/>
                    <a:stretch/>
                  </pic:blipFill>
                  <pic:spPr bwMode="auto">
                    <a:xfrm>
                      <a:off x="0" y="0"/>
                      <a:ext cx="707390" cy="428625"/>
                    </a:xfrm>
                    <a:prstGeom prst="rect">
                      <a:avLst/>
                    </a:prstGeom>
                    <a:noFill/>
                    <a:ln w="9525"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anchor>
        </w:drawing>
      </w:r>
      <w:r w:rsidR="00EE1800">
        <w:rPr>
          <w:rFonts w:cs="Arial"/>
        </w:rPr>
        <w:t xml:space="preserve">1. </w:t>
      </w:r>
      <w:r w:rsidR="0053696E">
        <w:rPr>
          <w:rFonts w:cs="Arial"/>
        </w:rPr>
        <w:t>V</w:t>
      </w:r>
      <w:r w:rsidR="0023115B" w:rsidRPr="00EE1800">
        <w:rPr>
          <w:rFonts w:cs="Arial"/>
        </w:rPr>
        <w:t>erificar los envases de los alimentos</w:t>
      </w:r>
      <w:r w:rsidR="00EE1800">
        <w:rPr>
          <w:rFonts w:cs="Arial"/>
        </w:rPr>
        <w:t>,</w:t>
      </w:r>
      <w:r w:rsidR="0023115B" w:rsidRPr="00EE1800">
        <w:rPr>
          <w:rFonts w:cs="Arial"/>
        </w:rPr>
        <w:t xml:space="preserve"> a fin de </w:t>
      </w:r>
      <w:r w:rsidR="00EE1800" w:rsidRPr="00EE1800">
        <w:rPr>
          <w:rFonts w:cs="Arial"/>
        </w:rPr>
        <w:t>asegurar</w:t>
      </w:r>
      <w:r w:rsidR="0023115B" w:rsidRPr="00EE1800">
        <w:rPr>
          <w:rFonts w:cs="Arial"/>
        </w:rPr>
        <w:t xml:space="preserve"> su integridad y limpieza, así como, fecha de caducidad o consumo preferente.</w:t>
      </w:r>
    </w:p>
    <w:p w:rsidR="0053696E" w:rsidRPr="0053696E" w:rsidRDefault="0053696E" w:rsidP="0053696E">
      <w:pPr>
        <w:pStyle w:val="Prrafodelista"/>
        <w:spacing w:before="120" w:after="0" w:line="240" w:lineRule="auto"/>
        <w:jc w:val="both"/>
        <w:rPr>
          <w:rFonts w:cs="Arial"/>
          <w:i/>
        </w:rPr>
      </w:pPr>
      <w:r w:rsidRPr="0053696E">
        <w:rPr>
          <w:rFonts w:cs="Arial"/>
          <w:i/>
          <w:noProof/>
          <w:lang w:eastAsia="es-MX"/>
        </w:rPr>
        <w:drawing>
          <wp:anchor distT="0" distB="0" distL="114300" distR="114300" simplePos="0" relativeHeight="252044288" behindDoc="0" locked="0" layoutInCell="1" allowOverlap="1">
            <wp:simplePos x="0" y="0"/>
            <wp:positionH relativeFrom="column">
              <wp:posOffset>-24130</wp:posOffset>
            </wp:positionH>
            <wp:positionV relativeFrom="paragraph">
              <wp:posOffset>95250</wp:posOffset>
            </wp:positionV>
            <wp:extent cx="793750" cy="596265"/>
            <wp:effectExtent l="0" t="0" r="0" b="0"/>
            <wp:wrapSquare wrapText="bothSides"/>
            <wp:docPr id="5" name="Imagen 5" descr="https://encrypted-tbn0.gstatic.com/images?q=tbn:ANd9GcTgtmmhzQBX3QbuZF7Qk5iARJ7PIvHQ-sQ054nEeSgsW8fqnRh8TQ">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TgtmmhzQBX3QbuZF7Qk5iARJ7PIvHQ-sQ054nEeSgsW8fqnRh8TQ">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93750" cy="596265"/>
                    </a:xfrm>
                    <a:prstGeom prst="rect">
                      <a:avLst/>
                    </a:prstGeom>
                    <a:noFill/>
                    <a:ln>
                      <a:noFill/>
                    </a:ln>
                  </pic:spPr>
                </pic:pic>
              </a:graphicData>
            </a:graphic>
          </wp:anchor>
        </w:drawing>
      </w:r>
      <w:r>
        <w:rPr>
          <w:rFonts w:cs="Arial"/>
          <w:i/>
        </w:rPr>
        <w:t>Importante que se revisen los envases /empaques se encuentren limpios, libres de roturas, abolladuras/golpes, señales /presencia de plaga, materia extraña, oxidación y abombamiento.</w:t>
      </w:r>
    </w:p>
    <w:p w:rsidR="001E74FE" w:rsidRDefault="001E74FE" w:rsidP="00EE1800">
      <w:pPr>
        <w:spacing w:before="120" w:after="0" w:line="240" w:lineRule="auto"/>
        <w:jc w:val="both"/>
        <w:rPr>
          <w:rFonts w:cs="Arial"/>
        </w:rPr>
      </w:pPr>
    </w:p>
    <w:p w:rsidR="0023115B" w:rsidRPr="001E74FE" w:rsidRDefault="001E74FE" w:rsidP="001E74FE">
      <w:pPr>
        <w:pStyle w:val="Prrafodelista"/>
        <w:spacing w:before="120" w:after="120"/>
        <w:ind w:left="0"/>
        <w:jc w:val="both"/>
        <w:rPr>
          <w:rFonts w:cs="Arial"/>
        </w:rPr>
      </w:pPr>
      <w:r>
        <w:rPr>
          <w:rFonts w:cs="Arial"/>
        </w:rPr>
        <w:t xml:space="preserve">2. </w:t>
      </w:r>
      <w:r w:rsidR="0023115B" w:rsidRPr="001E74FE">
        <w:rPr>
          <w:rFonts w:cs="Arial"/>
        </w:rPr>
        <w:t xml:space="preserve">Verificar la temperatura interna de los alimentos perecederos con el termómetro bimetálico desinfectado en alimentos refrigerados, se encuentren a una temperatura interna </w:t>
      </w:r>
      <w:r w:rsidR="008F26D0" w:rsidRPr="008F26D0">
        <w:rPr>
          <w:rFonts w:cs="Arial"/>
          <w:highlight w:val="red"/>
        </w:rPr>
        <w:t>máxima</w:t>
      </w:r>
      <w:r w:rsidR="008F26D0">
        <w:rPr>
          <w:rFonts w:cs="Arial"/>
        </w:rPr>
        <w:t xml:space="preserve"> </w:t>
      </w:r>
      <w:r w:rsidR="0023115B" w:rsidRPr="001E74FE">
        <w:rPr>
          <w:rFonts w:cs="Arial"/>
        </w:rPr>
        <w:t>de 4° Ce</w:t>
      </w:r>
      <w:r w:rsidR="00E85137">
        <w:rPr>
          <w:rFonts w:cs="Arial"/>
        </w:rPr>
        <w:t>l</w:t>
      </w:r>
      <w:r w:rsidR="0023115B" w:rsidRPr="001E74FE">
        <w:rPr>
          <w:rFonts w:cs="Arial"/>
        </w:rPr>
        <w:t>sius / menos; excepto los productos vivos de pesca q</w:t>
      </w:r>
      <w:r w:rsidR="004635E2">
        <w:rPr>
          <w:rFonts w:cs="Arial"/>
        </w:rPr>
        <w:t>ue</w:t>
      </w:r>
      <w:r w:rsidR="0023115B" w:rsidRPr="001E74FE">
        <w:rPr>
          <w:rFonts w:cs="Arial"/>
        </w:rPr>
        <w:t xml:space="preserve"> pueden aceptarse a 7°C. Los alimentos congelados deben contar con una temperatura mínima de -9°C a </w:t>
      </w:r>
      <w:r w:rsidR="008F26D0">
        <w:rPr>
          <w:rFonts w:cs="Arial"/>
        </w:rPr>
        <w:t>-</w:t>
      </w:r>
      <w:r w:rsidR="0023115B" w:rsidRPr="001E74FE">
        <w:rPr>
          <w:rFonts w:cs="Arial"/>
        </w:rPr>
        <w:t>30°C.</w:t>
      </w:r>
    </w:p>
    <w:p w:rsidR="0023115B" w:rsidRPr="00034C7E" w:rsidRDefault="0023115B" w:rsidP="0023115B">
      <w:pPr>
        <w:pStyle w:val="Prrafodelista"/>
        <w:spacing w:before="120" w:after="0" w:line="240" w:lineRule="auto"/>
        <w:jc w:val="both"/>
        <w:rPr>
          <w:rFonts w:cs="Arial"/>
        </w:rPr>
      </w:pPr>
    </w:p>
    <w:p w:rsidR="0023115B" w:rsidRPr="00034C7E" w:rsidRDefault="0023115B" w:rsidP="0023115B">
      <w:pPr>
        <w:pStyle w:val="Prrafodelista"/>
        <w:spacing w:before="120" w:after="0" w:line="240" w:lineRule="auto"/>
        <w:jc w:val="both"/>
        <w:rPr>
          <w:rFonts w:cs="Arial"/>
        </w:rPr>
      </w:pPr>
      <w:r>
        <w:rPr>
          <w:rFonts w:cs="Arial"/>
          <w:noProof/>
          <w:lang w:eastAsia="es-MX"/>
        </w:rPr>
        <w:lastRenderedPageBreak/>
        <w:drawing>
          <wp:anchor distT="0" distB="0" distL="114300" distR="114300" simplePos="0" relativeHeight="251993088" behindDoc="0" locked="0" layoutInCell="1" allowOverlap="1">
            <wp:simplePos x="0" y="0"/>
            <wp:positionH relativeFrom="column">
              <wp:posOffset>3061335</wp:posOffset>
            </wp:positionH>
            <wp:positionV relativeFrom="paragraph">
              <wp:posOffset>281305</wp:posOffset>
            </wp:positionV>
            <wp:extent cx="1764665" cy="1332230"/>
            <wp:effectExtent l="38100" t="38100" r="26035" b="20320"/>
            <wp:wrapSquare wrapText="bothSides"/>
            <wp:docPr id="829" name="Imagen 11" descr="recepción- medicion de temp ja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recepción- medicion de temp jamon"/>
                    <pic:cNvPicPr>
                      <a:picLocks noChangeAspect="1" noChangeArrowheads="1"/>
                    </pic:cNvPicPr>
                  </pic:nvPicPr>
                  <pic:blipFill>
                    <a:blip r:embed="rId25" cstate="print"/>
                    <a:srcRect/>
                    <a:stretch>
                      <a:fillRect/>
                    </a:stretch>
                  </pic:blipFill>
                  <pic:spPr bwMode="auto">
                    <a:xfrm>
                      <a:off x="0" y="0"/>
                      <a:ext cx="1764665" cy="1332230"/>
                    </a:xfrm>
                    <a:prstGeom prst="rect">
                      <a:avLst/>
                    </a:prstGeom>
                    <a:noFill/>
                    <a:ln w="38100">
                      <a:solidFill>
                        <a:srgbClr val="000000"/>
                      </a:solidFill>
                      <a:miter lim="800000"/>
                      <a:headEnd/>
                      <a:tailEnd/>
                    </a:ln>
                  </pic:spPr>
                </pic:pic>
              </a:graphicData>
            </a:graphic>
          </wp:anchor>
        </w:drawing>
      </w:r>
      <w:r>
        <w:rPr>
          <w:rFonts w:cs="Arial"/>
          <w:noProof/>
          <w:lang w:eastAsia="es-MX"/>
        </w:rPr>
        <w:drawing>
          <wp:inline distT="0" distB="0" distL="0" distR="0">
            <wp:extent cx="1747192" cy="1307102"/>
            <wp:effectExtent l="0" t="266700" r="0" b="236220"/>
            <wp:docPr id="817" name="Imagen 8" descr="C:\Documents and Settings\lizbetha\Escritorio\fotos cocina\101NIKON\DSCN2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Documents and Settings\lizbetha\Escritorio\fotos cocina\101NIKON\DSCN2065.JPG"/>
                    <pic:cNvPicPr>
                      <a:picLocks noChangeAspect="1" noChangeArrowheads="1"/>
                    </pic:cNvPicPr>
                  </pic:nvPicPr>
                  <pic:blipFill>
                    <a:blip r:embed="rId26" cstate="print"/>
                    <a:srcRect/>
                    <a:stretch>
                      <a:fillRect/>
                    </a:stretch>
                  </pic:blipFill>
                  <pic:spPr bwMode="auto">
                    <a:xfrm rot="5400000">
                      <a:off x="0" y="0"/>
                      <a:ext cx="1751179" cy="1310085"/>
                    </a:xfrm>
                    <a:prstGeom prst="rect">
                      <a:avLst/>
                    </a:prstGeom>
                    <a:noFill/>
                    <a:ln w="38100" cmpd="sng">
                      <a:solidFill>
                        <a:srgbClr val="000000"/>
                      </a:solidFill>
                      <a:miter lim="800000"/>
                      <a:headEnd/>
                      <a:tailEnd/>
                    </a:ln>
                    <a:effectLst/>
                  </pic:spPr>
                </pic:pic>
              </a:graphicData>
            </a:graphic>
          </wp:inline>
        </w:drawing>
      </w:r>
    </w:p>
    <w:p w:rsidR="0023115B" w:rsidRPr="00034C7E" w:rsidRDefault="0023115B" w:rsidP="0023115B">
      <w:pPr>
        <w:pStyle w:val="Prrafodelista"/>
        <w:spacing w:before="120" w:after="0" w:line="240" w:lineRule="auto"/>
        <w:jc w:val="both"/>
        <w:rPr>
          <w:rFonts w:cs="Arial"/>
        </w:rPr>
      </w:pPr>
    </w:p>
    <w:p w:rsidR="0023115B" w:rsidRDefault="002E6AFA" w:rsidP="002E6AFA">
      <w:pPr>
        <w:spacing w:before="120" w:after="0" w:line="240" w:lineRule="auto"/>
        <w:jc w:val="both"/>
        <w:rPr>
          <w:rFonts w:cs="Arial"/>
        </w:rPr>
      </w:pPr>
      <w:r>
        <w:rPr>
          <w:rFonts w:cs="Arial"/>
        </w:rPr>
        <w:t>3. V</w:t>
      </w:r>
      <w:r w:rsidR="0023115B" w:rsidRPr="002E6AFA">
        <w:rPr>
          <w:rFonts w:cs="Arial"/>
        </w:rPr>
        <w:t>erificar que la materia prima no esté en contacto directo con el hielo en caso de que el proveedor la transporte así y que el hielo sea de elaborado de agua potable.</w:t>
      </w:r>
    </w:p>
    <w:p w:rsidR="00532CA7" w:rsidRDefault="00397869" w:rsidP="0053696E">
      <w:pPr>
        <w:pStyle w:val="Prrafodelista"/>
        <w:spacing w:before="120" w:after="0" w:line="240" w:lineRule="auto"/>
        <w:jc w:val="both"/>
        <w:rPr>
          <w:rFonts w:cs="Arial"/>
          <w:i/>
        </w:rPr>
      </w:pPr>
      <w:r>
        <w:rPr>
          <w:rFonts w:cs="Arial"/>
          <w:i/>
        </w:rPr>
        <w:t xml:space="preserve">Importante </w:t>
      </w:r>
      <w:r w:rsidR="00532CA7" w:rsidRPr="0053696E">
        <w:rPr>
          <w:rFonts w:cs="Arial"/>
          <w:i/>
        </w:rPr>
        <w:t>que los alimentos congelados, se encuentren libres de signos de descongelación/recongelación</w:t>
      </w:r>
      <w:r w:rsidR="0053696E">
        <w:rPr>
          <w:rFonts w:cs="Arial"/>
          <w:i/>
        </w:rPr>
        <w:t>.</w:t>
      </w:r>
    </w:p>
    <w:p w:rsidR="00880452" w:rsidRPr="00880452" w:rsidRDefault="00880452" w:rsidP="0053696E">
      <w:pPr>
        <w:pStyle w:val="Prrafodelista"/>
        <w:spacing w:before="120" w:after="0" w:line="240" w:lineRule="auto"/>
        <w:jc w:val="both"/>
        <w:rPr>
          <w:rFonts w:cs="Arial"/>
          <w:i/>
          <w:sz w:val="16"/>
          <w:szCs w:val="16"/>
        </w:rPr>
      </w:pPr>
    </w:p>
    <w:p w:rsidR="00397869" w:rsidRPr="00397869" w:rsidRDefault="00397869" w:rsidP="00397869">
      <w:pPr>
        <w:spacing w:before="120" w:after="0" w:line="240" w:lineRule="auto"/>
        <w:jc w:val="both"/>
        <w:rPr>
          <w:rFonts w:cs="Arial"/>
        </w:rPr>
      </w:pPr>
      <w:r>
        <w:rPr>
          <w:rFonts w:cs="Arial"/>
        </w:rPr>
        <w:t>4. Revisar que los productos potencialmente peligrosos que se reciban enhielados no estén en contacto directo con el hielo.</w:t>
      </w:r>
      <w:r w:rsidR="00880452">
        <w:rPr>
          <w:rFonts w:cs="Arial"/>
        </w:rPr>
        <w:t xml:space="preserve"> Como son: productos de la pesca, leche y sus derivados, carnes y sus derivados, aves y sus derivados, huevo fresco, así como frutas y hortalizas preparadas.</w:t>
      </w:r>
    </w:p>
    <w:p w:rsidR="00397869" w:rsidRDefault="00397869" w:rsidP="002E6AFA">
      <w:pPr>
        <w:autoSpaceDE w:val="0"/>
        <w:autoSpaceDN w:val="0"/>
        <w:adjustRightInd w:val="0"/>
        <w:spacing w:before="120" w:after="0" w:line="240" w:lineRule="auto"/>
        <w:jc w:val="both"/>
        <w:rPr>
          <w:rFonts w:cs="Arial"/>
        </w:rPr>
      </w:pPr>
    </w:p>
    <w:p w:rsidR="0023115B" w:rsidRPr="002E6AFA" w:rsidRDefault="00B005A3" w:rsidP="002E6AFA">
      <w:pPr>
        <w:autoSpaceDE w:val="0"/>
        <w:autoSpaceDN w:val="0"/>
        <w:adjustRightInd w:val="0"/>
        <w:spacing w:before="120" w:after="0" w:line="240" w:lineRule="auto"/>
        <w:jc w:val="both"/>
        <w:rPr>
          <w:rFonts w:cs="Arial"/>
        </w:rPr>
      </w:pPr>
      <w:r>
        <w:rPr>
          <w:rFonts w:cs="Arial"/>
        </w:rPr>
        <w:t>5</w:t>
      </w:r>
      <w:r w:rsidR="002E6AFA">
        <w:rPr>
          <w:rFonts w:cs="Arial"/>
        </w:rPr>
        <w:t>. R</w:t>
      </w:r>
      <w:r w:rsidR="0023115B" w:rsidRPr="002E6AFA">
        <w:rPr>
          <w:rFonts w:cs="Arial"/>
        </w:rPr>
        <w:t>evisar la temperatura</w:t>
      </w:r>
      <w:r w:rsidR="002E6AFA">
        <w:rPr>
          <w:rFonts w:cs="Arial"/>
        </w:rPr>
        <w:t xml:space="preserve"> y</w:t>
      </w:r>
      <w:r w:rsidR="0023115B" w:rsidRPr="002E6AFA">
        <w:rPr>
          <w:rFonts w:cs="Arial"/>
        </w:rPr>
        <w:t xml:space="preserve"> características organolépticas utilizando tus sentidos: aspecto/apariencia, olor, color, textura, así como los envases, empaques y temperaturas de los mismos, conforme se describe en el siguiente cuadro, para asegurarte que solo recibas productos adecuados.</w:t>
      </w:r>
    </w:p>
    <w:tbl>
      <w:tblPr>
        <w:tblStyle w:val="Tablaconcuadrcula"/>
        <w:tblW w:w="0" w:type="auto"/>
        <w:tblLook w:val="04A0" w:firstRow="1" w:lastRow="0" w:firstColumn="1" w:lastColumn="0" w:noHBand="0" w:noVBand="1"/>
      </w:tblPr>
      <w:tblGrid>
        <w:gridCol w:w="1677"/>
        <w:gridCol w:w="3421"/>
        <w:gridCol w:w="3930"/>
      </w:tblGrid>
      <w:tr w:rsidR="002E6AFA" w:rsidTr="00B005A3">
        <w:trPr>
          <w:trHeight w:val="405"/>
        </w:trPr>
        <w:tc>
          <w:tcPr>
            <w:tcW w:w="1677" w:type="dxa"/>
            <w:tcBorders>
              <w:top w:val="nil"/>
              <w:left w:val="nil"/>
              <w:right w:val="single" w:sz="4" w:space="0" w:color="auto"/>
            </w:tcBorders>
          </w:tcPr>
          <w:p w:rsidR="002E6AFA" w:rsidRPr="002E6AFA" w:rsidRDefault="0023115B" w:rsidP="0023115B">
            <w:pPr>
              <w:spacing w:before="120"/>
              <w:jc w:val="both"/>
              <w:rPr>
                <w:rFonts w:cs="Arial"/>
                <w:b/>
              </w:rPr>
            </w:pPr>
            <w:r w:rsidRPr="002E6AFA">
              <w:rPr>
                <w:rFonts w:cs="Arial"/>
                <w:b/>
              </w:rPr>
              <w:t>CARNES ROJAS</w:t>
            </w:r>
          </w:p>
        </w:tc>
        <w:tc>
          <w:tcPr>
            <w:tcW w:w="3421" w:type="dxa"/>
            <w:tcBorders>
              <w:left w:val="single" w:sz="4" w:space="0" w:color="auto"/>
            </w:tcBorders>
          </w:tcPr>
          <w:p w:rsidR="002E6AFA" w:rsidRDefault="002E6AFA" w:rsidP="0023115B">
            <w:pPr>
              <w:spacing w:before="120"/>
              <w:jc w:val="both"/>
              <w:rPr>
                <w:rFonts w:cs="Arial"/>
              </w:rPr>
            </w:pPr>
            <w:r>
              <w:rPr>
                <w:rFonts w:cs="Arial"/>
              </w:rPr>
              <w:t xml:space="preserve">Características de </w:t>
            </w:r>
            <w:r w:rsidRPr="002E6AFA">
              <w:rPr>
                <w:rFonts w:cs="Arial"/>
                <w:b/>
                <w:color w:val="00B050"/>
              </w:rPr>
              <w:t>Aceptación</w:t>
            </w:r>
          </w:p>
        </w:tc>
        <w:tc>
          <w:tcPr>
            <w:tcW w:w="3930" w:type="dxa"/>
          </w:tcPr>
          <w:p w:rsidR="002E6AFA" w:rsidRDefault="002E6AFA" w:rsidP="0023115B">
            <w:pPr>
              <w:spacing w:before="120"/>
              <w:jc w:val="both"/>
              <w:rPr>
                <w:rFonts w:cs="Arial"/>
              </w:rPr>
            </w:pPr>
            <w:r>
              <w:rPr>
                <w:rFonts w:cs="Arial"/>
              </w:rPr>
              <w:t xml:space="preserve">Características de </w:t>
            </w:r>
            <w:r w:rsidRPr="002E6AFA">
              <w:rPr>
                <w:rFonts w:cs="Arial"/>
                <w:b/>
                <w:color w:val="FF0000"/>
              </w:rPr>
              <w:t>Rechazo</w:t>
            </w:r>
          </w:p>
        </w:tc>
      </w:tr>
      <w:tr w:rsidR="002E6AFA" w:rsidTr="00B005A3">
        <w:trPr>
          <w:trHeight w:val="758"/>
        </w:trPr>
        <w:tc>
          <w:tcPr>
            <w:tcW w:w="1677" w:type="dxa"/>
            <w:tcBorders>
              <w:right w:val="single" w:sz="4" w:space="0" w:color="auto"/>
            </w:tcBorders>
          </w:tcPr>
          <w:p w:rsidR="002E6AFA" w:rsidRPr="002E6AFA" w:rsidRDefault="002E6AFA" w:rsidP="0023115B">
            <w:pPr>
              <w:spacing w:before="120"/>
              <w:jc w:val="both"/>
              <w:rPr>
                <w:rFonts w:cs="Arial"/>
                <w:sz w:val="20"/>
                <w:szCs w:val="20"/>
              </w:rPr>
            </w:pPr>
            <w:r w:rsidRPr="002E6AFA">
              <w:rPr>
                <w:rFonts w:cs="Arial"/>
                <w:sz w:val="20"/>
                <w:szCs w:val="20"/>
              </w:rPr>
              <w:t>color</w:t>
            </w:r>
          </w:p>
        </w:tc>
        <w:tc>
          <w:tcPr>
            <w:tcW w:w="3421" w:type="dxa"/>
            <w:tcBorders>
              <w:left w:val="single" w:sz="4" w:space="0" w:color="auto"/>
            </w:tcBorders>
          </w:tcPr>
          <w:p w:rsidR="002E6AFA" w:rsidRDefault="002E6AFA" w:rsidP="002E6AFA">
            <w:pPr>
              <w:jc w:val="both"/>
              <w:rPr>
                <w:rFonts w:cs="Arial"/>
                <w:sz w:val="20"/>
                <w:szCs w:val="20"/>
              </w:rPr>
            </w:pPr>
            <w:r>
              <w:rPr>
                <w:rFonts w:cs="Arial"/>
                <w:sz w:val="20"/>
                <w:szCs w:val="20"/>
              </w:rPr>
              <w:t>Res: Rojo brillante</w:t>
            </w:r>
          </w:p>
          <w:p w:rsidR="002E6AFA" w:rsidRDefault="002E6AFA" w:rsidP="002E6AFA">
            <w:pPr>
              <w:jc w:val="both"/>
              <w:rPr>
                <w:rFonts w:cs="Arial"/>
                <w:sz w:val="20"/>
                <w:szCs w:val="20"/>
              </w:rPr>
            </w:pPr>
            <w:r>
              <w:rPr>
                <w:rFonts w:cs="Arial"/>
                <w:sz w:val="20"/>
                <w:szCs w:val="20"/>
              </w:rPr>
              <w:t>Cordero: Rojo</w:t>
            </w:r>
          </w:p>
          <w:p w:rsidR="002E6AFA" w:rsidRPr="002E6AFA" w:rsidRDefault="002E6AFA" w:rsidP="002E6AFA">
            <w:pPr>
              <w:jc w:val="both"/>
              <w:rPr>
                <w:rFonts w:cs="Arial"/>
                <w:sz w:val="20"/>
                <w:szCs w:val="20"/>
              </w:rPr>
            </w:pPr>
            <w:r>
              <w:rPr>
                <w:rFonts w:cs="Arial"/>
                <w:sz w:val="20"/>
                <w:szCs w:val="20"/>
              </w:rPr>
              <w:t>Cerdo: Rosa pálido</w:t>
            </w:r>
          </w:p>
        </w:tc>
        <w:tc>
          <w:tcPr>
            <w:tcW w:w="3930" w:type="dxa"/>
          </w:tcPr>
          <w:p w:rsidR="002E6AFA" w:rsidRPr="002E6AFA" w:rsidRDefault="002E6AFA" w:rsidP="0023115B">
            <w:pPr>
              <w:spacing w:before="120"/>
              <w:jc w:val="both"/>
              <w:rPr>
                <w:rFonts w:cs="Arial"/>
                <w:sz w:val="20"/>
                <w:szCs w:val="20"/>
              </w:rPr>
            </w:pPr>
            <w:r>
              <w:rPr>
                <w:rFonts w:cs="Arial"/>
                <w:sz w:val="20"/>
                <w:szCs w:val="20"/>
              </w:rPr>
              <w:t>Verdoso o café obscuro, descolorido y grasa amarilla</w:t>
            </w:r>
          </w:p>
        </w:tc>
      </w:tr>
      <w:tr w:rsidR="002E6AFA" w:rsidTr="00B005A3">
        <w:trPr>
          <w:trHeight w:val="250"/>
        </w:trPr>
        <w:tc>
          <w:tcPr>
            <w:tcW w:w="1677" w:type="dxa"/>
            <w:tcBorders>
              <w:right w:val="single" w:sz="4" w:space="0" w:color="auto"/>
            </w:tcBorders>
          </w:tcPr>
          <w:p w:rsidR="002E6AFA" w:rsidRPr="002E6AFA" w:rsidRDefault="002E6AFA" w:rsidP="0023115B">
            <w:pPr>
              <w:spacing w:before="120"/>
              <w:jc w:val="both"/>
              <w:rPr>
                <w:rFonts w:cs="Arial"/>
                <w:sz w:val="20"/>
                <w:szCs w:val="20"/>
              </w:rPr>
            </w:pPr>
            <w:r w:rsidRPr="002E6AFA">
              <w:rPr>
                <w:rFonts w:cs="Arial"/>
                <w:sz w:val="20"/>
                <w:szCs w:val="20"/>
              </w:rPr>
              <w:t>Textura</w:t>
            </w:r>
          </w:p>
        </w:tc>
        <w:tc>
          <w:tcPr>
            <w:tcW w:w="3421" w:type="dxa"/>
            <w:tcBorders>
              <w:left w:val="single" w:sz="4" w:space="0" w:color="auto"/>
            </w:tcBorders>
          </w:tcPr>
          <w:p w:rsidR="002E6AFA" w:rsidRPr="002E6AFA" w:rsidRDefault="002E6AFA" w:rsidP="0023115B">
            <w:pPr>
              <w:spacing w:before="120"/>
              <w:jc w:val="both"/>
              <w:rPr>
                <w:rFonts w:cs="Arial"/>
                <w:sz w:val="20"/>
                <w:szCs w:val="20"/>
              </w:rPr>
            </w:pPr>
            <w:r>
              <w:rPr>
                <w:rFonts w:cs="Arial"/>
                <w:sz w:val="20"/>
                <w:szCs w:val="20"/>
              </w:rPr>
              <w:t>Firme elástica y ligeramente húmeda</w:t>
            </w:r>
          </w:p>
        </w:tc>
        <w:tc>
          <w:tcPr>
            <w:tcW w:w="3930" w:type="dxa"/>
          </w:tcPr>
          <w:p w:rsidR="002E6AFA" w:rsidRPr="002E6AFA" w:rsidRDefault="002E6AFA" w:rsidP="0023115B">
            <w:pPr>
              <w:spacing w:before="120"/>
              <w:jc w:val="both"/>
              <w:rPr>
                <w:rFonts w:cs="Arial"/>
                <w:sz w:val="20"/>
                <w:szCs w:val="20"/>
              </w:rPr>
            </w:pPr>
            <w:r>
              <w:rPr>
                <w:rFonts w:cs="Arial"/>
                <w:sz w:val="20"/>
                <w:szCs w:val="20"/>
              </w:rPr>
              <w:t>Superficie viscosa y con lama</w:t>
            </w:r>
          </w:p>
        </w:tc>
      </w:tr>
      <w:tr w:rsidR="002E6AFA" w:rsidTr="00B005A3">
        <w:trPr>
          <w:trHeight w:val="379"/>
        </w:trPr>
        <w:tc>
          <w:tcPr>
            <w:tcW w:w="1677" w:type="dxa"/>
            <w:tcBorders>
              <w:right w:val="single" w:sz="4" w:space="0" w:color="auto"/>
            </w:tcBorders>
          </w:tcPr>
          <w:p w:rsidR="002E6AFA" w:rsidRPr="002E6AFA" w:rsidRDefault="002E6AFA" w:rsidP="0023115B">
            <w:pPr>
              <w:spacing w:before="120"/>
              <w:jc w:val="both"/>
              <w:rPr>
                <w:rFonts w:cs="Arial"/>
                <w:sz w:val="20"/>
                <w:szCs w:val="20"/>
              </w:rPr>
            </w:pPr>
            <w:r w:rsidRPr="002E6AFA">
              <w:rPr>
                <w:rFonts w:cs="Arial"/>
                <w:sz w:val="20"/>
                <w:szCs w:val="20"/>
              </w:rPr>
              <w:t>Olor</w:t>
            </w:r>
          </w:p>
        </w:tc>
        <w:tc>
          <w:tcPr>
            <w:tcW w:w="3421" w:type="dxa"/>
            <w:tcBorders>
              <w:left w:val="single" w:sz="4" w:space="0" w:color="auto"/>
            </w:tcBorders>
          </w:tcPr>
          <w:p w:rsidR="002E6AFA" w:rsidRPr="002E6AFA" w:rsidRDefault="002E6AFA" w:rsidP="0023115B">
            <w:pPr>
              <w:spacing w:before="120"/>
              <w:jc w:val="both"/>
              <w:rPr>
                <w:rFonts w:cs="Arial"/>
                <w:sz w:val="20"/>
                <w:szCs w:val="20"/>
              </w:rPr>
            </w:pPr>
            <w:r>
              <w:rPr>
                <w:rFonts w:cs="Arial"/>
                <w:sz w:val="20"/>
                <w:szCs w:val="20"/>
              </w:rPr>
              <w:t>Ligero característico</w:t>
            </w:r>
          </w:p>
        </w:tc>
        <w:tc>
          <w:tcPr>
            <w:tcW w:w="3930" w:type="dxa"/>
          </w:tcPr>
          <w:p w:rsidR="002E6AFA" w:rsidRPr="002E6AFA" w:rsidRDefault="002E6AFA" w:rsidP="0023115B">
            <w:pPr>
              <w:spacing w:before="120"/>
              <w:jc w:val="both"/>
              <w:rPr>
                <w:rFonts w:cs="Arial"/>
                <w:sz w:val="20"/>
                <w:szCs w:val="20"/>
              </w:rPr>
            </w:pPr>
            <w:r>
              <w:rPr>
                <w:rFonts w:cs="Arial"/>
                <w:sz w:val="20"/>
                <w:szCs w:val="20"/>
              </w:rPr>
              <w:t>Mal olor</w:t>
            </w:r>
          </w:p>
        </w:tc>
      </w:tr>
      <w:tr w:rsidR="002E6AFA" w:rsidTr="00B005A3">
        <w:trPr>
          <w:trHeight w:val="637"/>
        </w:trPr>
        <w:tc>
          <w:tcPr>
            <w:tcW w:w="1677" w:type="dxa"/>
            <w:tcBorders>
              <w:bottom w:val="single" w:sz="4" w:space="0" w:color="auto"/>
              <w:right w:val="single" w:sz="4" w:space="0" w:color="auto"/>
            </w:tcBorders>
          </w:tcPr>
          <w:p w:rsidR="002E6AFA" w:rsidRPr="002E6AFA" w:rsidRDefault="002E6AFA" w:rsidP="0023115B">
            <w:pPr>
              <w:spacing w:before="120"/>
              <w:jc w:val="both"/>
              <w:rPr>
                <w:rFonts w:cs="Arial"/>
                <w:sz w:val="20"/>
                <w:szCs w:val="20"/>
              </w:rPr>
            </w:pPr>
            <w:r w:rsidRPr="002E6AFA">
              <w:rPr>
                <w:rFonts w:cs="Arial"/>
                <w:sz w:val="20"/>
                <w:szCs w:val="20"/>
              </w:rPr>
              <w:t>Temperatura</w:t>
            </w:r>
          </w:p>
        </w:tc>
        <w:tc>
          <w:tcPr>
            <w:tcW w:w="3421" w:type="dxa"/>
            <w:tcBorders>
              <w:left w:val="single" w:sz="4" w:space="0" w:color="auto"/>
            </w:tcBorders>
          </w:tcPr>
          <w:p w:rsidR="002E6AFA" w:rsidRPr="002E6AFA" w:rsidRDefault="002E6AFA" w:rsidP="0023115B">
            <w:pPr>
              <w:spacing w:before="120"/>
              <w:jc w:val="both"/>
              <w:rPr>
                <w:rFonts w:cs="Arial"/>
                <w:sz w:val="20"/>
                <w:szCs w:val="20"/>
              </w:rPr>
            </w:pPr>
            <w:r>
              <w:rPr>
                <w:rFonts w:cs="Arial"/>
                <w:sz w:val="20"/>
                <w:szCs w:val="20"/>
              </w:rPr>
              <w:t xml:space="preserve">Refrigeración: </w:t>
            </w:r>
            <w:r w:rsidRPr="002E6AFA">
              <w:rPr>
                <w:rFonts w:cs="Arial"/>
                <w:b/>
                <w:sz w:val="20"/>
                <w:szCs w:val="20"/>
              </w:rPr>
              <w:t>4°C</w:t>
            </w:r>
            <w:r>
              <w:rPr>
                <w:rFonts w:cs="Arial"/>
                <w:sz w:val="20"/>
                <w:szCs w:val="20"/>
              </w:rPr>
              <w:t xml:space="preserve"> o menos</w:t>
            </w:r>
          </w:p>
        </w:tc>
        <w:tc>
          <w:tcPr>
            <w:tcW w:w="3930" w:type="dxa"/>
          </w:tcPr>
          <w:p w:rsidR="002E6AFA" w:rsidRPr="002E6AFA" w:rsidRDefault="002E6AFA" w:rsidP="0023115B">
            <w:pPr>
              <w:spacing w:before="120"/>
              <w:jc w:val="both"/>
              <w:rPr>
                <w:rFonts w:cs="Arial"/>
                <w:sz w:val="20"/>
                <w:szCs w:val="20"/>
              </w:rPr>
            </w:pPr>
            <w:r>
              <w:rPr>
                <w:rFonts w:cs="Arial"/>
                <w:sz w:val="20"/>
                <w:szCs w:val="20"/>
              </w:rPr>
              <w:t xml:space="preserve">Sin refrigerar a </w:t>
            </w:r>
            <w:r w:rsidRPr="002E6AFA">
              <w:rPr>
                <w:rFonts w:cs="Arial"/>
                <w:b/>
                <w:sz w:val="20"/>
                <w:szCs w:val="20"/>
              </w:rPr>
              <w:t>más de 4°C</w:t>
            </w:r>
            <w:r>
              <w:rPr>
                <w:rFonts w:cs="Arial"/>
                <w:sz w:val="20"/>
                <w:szCs w:val="20"/>
              </w:rPr>
              <w:t xml:space="preserve"> </w:t>
            </w:r>
            <w:r w:rsidRPr="002E6AFA">
              <w:rPr>
                <w:rFonts w:cs="Arial"/>
                <w:b/>
                <w:sz w:val="20"/>
                <w:szCs w:val="20"/>
              </w:rPr>
              <w:t>a más de-18°C</w:t>
            </w:r>
            <w:r>
              <w:rPr>
                <w:rFonts w:cs="Arial"/>
                <w:b/>
                <w:sz w:val="20"/>
                <w:szCs w:val="20"/>
              </w:rPr>
              <w:t xml:space="preserve"> y/o con signos de descongelamiento</w:t>
            </w:r>
          </w:p>
        </w:tc>
      </w:tr>
      <w:tr w:rsidR="002E6AFA" w:rsidTr="00B005A3">
        <w:trPr>
          <w:trHeight w:val="405"/>
        </w:trPr>
        <w:tc>
          <w:tcPr>
            <w:tcW w:w="1677" w:type="dxa"/>
            <w:tcBorders>
              <w:top w:val="nil"/>
              <w:left w:val="nil"/>
            </w:tcBorders>
          </w:tcPr>
          <w:p w:rsidR="002E6AFA" w:rsidRPr="002E6AFA" w:rsidRDefault="00B005A3" w:rsidP="002E6AFA">
            <w:pPr>
              <w:spacing w:before="120"/>
              <w:jc w:val="both"/>
              <w:rPr>
                <w:rFonts w:cs="Arial"/>
                <w:b/>
              </w:rPr>
            </w:pPr>
            <w:r>
              <w:br w:type="page"/>
            </w:r>
            <w:r w:rsidR="002E6AFA">
              <w:rPr>
                <w:rFonts w:cs="Arial"/>
                <w:b/>
              </w:rPr>
              <w:t>AVES</w:t>
            </w:r>
          </w:p>
        </w:tc>
        <w:tc>
          <w:tcPr>
            <w:tcW w:w="3421" w:type="dxa"/>
          </w:tcPr>
          <w:p w:rsidR="002E6AFA" w:rsidRDefault="002E6AFA" w:rsidP="002E6AFA">
            <w:pPr>
              <w:spacing w:before="120"/>
              <w:jc w:val="both"/>
              <w:rPr>
                <w:rFonts w:cs="Arial"/>
              </w:rPr>
            </w:pPr>
            <w:r>
              <w:rPr>
                <w:rFonts w:cs="Arial"/>
              </w:rPr>
              <w:t xml:space="preserve">Características de </w:t>
            </w:r>
            <w:r w:rsidRPr="002E6AFA">
              <w:rPr>
                <w:rFonts w:cs="Arial"/>
                <w:b/>
                <w:color w:val="00B050"/>
              </w:rPr>
              <w:t>Aceptación</w:t>
            </w:r>
          </w:p>
        </w:tc>
        <w:tc>
          <w:tcPr>
            <w:tcW w:w="3930" w:type="dxa"/>
          </w:tcPr>
          <w:p w:rsidR="002E6AFA" w:rsidRDefault="002E6AFA" w:rsidP="002E6AFA">
            <w:pPr>
              <w:spacing w:before="120"/>
              <w:jc w:val="both"/>
              <w:rPr>
                <w:rFonts w:cs="Arial"/>
              </w:rPr>
            </w:pPr>
            <w:r>
              <w:rPr>
                <w:rFonts w:cs="Arial"/>
              </w:rPr>
              <w:t xml:space="preserve">Características de </w:t>
            </w:r>
            <w:r w:rsidRPr="002E6AFA">
              <w:rPr>
                <w:rFonts w:cs="Arial"/>
                <w:b/>
                <w:color w:val="FF0000"/>
              </w:rPr>
              <w:t>Rechazo</w:t>
            </w:r>
          </w:p>
        </w:tc>
      </w:tr>
      <w:tr w:rsidR="002E6AFA" w:rsidRPr="002E6AFA" w:rsidTr="00B005A3">
        <w:trPr>
          <w:trHeight w:val="497"/>
        </w:trPr>
        <w:tc>
          <w:tcPr>
            <w:tcW w:w="1677" w:type="dxa"/>
          </w:tcPr>
          <w:p w:rsidR="002E6AFA" w:rsidRPr="002E6AFA" w:rsidRDefault="002E6AFA" w:rsidP="002E6AFA">
            <w:pPr>
              <w:spacing w:before="120"/>
              <w:jc w:val="both"/>
              <w:rPr>
                <w:rFonts w:cs="Arial"/>
                <w:sz w:val="20"/>
                <w:szCs w:val="20"/>
              </w:rPr>
            </w:pPr>
            <w:r w:rsidRPr="002E6AFA">
              <w:rPr>
                <w:rFonts w:cs="Arial"/>
                <w:sz w:val="20"/>
                <w:szCs w:val="20"/>
              </w:rPr>
              <w:t>color</w:t>
            </w:r>
          </w:p>
        </w:tc>
        <w:tc>
          <w:tcPr>
            <w:tcW w:w="3421" w:type="dxa"/>
          </w:tcPr>
          <w:p w:rsidR="002E6AFA" w:rsidRPr="002E6AFA" w:rsidRDefault="002F17D0" w:rsidP="002E6AFA">
            <w:pPr>
              <w:jc w:val="both"/>
              <w:rPr>
                <w:rFonts w:cs="Arial"/>
                <w:sz w:val="20"/>
                <w:szCs w:val="20"/>
              </w:rPr>
            </w:pPr>
            <w:r>
              <w:rPr>
                <w:rFonts w:cs="Arial"/>
                <w:sz w:val="20"/>
                <w:szCs w:val="20"/>
              </w:rPr>
              <w:t>Blanco característico, sin decoloración o ligeramente rosa</w:t>
            </w:r>
          </w:p>
        </w:tc>
        <w:tc>
          <w:tcPr>
            <w:tcW w:w="3930" w:type="dxa"/>
          </w:tcPr>
          <w:p w:rsidR="002E6AFA" w:rsidRPr="002E6AFA" w:rsidRDefault="002F17D0" w:rsidP="002E6AFA">
            <w:pPr>
              <w:spacing w:before="120"/>
              <w:jc w:val="both"/>
              <w:rPr>
                <w:rFonts w:cs="Arial"/>
                <w:sz w:val="20"/>
                <w:szCs w:val="20"/>
              </w:rPr>
            </w:pPr>
            <w:r>
              <w:rPr>
                <w:rFonts w:cs="Arial"/>
                <w:sz w:val="20"/>
                <w:szCs w:val="20"/>
              </w:rPr>
              <w:t>Carne grisácea, verdosa o amoratada</w:t>
            </w:r>
          </w:p>
        </w:tc>
      </w:tr>
      <w:tr w:rsidR="002E6AFA" w:rsidRPr="002E6AFA" w:rsidTr="00B005A3">
        <w:trPr>
          <w:trHeight w:val="250"/>
        </w:trPr>
        <w:tc>
          <w:tcPr>
            <w:tcW w:w="1677" w:type="dxa"/>
          </w:tcPr>
          <w:p w:rsidR="002E6AFA" w:rsidRPr="002E6AFA" w:rsidRDefault="002E6AFA" w:rsidP="002E6AFA">
            <w:pPr>
              <w:spacing w:before="120"/>
              <w:jc w:val="both"/>
              <w:rPr>
                <w:rFonts w:cs="Arial"/>
                <w:sz w:val="20"/>
                <w:szCs w:val="20"/>
              </w:rPr>
            </w:pPr>
            <w:r w:rsidRPr="002E6AFA">
              <w:rPr>
                <w:rFonts w:cs="Arial"/>
                <w:sz w:val="20"/>
                <w:szCs w:val="20"/>
              </w:rPr>
              <w:t>Textura</w:t>
            </w:r>
          </w:p>
        </w:tc>
        <w:tc>
          <w:tcPr>
            <w:tcW w:w="3421" w:type="dxa"/>
          </w:tcPr>
          <w:p w:rsidR="002E6AFA" w:rsidRPr="002E6AFA" w:rsidRDefault="002E6AFA" w:rsidP="002F17D0">
            <w:pPr>
              <w:spacing w:before="120"/>
              <w:jc w:val="both"/>
              <w:rPr>
                <w:rFonts w:cs="Arial"/>
                <w:sz w:val="20"/>
                <w:szCs w:val="20"/>
              </w:rPr>
            </w:pPr>
            <w:r>
              <w:rPr>
                <w:rFonts w:cs="Arial"/>
                <w:sz w:val="20"/>
                <w:szCs w:val="20"/>
              </w:rPr>
              <w:t>Firme y húmeda</w:t>
            </w:r>
          </w:p>
        </w:tc>
        <w:tc>
          <w:tcPr>
            <w:tcW w:w="3930" w:type="dxa"/>
          </w:tcPr>
          <w:p w:rsidR="002E6AFA" w:rsidRPr="002E6AFA" w:rsidRDefault="002F17D0" w:rsidP="002E6AFA">
            <w:pPr>
              <w:spacing w:before="120"/>
              <w:jc w:val="both"/>
              <w:rPr>
                <w:rFonts w:cs="Arial"/>
                <w:sz w:val="20"/>
                <w:szCs w:val="20"/>
              </w:rPr>
            </w:pPr>
            <w:r>
              <w:rPr>
                <w:rFonts w:cs="Arial"/>
                <w:sz w:val="20"/>
                <w:szCs w:val="20"/>
              </w:rPr>
              <w:t>Pegajosa bajo las alas y carne blanda</w:t>
            </w:r>
          </w:p>
        </w:tc>
      </w:tr>
      <w:tr w:rsidR="002E6AFA" w:rsidRPr="002E6AFA" w:rsidTr="00B005A3">
        <w:trPr>
          <w:trHeight w:val="379"/>
        </w:trPr>
        <w:tc>
          <w:tcPr>
            <w:tcW w:w="1677" w:type="dxa"/>
          </w:tcPr>
          <w:p w:rsidR="002E6AFA" w:rsidRPr="002E6AFA" w:rsidRDefault="002E6AFA" w:rsidP="002E6AFA">
            <w:pPr>
              <w:spacing w:before="120"/>
              <w:jc w:val="both"/>
              <w:rPr>
                <w:rFonts w:cs="Arial"/>
                <w:sz w:val="20"/>
                <w:szCs w:val="20"/>
              </w:rPr>
            </w:pPr>
            <w:r w:rsidRPr="002E6AFA">
              <w:rPr>
                <w:rFonts w:cs="Arial"/>
                <w:sz w:val="20"/>
                <w:szCs w:val="20"/>
              </w:rPr>
              <w:t>Olor</w:t>
            </w:r>
          </w:p>
        </w:tc>
        <w:tc>
          <w:tcPr>
            <w:tcW w:w="3421" w:type="dxa"/>
          </w:tcPr>
          <w:p w:rsidR="002E6AFA" w:rsidRPr="002E6AFA" w:rsidRDefault="002F17D0" w:rsidP="002E6AFA">
            <w:pPr>
              <w:spacing w:before="120"/>
              <w:jc w:val="both"/>
              <w:rPr>
                <w:rFonts w:cs="Arial"/>
                <w:sz w:val="20"/>
                <w:szCs w:val="20"/>
              </w:rPr>
            </w:pPr>
            <w:r>
              <w:rPr>
                <w:rFonts w:cs="Arial"/>
                <w:sz w:val="20"/>
                <w:szCs w:val="20"/>
              </w:rPr>
              <w:t>Limpio y en paquetes íntegros</w:t>
            </w:r>
          </w:p>
        </w:tc>
        <w:tc>
          <w:tcPr>
            <w:tcW w:w="3930" w:type="dxa"/>
          </w:tcPr>
          <w:p w:rsidR="002E6AFA" w:rsidRPr="002E6AFA" w:rsidRDefault="002F17D0" w:rsidP="002E6AFA">
            <w:pPr>
              <w:spacing w:before="120"/>
              <w:jc w:val="both"/>
              <w:rPr>
                <w:rFonts w:cs="Arial"/>
                <w:sz w:val="20"/>
                <w:szCs w:val="20"/>
              </w:rPr>
            </w:pPr>
            <w:r>
              <w:rPr>
                <w:rFonts w:cs="Arial"/>
                <w:sz w:val="20"/>
                <w:szCs w:val="20"/>
              </w:rPr>
              <w:t>Paquetes con rasgaduras</w:t>
            </w:r>
          </w:p>
        </w:tc>
      </w:tr>
      <w:tr w:rsidR="002E6AFA" w:rsidRPr="002E6AFA" w:rsidTr="00B005A3">
        <w:trPr>
          <w:trHeight w:val="641"/>
        </w:trPr>
        <w:tc>
          <w:tcPr>
            <w:tcW w:w="1677" w:type="dxa"/>
          </w:tcPr>
          <w:p w:rsidR="002E6AFA" w:rsidRPr="002E6AFA" w:rsidRDefault="002E6AFA" w:rsidP="002E6AFA">
            <w:pPr>
              <w:spacing w:before="120"/>
              <w:jc w:val="both"/>
              <w:rPr>
                <w:rFonts w:cs="Arial"/>
                <w:sz w:val="20"/>
                <w:szCs w:val="20"/>
              </w:rPr>
            </w:pPr>
            <w:r w:rsidRPr="002E6AFA">
              <w:rPr>
                <w:rFonts w:cs="Arial"/>
                <w:sz w:val="20"/>
                <w:szCs w:val="20"/>
              </w:rPr>
              <w:t>Temperatura</w:t>
            </w:r>
          </w:p>
        </w:tc>
        <w:tc>
          <w:tcPr>
            <w:tcW w:w="3421" w:type="dxa"/>
          </w:tcPr>
          <w:p w:rsidR="002E6AFA" w:rsidRDefault="002E6AFA" w:rsidP="002F17D0">
            <w:pPr>
              <w:jc w:val="both"/>
              <w:rPr>
                <w:rFonts w:cs="Arial"/>
                <w:sz w:val="20"/>
                <w:szCs w:val="20"/>
              </w:rPr>
            </w:pPr>
            <w:r>
              <w:rPr>
                <w:rFonts w:cs="Arial"/>
                <w:sz w:val="20"/>
                <w:szCs w:val="20"/>
              </w:rPr>
              <w:t xml:space="preserve">Refrigeración: </w:t>
            </w:r>
            <w:r w:rsidRPr="002E6AFA">
              <w:rPr>
                <w:rFonts w:cs="Arial"/>
                <w:b/>
                <w:sz w:val="20"/>
                <w:szCs w:val="20"/>
              </w:rPr>
              <w:t>4°C</w:t>
            </w:r>
            <w:r>
              <w:rPr>
                <w:rFonts w:cs="Arial"/>
                <w:sz w:val="20"/>
                <w:szCs w:val="20"/>
              </w:rPr>
              <w:t xml:space="preserve"> o menos</w:t>
            </w:r>
          </w:p>
          <w:p w:rsidR="002F17D0" w:rsidRPr="002E6AFA" w:rsidRDefault="002F17D0" w:rsidP="002F17D0">
            <w:pPr>
              <w:jc w:val="both"/>
              <w:rPr>
                <w:rFonts w:cs="Arial"/>
                <w:sz w:val="20"/>
                <w:szCs w:val="20"/>
              </w:rPr>
            </w:pPr>
            <w:r>
              <w:rPr>
                <w:rFonts w:cs="Arial"/>
                <w:sz w:val="20"/>
                <w:szCs w:val="20"/>
              </w:rPr>
              <w:t xml:space="preserve">Congelación: </w:t>
            </w:r>
            <w:r w:rsidRPr="002F17D0">
              <w:rPr>
                <w:rFonts w:cs="Arial"/>
                <w:b/>
                <w:sz w:val="20"/>
                <w:szCs w:val="20"/>
              </w:rPr>
              <w:t>-18° C o menos</w:t>
            </w:r>
          </w:p>
        </w:tc>
        <w:tc>
          <w:tcPr>
            <w:tcW w:w="3930" w:type="dxa"/>
          </w:tcPr>
          <w:p w:rsidR="002E6AFA" w:rsidRPr="002E6AFA" w:rsidRDefault="002E6AFA" w:rsidP="002E6AFA">
            <w:pPr>
              <w:spacing w:before="120"/>
              <w:jc w:val="both"/>
              <w:rPr>
                <w:rFonts w:cs="Arial"/>
                <w:sz w:val="20"/>
                <w:szCs w:val="20"/>
              </w:rPr>
            </w:pPr>
            <w:r>
              <w:rPr>
                <w:rFonts w:cs="Arial"/>
                <w:sz w:val="20"/>
                <w:szCs w:val="20"/>
              </w:rPr>
              <w:t xml:space="preserve">Sin refrigerar a </w:t>
            </w:r>
            <w:r w:rsidRPr="002E6AFA">
              <w:rPr>
                <w:rFonts w:cs="Arial"/>
                <w:b/>
                <w:sz w:val="20"/>
                <w:szCs w:val="20"/>
              </w:rPr>
              <w:t>más de 4°C</w:t>
            </w:r>
            <w:r>
              <w:rPr>
                <w:rFonts w:cs="Arial"/>
                <w:sz w:val="20"/>
                <w:szCs w:val="20"/>
              </w:rPr>
              <w:t xml:space="preserve"> </w:t>
            </w:r>
            <w:r w:rsidRPr="002E6AFA">
              <w:rPr>
                <w:rFonts w:cs="Arial"/>
                <w:b/>
                <w:sz w:val="20"/>
                <w:szCs w:val="20"/>
              </w:rPr>
              <w:t>a más de-18°C</w:t>
            </w:r>
            <w:r>
              <w:rPr>
                <w:rFonts w:cs="Arial"/>
                <w:b/>
                <w:sz w:val="20"/>
                <w:szCs w:val="20"/>
              </w:rPr>
              <w:t xml:space="preserve"> y/o con signos de descongelamiento</w:t>
            </w:r>
          </w:p>
        </w:tc>
      </w:tr>
    </w:tbl>
    <w:p w:rsidR="002E6AFA" w:rsidRPr="00034C7E" w:rsidRDefault="002E6AFA" w:rsidP="0023115B">
      <w:pPr>
        <w:spacing w:before="120" w:after="0" w:line="240" w:lineRule="auto"/>
        <w:jc w:val="both"/>
        <w:rPr>
          <w:rFonts w:cs="Arial"/>
        </w:rPr>
      </w:pPr>
    </w:p>
    <w:tbl>
      <w:tblPr>
        <w:tblStyle w:val="Tablaconcuadrcula"/>
        <w:tblW w:w="0" w:type="auto"/>
        <w:tblLook w:val="04A0" w:firstRow="1" w:lastRow="0" w:firstColumn="1" w:lastColumn="0" w:noHBand="0" w:noVBand="1"/>
      </w:tblPr>
      <w:tblGrid>
        <w:gridCol w:w="1668"/>
        <w:gridCol w:w="3402"/>
        <w:gridCol w:w="3908"/>
      </w:tblGrid>
      <w:tr w:rsidR="002F17D0" w:rsidTr="002B777E">
        <w:tc>
          <w:tcPr>
            <w:tcW w:w="1668" w:type="dxa"/>
            <w:tcBorders>
              <w:top w:val="nil"/>
              <w:left w:val="nil"/>
            </w:tcBorders>
          </w:tcPr>
          <w:p w:rsidR="002F17D0" w:rsidRPr="002E6AFA" w:rsidRDefault="006065AF" w:rsidP="002B777E">
            <w:pPr>
              <w:spacing w:before="120"/>
              <w:jc w:val="both"/>
              <w:rPr>
                <w:rFonts w:cs="Arial"/>
                <w:b/>
              </w:rPr>
            </w:pPr>
            <w:r>
              <w:rPr>
                <w:rFonts w:cs="Arial"/>
                <w:b/>
              </w:rPr>
              <w:t>LÁCTEOS</w:t>
            </w:r>
          </w:p>
        </w:tc>
        <w:tc>
          <w:tcPr>
            <w:tcW w:w="3402" w:type="dxa"/>
          </w:tcPr>
          <w:p w:rsidR="002F17D0" w:rsidRDefault="002F17D0" w:rsidP="002B777E">
            <w:pPr>
              <w:spacing w:before="120"/>
              <w:jc w:val="both"/>
              <w:rPr>
                <w:rFonts w:cs="Arial"/>
              </w:rPr>
            </w:pPr>
            <w:r>
              <w:rPr>
                <w:rFonts w:cs="Arial"/>
              </w:rPr>
              <w:t xml:space="preserve">Características de </w:t>
            </w:r>
            <w:r w:rsidRPr="002E6AFA">
              <w:rPr>
                <w:rFonts w:cs="Arial"/>
                <w:b/>
                <w:color w:val="00B050"/>
              </w:rPr>
              <w:t>Aceptación</w:t>
            </w:r>
          </w:p>
        </w:tc>
        <w:tc>
          <w:tcPr>
            <w:tcW w:w="3908" w:type="dxa"/>
          </w:tcPr>
          <w:p w:rsidR="002F17D0" w:rsidRDefault="002F17D0" w:rsidP="002B777E">
            <w:pPr>
              <w:spacing w:before="120"/>
              <w:jc w:val="both"/>
              <w:rPr>
                <w:rFonts w:cs="Arial"/>
              </w:rPr>
            </w:pPr>
            <w:r>
              <w:rPr>
                <w:rFonts w:cs="Arial"/>
              </w:rPr>
              <w:t xml:space="preserve">Características de </w:t>
            </w:r>
            <w:r w:rsidRPr="002E6AFA">
              <w:rPr>
                <w:rFonts w:cs="Arial"/>
                <w:b/>
                <w:color w:val="FF0000"/>
              </w:rPr>
              <w:t>Rechazo</w:t>
            </w:r>
          </w:p>
        </w:tc>
      </w:tr>
      <w:tr w:rsidR="002F17D0" w:rsidRPr="002E6AFA" w:rsidTr="002B777E">
        <w:tc>
          <w:tcPr>
            <w:tcW w:w="1668" w:type="dxa"/>
          </w:tcPr>
          <w:p w:rsidR="002F17D0" w:rsidRPr="002E6AFA" w:rsidRDefault="002F17D0" w:rsidP="002B777E">
            <w:pPr>
              <w:spacing w:before="120"/>
              <w:jc w:val="both"/>
              <w:rPr>
                <w:rFonts w:cs="Arial"/>
                <w:sz w:val="20"/>
                <w:szCs w:val="20"/>
              </w:rPr>
            </w:pPr>
            <w:r>
              <w:rPr>
                <w:rFonts w:cs="Arial"/>
                <w:sz w:val="20"/>
                <w:szCs w:val="20"/>
              </w:rPr>
              <w:lastRenderedPageBreak/>
              <w:t>Pasteurización</w:t>
            </w:r>
          </w:p>
        </w:tc>
        <w:tc>
          <w:tcPr>
            <w:tcW w:w="3402" w:type="dxa"/>
          </w:tcPr>
          <w:p w:rsidR="002F17D0" w:rsidRPr="002E6AFA" w:rsidRDefault="002F17D0" w:rsidP="002B777E">
            <w:pPr>
              <w:jc w:val="both"/>
              <w:rPr>
                <w:rFonts w:cs="Arial"/>
                <w:sz w:val="20"/>
                <w:szCs w:val="20"/>
              </w:rPr>
            </w:pPr>
            <w:r>
              <w:rPr>
                <w:rFonts w:cs="Arial"/>
                <w:sz w:val="20"/>
                <w:szCs w:val="20"/>
              </w:rPr>
              <w:t>Pasteurizada con fecha de caducidad sin cumplirse</w:t>
            </w:r>
          </w:p>
        </w:tc>
        <w:tc>
          <w:tcPr>
            <w:tcW w:w="3908" w:type="dxa"/>
          </w:tcPr>
          <w:p w:rsidR="002F17D0" w:rsidRPr="002E6AFA" w:rsidRDefault="002F17D0" w:rsidP="002B777E">
            <w:pPr>
              <w:spacing w:before="120"/>
              <w:jc w:val="both"/>
              <w:rPr>
                <w:rFonts w:cs="Arial"/>
                <w:sz w:val="20"/>
                <w:szCs w:val="20"/>
              </w:rPr>
            </w:pPr>
            <w:r>
              <w:rPr>
                <w:rFonts w:cs="Arial"/>
                <w:sz w:val="20"/>
                <w:szCs w:val="20"/>
              </w:rPr>
              <w:t>Sin pasteurizar, sin fecha de caducidad o ya vencida</w:t>
            </w:r>
          </w:p>
        </w:tc>
      </w:tr>
      <w:tr w:rsidR="002F17D0" w:rsidRPr="002E6AFA" w:rsidTr="002B777E">
        <w:trPr>
          <w:trHeight w:val="239"/>
        </w:trPr>
        <w:tc>
          <w:tcPr>
            <w:tcW w:w="1668" w:type="dxa"/>
          </w:tcPr>
          <w:p w:rsidR="002F17D0" w:rsidRPr="002E6AFA" w:rsidRDefault="002F17D0" w:rsidP="002B777E">
            <w:pPr>
              <w:spacing w:before="120"/>
              <w:jc w:val="both"/>
              <w:rPr>
                <w:rFonts w:cs="Arial"/>
                <w:sz w:val="20"/>
                <w:szCs w:val="20"/>
              </w:rPr>
            </w:pPr>
            <w:r>
              <w:rPr>
                <w:rFonts w:cs="Arial"/>
                <w:sz w:val="20"/>
                <w:szCs w:val="20"/>
              </w:rPr>
              <w:t>Temperatura</w:t>
            </w:r>
          </w:p>
        </w:tc>
        <w:tc>
          <w:tcPr>
            <w:tcW w:w="3402" w:type="dxa"/>
          </w:tcPr>
          <w:p w:rsidR="002F17D0" w:rsidRPr="002E6AFA" w:rsidRDefault="002F17D0" w:rsidP="002B777E">
            <w:pPr>
              <w:spacing w:before="120"/>
              <w:jc w:val="both"/>
              <w:rPr>
                <w:rFonts w:cs="Arial"/>
                <w:sz w:val="20"/>
                <w:szCs w:val="20"/>
              </w:rPr>
            </w:pPr>
            <w:r>
              <w:rPr>
                <w:rFonts w:cs="Arial"/>
                <w:sz w:val="20"/>
                <w:szCs w:val="20"/>
              </w:rPr>
              <w:t>Refrigeración: 4° C o menos</w:t>
            </w:r>
          </w:p>
        </w:tc>
        <w:tc>
          <w:tcPr>
            <w:tcW w:w="3908" w:type="dxa"/>
          </w:tcPr>
          <w:p w:rsidR="002F17D0" w:rsidRPr="002E6AFA" w:rsidRDefault="002F17D0" w:rsidP="002B777E">
            <w:pPr>
              <w:spacing w:before="120"/>
              <w:jc w:val="both"/>
              <w:rPr>
                <w:rFonts w:cs="Arial"/>
                <w:sz w:val="20"/>
                <w:szCs w:val="20"/>
              </w:rPr>
            </w:pPr>
            <w:r>
              <w:rPr>
                <w:rFonts w:cs="Arial"/>
                <w:sz w:val="20"/>
                <w:szCs w:val="20"/>
              </w:rPr>
              <w:t>Sin refrigerar a más de 4°C</w:t>
            </w:r>
          </w:p>
        </w:tc>
      </w:tr>
      <w:tr w:rsidR="002F17D0" w:rsidRPr="002E6AFA" w:rsidTr="002B777E">
        <w:tc>
          <w:tcPr>
            <w:tcW w:w="1668" w:type="dxa"/>
          </w:tcPr>
          <w:p w:rsidR="002F17D0" w:rsidRPr="002E6AFA" w:rsidRDefault="002F17D0" w:rsidP="002B777E">
            <w:pPr>
              <w:spacing w:before="120"/>
              <w:jc w:val="both"/>
              <w:rPr>
                <w:rFonts w:cs="Arial"/>
                <w:sz w:val="20"/>
                <w:szCs w:val="20"/>
              </w:rPr>
            </w:pPr>
            <w:r>
              <w:rPr>
                <w:rFonts w:cs="Arial"/>
                <w:sz w:val="20"/>
                <w:szCs w:val="20"/>
              </w:rPr>
              <w:t>Entrega</w:t>
            </w:r>
          </w:p>
        </w:tc>
        <w:tc>
          <w:tcPr>
            <w:tcW w:w="3402" w:type="dxa"/>
          </w:tcPr>
          <w:p w:rsidR="002F17D0" w:rsidRPr="002E6AFA" w:rsidRDefault="006065AF" w:rsidP="002B777E">
            <w:pPr>
              <w:spacing w:before="120"/>
              <w:jc w:val="both"/>
              <w:rPr>
                <w:rFonts w:cs="Arial"/>
                <w:sz w:val="20"/>
                <w:szCs w:val="20"/>
              </w:rPr>
            </w:pPr>
            <w:r>
              <w:rPr>
                <w:rFonts w:cs="Arial"/>
                <w:sz w:val="20"/>
                <w:szCs w:val="20"/>
              </w:rPr>
              <w:t>Empaque limpio e integro</w:t>
            </w:r>
          </w:p>
        </w:tc>
        <w:tc>
          <w:tcPr>
            <w:tcW w:w="3908" w:type="dxa"/>
          </w:tcPr>
          <w:p w:rsidR="002F17D0" w:rsidRPr="002E6AFA" w:rsidRDefault="006065AF" w:rsidP="002B777E">
            <w:pPr>
              <w:spacing w:before="120"/>
              <w:jc w:val="both"/>
              <w:rPr>
                <w:rFonts w:cs="Arial"/>
                <w:sz w:val="20"/>
                <w:szCs w:val="20"/>
              </w:rPr>
            </w:pPr>
            <w:r>
              <w:rPr>
                <w:rFonts w:cs="Arial"/>
                <w:sz w:val="20"/>
                <w:szCs w:val="20"/>
              </w:rPr>
              <w:t>Empaque en mal estado</w:t>
            </w:r>
          </w:p>
        </w:tc>
      </w:tr>
    </w:tbl>
    <w:p w:rsidR="0023115B" w:rsidRPr="00034C7E" w:rsidRDefault="0023115B" w:rsidP="0023115B">
      <w:pPr>
        <w:rPr>
          <w:rFonts w:cs="Arial"/>
          <w:b/>
        </w:rPr>
      </w:pPr>
    </w:p>
    <w:tbl>
      <w:tblPr>
        <w:tblStyle w:val="Tablaconcuadrcula"/>
        <w:tblW w:w="0" w:type="auto"/>
        <w:tblLook w:val="04A0" w:firstRow="1" w:lastRow="0" w:firstColumn="1" w:lastColumn="0" w:noHBand="0" w:noVBand="1"/>
      </w:tblPr>
      <w:tblGrid>
        <w:gridCol w:w="1668"/>
        <w:gridCol w:w="3402"/>
        <w:gridCol w:w="3908"/>
      </w:tblGrid>
      <w:tr w:rsidR="006065AF" w:rsidTr="002B777E">
        <w:tc>
          <w:tcPr>
            <w:tcW w:w="1668" w:type="dxa"/>
            <w:tcBorders>
              <w:top w:val="nil"/>
              <w:left w:val="nil"/>
            </w:tcBorders>
          </w:tcPr>
          <w:p w:rsidR="006065AF" w:rsidRPr="002E6AFA" w:rsidRDefault="006065AF" w:rsidP="002B777E">
            <w:pPr>
              <w:spacing w:before="120"/>
              <w:jc w:val="both"/>
              <w:rPr>
                <w:rFonts w:cs="Arial"/>
                <w:b/>
              </w:rPr>
            </w:pPr>
            <w:r>
              <w:rPr>
                <w:rFonts w:cs="Arial"/>
                <w:b/>
              </w:rPr>
              <w:t>HUEVO</w:t>
            </w:r>
          </w:p>
        </w:tc>
        <w:tc>
          <w:tcPr>
            <w:tcW w:w="3402" w:type="dxa"/>
          </w:tcPr>
          <w:p w:rsidR="006065AF" w:rsidRDefault="006065AF" w:rsidP="002B777E">
            <w:pPr>
              <w:spacing w:before="120"/>
              <w:jc w:val="both"/>
              <w:rPr>
                <w:rFonts w:cs="Arial"/>
              </w:rPr>
            </w:pPr>
            <w:r>
              <w:rPr>
                <w:rFonts w:cs="Arial"/>
              </w:rPr>
              <w:t xml:space="preserve">Características de </w:t>
            </w:r>
            <w:r w:rsidRPr="002E6AFA">
              <w:rPr>
                <w:rFonts w:cs="Arial"/>
                <w:b/>
                <w:color w:val="00B050"/>
              </w:rPr>
              <w:t>Aceptación</w:t>
            </w:r>
          </w:p>
        </w:tc>
        <w:tc>
          <w:tcPr>
            <w:tcW w:w="3908" w:type="dxa"/>
          </w:tcPr>
          <w:p w:rsidR="006065AF" w:rsidRDefault="006065AF" w:rsidP="002B777E">
            <w:pPr>
              <w:spacing w:before="120"/>
              <w:jc w:val="both"/>
              <w:rPr>
                <w:rFonts w:cs="Arial"/>
              </w:rPr>
            </w:pPr>
            <w:r>
              <w:rPr>
                <w:rFonts w:cs="Arial"/>
              </w:rPr>
              <w:t xml:space="preserve">Características de </w:t>
            </w:r>
            <w:r w:rsidRPr="002E6AFA">
              <w:rPr>
                <w:rFonts w:cs="Arial"/>
                <w:b/>
                <w:color w:val="FF0000"/>
              </w:rPr>
              <w:t>Rechazo</w:t>
            </w:r>
          </w:p>
        </w:tc>
      </w:tr>
      <w:tr w:rsidR="006065AF" w:rsidRPr="002E6AFA" w:rsidTr="002B777E">
        <w:tc>
          <w:tcPr>
            <w:tcW w:w="1668" w:type="dxa"/>
          </w:tcPr>
          <w:p w:rsidR="006065AF" w:rsidRPr="002E6AFA" w:rsidRDefault="006065AF" w:rsidP="002B777E">
            <w:pPr>
              <w:spacing w:before="120"/>
              <w:jc w:val="both"/>
              <w:rPr>
                <w:rFonts w:cs="Arial"/>
                <w:sz w:val="20"/>
                <w:szCs w:val="20"/>
              </w:rPr>
            </w:pPr>
            <w:r>
              <w:rPr>
                <w:rFonts w:cs="Arial"/>
                <w:sz w:val="20"/>
                <w:szCs w:val="20"/>
              </w:rPr>
              <w:t>Clara y yema</w:t>
            </w:r>
          </w:p>
        </w:tc>
        <w:tc>
          <w:tcPr>
            <w:tcW w:w="3402" w:type="dxa"/>
          </w:tcPr>
          <w:p w:rsidR="006065AF" w:rsidRPr="002E6AFA" w:rsidRDefault="006065AF" w:rsidP="002B777E">
            <w:pPr>
              <w:jc w:val="both"/>
              <w:rPr>
                <w:rFonts w:cs="Arial"/>
                <w:sz w:val="20"/>
                <w:szCs w:val="20"/>
              </w:rPr>
            </w:pPr>
            <w:r>
              <w:rPr>
                <w:rFonts w:cs="Arial"/>
                <w:sz w:val="20"/>
                <w:szCs w:val="20"/>
              </w:rPr>
              <w:t>La yema no se rompe fácilmente, la clara se adhiere a la yema perfectamente y tiene 2 capas distintas</w:t>
            </w:r>
          </w:p>
        </w:tc>
        <w:tc>
          <w:tcPr>
            <w:tcW w:w="3908" w:type="dxa"/>
          </w:tcPr>
          <w:p w:rsidR="006065AF" w:rsidRPr="002E6AFA" w:rsidRDefault="006065AF" w:rsidP="002B777E">
            <w:pPr>
              <w:spacing w:before="120"/>
              <w:jc w:val="both"/>
              <w:rPr>
                <w:rFonts w:cs="Arial"/>
                <w:sz w:val="20"/>
                <w:szCs w:val="20"/>
              </w:rPr>
            </w:pPr>
            <w:r>
              <w:rPr>
                <w:rFonts w:cs="Arial"/>
                <w:sz w:val="20"/>
                <w:szCs w:val="20"/>
              </w:rPr>
              <w:t>La yema esta aplastada y la clara aguada</w:t>
            </w:r>
          </w:p>
        </w:tc>
      </w:tr>
      <w:tr w:rsidR="006065AF" w:rsidRPr="002E6AFA" w:rsidTr="002B777E">
        <w:trPr>
          <w:trHeight w:val="239"/>
        </w:trPr>
        <w:tc>
          <w:tcPr>
            <w:tcW w:w="1668" w:type="dxa"/>
          </w:tcPr>
          <w:p w:rsidR="006065AF" w:rsidRPr="002E6AFA" w:rsidRDefault="006065AF" w:rsidP="002B777E">
            <w:pPr>
              <w:spacing w:before="120"/>
              <w:jc w:val="both"/>
              <w:rPr>
                <w:rFonts w:cs="Arial"/>
                <w:sz w:val="20"/>
                <w:szCs w:val="20"/>
              </w:rPr>
            </w:pPr>
            <w:r>
              <w:rPr>
                <w:rFonts w:cs="Arial"/>
                <w:sz w:val="20"/>
                <w:szCs w:val="20"/>
              </w:rPr>
              <w:t>Cascarón</w:t>
            </w:r>
          </w:p>
        </w:tc>
        <w:tc>
          <w:tcPr>
            <w:tcW w:w="3402" w:type="dxa"/>
          </w:tcPr>
          <w:p w:rsidR="006065AF" w:rsidRPr="002E6AFA" w:rsidRDefault="006065AF" w:rsidP="002B777E">
            <w:pPr>
              <w:spacing w:before="120"/>
              <w:jc w:val="both"/>
              <w:rPr>
                <w:rFonts w:cs="Arial"/>
                <w:sz w:val="20"/>
                <w:szCs w:val="20"/>
              </w:rPr>
            </w:pPr>
            <w:r>
              <w:rPr>
                <w:rFonts w:cs="Arial"/>
                <w:sz w:val="20"/>
                <w:szCs w:val="20"/>
              </w:rPr>
              <w:t>Íntegro, limpio y sin presencia de excremento</w:t>
            </w:r>
          </w:p>
        </w:tc>
        <w:tc>
          <w:tcPr>
            <w:tcW w:w="3908" w:type="dxa"/>
          </w:tcPr>
          <w:p w:rsidR="006065AF" w:rsidRPr="002E6AFA" w:rsidRDefault="006065AF" w:rsidP="002B777E">
            <w:pPr>
              <w:spacing w:before="120"/>
              <w:jc w:val="both"/>
              <w:rPr>
                <w:rFonts w:cs="Arial"/>
                <w:sz w:val="20"/>
                <w:szCs w:val="20"/>
              </w:rPr>
            </w:pPr>
            <w:r>
              <w:rPr>
                <w:rFonts w:cs="Arial"/>
                <w:sz w:val="20"/>
                <w:szCs w:val="20"/>
              </w:rPr>
              <w:t>Sucio, quebrado</w:t>
            </w:r>
            <w:r w:rsidR="0053696E">
              <w:rPr>
                <w:rFonts w:cs="Arial"/>
                <w:sz w:val="20"/>
                <w:szCs w:val="20"/>
              </w:rPr>
              <w:t>, sangre, plumas</w:t>
            </w:r>
            <w:r>
              <w:rPr>
                <w:rFonts w:cs="Arial"/>
                <w:sz w:val="20"/>
                <w:szCs w:val="20"/>
              </w:rPr>
              <w:t xml:space="preserve"> y manchado</w:t>
            </w:r>
          </w:p>
        </w:tc>
      </w:tr>
      <w:tr w:rsidR="006065AF" w:rsidTr="002B777E">
        <w:tc>
          <w:tcPr>
            <w:tcW w:w="1668" w:type="dxa"/>
            <w:tcBorders>
              <w:top w:val="nil"/>
              <w:left w:val="nil"/>
            </w:tcBorders>
          </w:tcPr>
          <w:p w:rsidR="006065AF" w:rsidRPr="002E6AFA" w:rsidRDefault="006065AF" w:rsidP="002B777E">
            <w:pPr>
              <w:spacing w:before="120"/>
              <w:jc w:val="both"/>
              <w:rPr>
                <w:rFonts w:cs="Arial"/>
                <w:b/>
              </w:rPr>
            </w:pPr>
            <w:r>
              <w:rPr>
                <w:rFonts w:cs="Arial"/>
                <w:b/>
              </w:rPr>
              <w:t>PESCADO</w:t>
            </w:r>
          </w:p>
        </w:tc>
        <w:tc>
          <w:tcPr>
            <w:tcW w:w="3402" w:type="dxa"/>
          </w:tcPr>
          <w:p w:rsidR="006065AF" w:rsidRDefault="006065AF" w:rsidP="002B777E">
            <w:pPr>
              <w:spacing w:before="120"/>
              <w:jc w:val="both"/>
              <w:rPr>
                <w:rFonts w:cs="Arial"/>
              </w:rPr>
            </w:pPr>
            <w:r>
              <w:rPr>
                <w:rFonts w:cs="Arial"/>
              </w:rPr>
              <w:t xml:space="preserve">Características de </w:t>
            </w:r>
            <w:r w:rsidRPr="002E6AFA">
              <w:rPr>
                <w:rFonts w:cs="Arial"/>
                <w:b/>
                <w:color w:val="00B050"/>
              </w:rPr>
              <w:t>Aceptación</w:t>
            </w:r>
          </w:p>
        </w:tc>
        <w:tc>
          <w:tcPr>
            <w:tcW w:w="3908" w:type="dxa"/>
          </w:tcPr>
          <w:p w:rsidR="006065AF" w:rsidRDefault="006065AF" w:rsidP="002B777E">
            <w:pPr>
              <w:spacing w:before="120"/>
              <w:jc w:val="both"/>
              <w:rPr>
                <w:rFonts w:cs="Arial"/>
              </w:rPr>
            </w:pPr>
            <w:r>
              <w:rPr>
                <w:rFonts w:cs="Arial"/>
              </w:rPr>
              <w:t xml:space="preserve">Características de </w:t>
            </w:r>
            <w:r w:rsidRPr="002E6AFA">
              <w:rPr>
                <w:rFonts w:cs="Arial"/>
                <w:b/>
                <w:color w:val="FF0000"/>
              </w:rPr>
              <w:t>Rechazo</w:t>
            </w:r>
          </w:p>
        </w:tc>
      </w:tr>
      <w:tr w:rsidR="006065AF" w:rsidRPr="002E6AFA" w:rsidTr="002B777E">
        <w:tc>
          <w:tcPr>
            <w:tcW w:w="1668" w:type="dxa"/>
          </w:tcPr>
          <w:p w:rsidR="006065AF" w:rsidRPr="002E6AFA" w:rsidRDefault="006065AF" w:rsidP="002B777E">
            <w:pPr>
              <w:spacing w:before="120"/>
              <w:jc w:val="both"/>
              <w:rPr>
                <w:rFonts w:cs="Arial"/>
                <w:sz w:val="20"/>
                <w:szCs w:val="20"/>
              </w:rPr>
            </w:pPr>
            <w:r>
              <w:rPr>
                <w:rFonts w:cs="Arial"/>
                <w:sz w:val="20"/>
                <w:szCs w:val="20"/>
              </w:rPr>
              <w:t>Apariencia</w:t>
            </w:r>
          </w:p>
        </w:tc>
        <w:tc>
          <w:tcPr>
            <w:tcW w:w="3402" w:type="dxa"/>
          </w:tcPr>
          <w:p w:rsidR="006065AF" w:rsidRPr="002E6AFA" w:rsidRDefault="006065AF" w:rsidP="002B777E">
            <w:pPr>
              <w:jc w:val="both"/>
              <w:rPr>
                <w:rFonts w:cs="Arial"/>
                <w:sz w:val="20"/>
                <w:szCs w:val="20"/>
              </w:rPr>
            </w:pPr>
            <w:r>
              <w:rPr>
                <w:rFonts w:cs="Arial"/>
                <w:sz w:val="20"/>
                <w:szCs w:val="20"/>
              </w:rPr>
              <w:t>Agallas rojo brillante y húmedas, ojos saltones, brillante, húmedos y cristalinos</w:t>
            </w:r>
          </w:p>
        </w:tc>
        <w:tc>
          <w:tcPr>
            <w:tcW w:w="3908" w:type="dxa"/>
          </w:tcPr>
          <w:p w:rsidR="006065AF" w:rsidRPr="002E6AFA" w:rsidRDefault="006065AF" w:rsidP="002B777E">
            <w:pPr>
              <w:spacing w:before="120"/>
              <w:jc w:val="both"/>
              <w:rPr>
                <w:rFonts w:cs="Arial"/>
                <w:sz w:val="20"/>
                <w:szCs w:val="20"/>
              </w:rPr>
            </w:pPr>
            <w:r>
              <w:rPr>
                <w:rFonts w:cs="Arial"/>
                <w:sz w:val="20"/>
                <w:szCs w:val="20"/>
              </w:rPr>
              <w:t>Agallas grises o verdosas, ojos secos y hundidos</w:t>
            </w:r>
          </w:p>
        </w:tc>
      </w:tr>
      <w:tr w:rsidR="006065AF" w:rsidRPr="002E6AFA" w:rsidTr="002B777E">
        <w:trPr>
          <w:trHeight w:val="239"/>
        </w:trPr>
        <w:tc>
          <w:tcPr>
            <w:tcW w:w="1668" w:type="dxa"/>
          </w:tcPr>
          <w:p w:rsidR="006065AF" w:rsidRPr="002E6AFA" w:rsidRDefault="006065AF" w:rsidP="002B777E">
            <w:pPr>
              <w:spacing w:before="120"/>
              <w:jc w:val="both"/>
              <w:rPr>
                <w:rFonts w:cs="Arial"/>
                <w:sz w:val="20"/>
                <w:szCs w:val="20"/>
              </w:rPr>
            </w:pPr>
            <w:r w:rsidRPr="002E6AFA">
              <w:rPr>
                <w:rFonts w:cs="Arial"/>
                <w:sz w:val="20"/>
                <w:szCs w:val="20"/>
              </w:rPr>
              <w:t>Textura</w:t>
            </w:r>
          </w:p>
        </w:tc>
        <w:tc>
          <w:tcPr>
            <w:tcW w:w="3402" w:type="dxa"/>
          </w:tcPr>
          <w:p w:rsidR="006065AF" w:rsidRPr="002E6AFA" w:rsidRDefault="006065AF" w:rsidP="002B777E">
            <w:pPr>
              <w:spacing w:before="120"/>
              <w:jc w:val="both"/>
              <w:rPr>
                <w:rFonts w:cs="Arial"/>
                <w:sz w:val="20"/>
                <w:szCs w:val="20"/>
              </w:rPr>
            </w:pPr>
            <w:r>
              <w:rPr>
                <w:rFonts w:cs="Arial"/>
                <w:sz w:val="20"/>
                <w:szCs w:val="20"/>
              </w:rPr>
              <w:t>Carne y panza firme elástica, al oprimir el pescado la marca de los dedos no queda en el cuerpo</w:t>
            </w:r>
          </w:p>
        </w:tc>
        <w:tc>
          <w:tcPr>
            <w:tcW w:w="3908" w:type="dxa"/>
          </w:tcPr>
          <w:p w:rsidR="006065AF" w:rsidRPr="002E6AFA" w:rsidRDefault="006065AF" w:rsidP="002B777E">
            <w:pPr>
              <w:spacing w:before="120"/>
              <w:jc w:val="both"/>
              <w:rPr>
                <w:rFonts w:cs="Arial"/>
                <w:sz w:val="20"/>
                <w:szCs w:val="20"/>
              </w:rPr>
            </w:pPr>
            <w:r>
              <w:rPr>
                <w:rFonts w:cs="Arial"/>
                <w:sz w:val="20"/>
                <w:szCs w:val="20"/>
              </w:rPr>
              <w:t>Carne flácida y blanda</w:t>
            </w:r>
          </w:p>
        </w:tc>
      </w:tr>
      <w:tr w:rsidR="006065AF" w:rsidRPr="002E6AFA" w:rsidTr="002B777E">
        <w:tc>
          <w:tcPr>
            <w:tcW w:w="1668" w:type="dxa"/>
          </w:tcPr>
          <w:p w:rsidR="006065AF" w:rsidRPr="002E6AFA" w:rsidRDefault="006065AF" w:rsidP="002B777E">
            <w:pPr>
              <w:spacing w:before="120"/>
              <w:jc w:val="both"/>
              <w:rPr>
                <w:rFonts w:cs="Arial"/>
                <w:sz w:val="20"/>
                <w:szCs w:val="20"/>
              </w:rPr>
            </w:pPr>
            <w:r w:rsidRPr="002E6AFA">
              <w:rPr>
                <w:rFonts w:cs="Arial"/>
                <w:sz w:val="20"/>
                <w:szCs w:val="20"/>
              </w:rPr>
              <w:t>Olor</w:t>
            </w:r>
          </w:p>
        </w:tc>
        <w:tc>
          <w:tcPr>
            <w:tcW w:w="3402" w:type="dxa"/>
          </w:tcPr>
          <w:p w:rsidR="006065AF" w:rsidRPr="002E6AFA" w:rsidRDefault="006065AF" w:rsidP="002B777E">
            <w:pPr>
              <w:spacing w:before="120"/>
              <w:jc w:val="both"/>
              <w:rPr>
                <w:rFonts w:cs="Arial"/>
                <w:sz w:val="20"/>
                <w:szCs w:val="20"/>
              </w:rPr>
            </w:pPr>
            <w:r>
              <w:rPr>
                <w:rFonts w:cs="Arial"/>
                <w:sz w:val="20"/>
                <w:szCs w:val="20"/>
              </w:rPr>
              <w:t>Sin presencia de olor fuerte ligero característico</w:t>
            </w:r>
          </w:p>
        </w:tc>
        <w:tc>
          <w:tcPr>
            <w:tcW w:w="3908" w:type="dxa"/>
          </w:tcPr>
          <w:p w:rsidR="006065AF" w:rsidRPr="002E6AFA" w:rsidRDefault="006065AF" w:rsidP="002B777E">
            <w:pPr>
              <w:spacing w:before="120"/>
              <w:jc w:val="both"/>
              <w:rPr>
                <w:rFonts w:cs="Arial"/>
                <w:sz w:val="20"/>
                <w:szCs w:val="20"/>
              </w:rPr>
            </w:pPr>
            <w:r>
              <w:rPr>
                <w:rFonts w:cs="Arial"/>
                <w:sz w:val="20"/>
                <w:szCs w:val="20"/>
              </w:rPr>
              <w:t>Agrio o amoniacal, mal olor</w:t>
            </w:r>
          </w:p>
        </w:tc>
      </w:tr>
      <w:tr w:rsidR="006065AF" w:rsidRPr="002E6AFA" w:rsidTr="002B777E">
        <w:tc>
          <w:tcPr>
            <w:tcW w:w="1668" w:type="dxa"/>
          </w:tcPr>
          <w:p w:rsidR="006065AF" w:rsidRPr="002E6AFA" w:rsidRDefault="006065AF" w:rsidP="002B777E">
            <w:pPr>
              <w:spacing w:before="120"/>
              <w:jc w:val="both"/>
              <w:rPr>
                <w:rFonts w:cs="Arial"/>
                <w:sz w:val="20"/>
                <w:szCs w:val="20"/>
              </w:rPr>
            </w:pPr>
            <w:r w:rsidRPr="002E6AFA">
              <w:rPr>
                <w:rFonts w:cs="Arial"/>
                <w:sz w:val="20"/>
                <w:szCs w:val="20"/>
              </w:rPr>
              <w:t>Temperatura</w:t>
            </w:r>
          </w:p>
        </w:tc>
        <w:tc>
          <w:tcPr>
            <w:tcW w:w="3402" w:type="dxa"/>
          </w:tcPr>
          <w:p w:rsidR="006065AF" w:rsidRDefault="006065AF" w:rsidP="002B777E">
            <w:pPr>
              <w:jc w:val="both"/>
              <w:rPr>
                <w:rFonts w:cs="Arial"/>
                <w:sz w:val="20"/>
                <w:szCs w:val="20"/>
              </w:rPr>
            </w:pPr>
            <w:r>
              <w:rPr>
                <w:rFonts w:cs="Arial"/>
                <w:sz w:val="20"/>
                <w:szCs w:val="20"/>
              </w:rPr>
              <w:t>Refrigeración: 4° C o menos</w:t>
            </w:r>
          </w:p>
          <w:p w:rsidR="006065AF" w:rsidRPr="002E6AFA" w:rsidRDefault="006065AF" w:rsidP="002B777E">
            <w:pPr>
              <w:jc w:val="both"/>
              <w:rPr>
                <w:rFonts w:cs="Arial"/>
                <w:sz w:val="20"/>
                <w:szCs w:val="20"/>
              </w:rPr>
            </w:pPr>
            <w:r>
              <w:rPr>
                <w:rFonts w:cs="Arial"/>
                <w:sz w:val="20"/>
                <w:szCs w:val="20"/>
              </w:rPr>
              <w:t>Congelación: -18°C o menos</w:t>
            </w:r>
          </w:p>
        </w:tc>
        <w:tc>
          <w:tcPr>
            <w:tcW w:w="3908" w:type="dxa"/>
          </w:tcPr>
          <w:p w:rsidR="006065AF" w:rsidRPr="002E6AFA" w:rsidRDefault="006065AF" w:rsidP="002B777E">
            <w:pPr>
              <w:spacing w:before="120"/>
              <w:jc w:val="both"/>
              <w:rPr>
                <w:rFonts w:cs="Arial"/>
                <w:sz w:val="20"/>
                <w:szCs w:val="20"/>
              </w:rPr>
            </w:pPr>
            <w:r>
              <w:rPr>
                <w:rFonts w:cs="Arial"/>
                <w:sz w:val="20"/>
                <w:szCs w:val="20"/>
              </w:rPr>
              <w:t>Sin refrigerar a más de 4°C a más de -18°C y con signos de descongelamiento.</w:t>
            </w:r>
          </w:p>
        </w:tc>
      </w:tr>
      <w:tr w:rsidR="006065AF" w:rsidRPr="002E6AFA" w:rsidTr="002B777E">
        <w:tc>
          <w:tcPr>
            <w:tcW w:w="1668" w:type="dxa"/>
          </w:tcPr>
          <w:p w:rsidR="006065AF" w:rsidRPr="002E6AFA" w:rsidRDefault="006065AF" w:rsidP="002B777E">
            <w:pPr>
              <w:spacing w:before="120"/>
              <w:jc w:val="both"/>
              <w:rPr>
                <w:rFonts w:cs="Arial"/>
                <w:sz w:val="20"/>
                <w:szCs w:val="20"/>
              </w:rPr>
            </w:pPr>
            <w:r>
              <w:rPr>
                <w:rFonts w:cs="Arial"/>
                <w:sz w:val="20"/>
                <w:szCs w:val="20"/>
              </w:rPr>
              <w:t>Entrega</w:t>
            </w:r>
          </w:p>
        </w:tc>
        <w:tc>
          <w:tcPr>
            <w:tcW w:w="3402" w:type="dxa"/>
          </w:tcPr>
          <w:p w:rsidR="006065AF" w:rsidRDefault="006065AF" w:rsidP="002B777E">
            <w:pPr>
              <w:jc w:val="both"/>
              <w:rPr>
                <w:rFonts w:cs="Arial"/>
                <w:sz w:val="20"/>
                <w:szCs w:val="20"/>
              </w:rPr>
            </w:pPr>
            <w:r>
              <w:rPr>
                <w:rFonts w:cs="Arial"/>
                <w:sz w:val="20"/>
                <w:szCs w:val="20"/>
              </w:rPr>
              <w:t>Empaque limpio o integro</w:t>
            </w:r>
          </w:p>
        </w:tc>
        <w:tc>
          <w:tcPr>
            <w:tcW w:w="3908" w:type="dxa"/>
          </w:tcPr>
          <w:p w:rsidR="006065AF" w:rsidRDefault="006065AF" w:rsidP="002B777E">
            <w:pPr>
              <w:spacing w:before="120"/>
              <w:jc w:val="both"/>
              <w:rPr>
                <w:rFonts w:cs="Arial"/>
                <w:sz w:val="20"/>
                <w:szCs w:val="20"/>
              </w:rPr>
            </w:pPr>
            <w:r>
              <w:rPr>
                <w:rFonts w:cs="Arial"/>
                <w:sz w:val="20"/>
                <w:szCs w:val="20"/>
              </w:rPr>
              <w:t>Empaques sucios</w:t>
            </w:r>
          </w:p>
        </w:tc>
      </w:tr>
    </w:tbl>
    <w:p w:rsidR="006065AF" w:rsidRDefault="006065AF" w:rsidP="0023115B">
      <w:pPr>
        <w:rPr>
          <w:rFonts w:cs="Arial"/>
          <w:noProof/>
          <w:lang w:eastAsia="es-MX"/>
        </w:rPr>
      </w:pPr>
    </w:p>
    <w:tbl>
      <w:tblPr>
        <w:tblStyle w:val="Tablaconcuadrcula"/>
        <w:tblW w:w="0" w:type="auto"/>
        <w:tblLook w:val="04A0" w:firstRow="1" w:lastRow="0" w:firstColumn="1" w:lastColumn="0" w:noHBand="0" w:noVBand="1"/>
      </w:tblPr>
      <w:tblGrid>
        <w:gridCol w:w="1668"/>
        <w:gridCol w:w="3402"/>
        <w:gridCol w:w="3908"/>
      </w:tblGrid>
      <w:tr w:rsidR="006065AF" w:rsidTr="002B777E">
        <w:tc>
          <w:tcPr>
            <w:tcW w:w="1668" w:type="dxa"/>
            <w:tcBorders>
              <w:top w:val="nil"/>
              <w:left w:val="nil"/>
            </w:tcBorders>
          </w:tcPr>
          <w:p w:rsidR="006065AF" w:rsidRPr="002E6AFA" w:rsidRDefault="006065AF" w:rsidP="002B777E">
            <w:pPr>
              <w:spacing w:before="120"/>
              <w:jc w:val="both"/>
              <w:rPr>
                <w:rFonts w:cs="Arial"/>
                <w:b/>
              </w:rPr>
            </w:pPr>
            <w:r>
              <w:rPr>
                <w:rFonts w:cs="Arial"/>
                <w:b/>
              </w:rPr>
              <w:t>FRUTAS Y VERDURAS</w:t>
            </w:r>
          </w:p>
        </w:tc>
        <w:tc>
          <w:tcPr>
            <w:tcW w:w="3402" w:type="dxa"/>
          </w:tcPr>
          <w:p w:rsidR="006065AF" w:rsidRDefault="006065AF" w:rsidP="002B777E">
            <w:pPr>
              <w:spacing w:before="120"/>
              <w:jc w:val="both"/>
              <w:rPr>
                <w:rFonts w:cs="Arial"/>
              </w:rPr>
            </w:pPr>
            <w:r>
              <w:rPr>
                <w:rFonts w:cs="Arial"/>
              </w:rPr>
              <w:t xml:space="preserve">Características de </w:t>
            </w:r>
            <w:r w:rsidRPr="002E6AFA">
              <w:rPr>
                <w:rFonts w:cs="Arial"/>
                <w:b/>
                <w:color w:val="00B050"/>
              </w:rPr>
              <w:t>Aceptación</w:t>
            </w:r>
          </w:p>
        </w:tc>
        <w:tc>
          <w:tcPr>
            <w:tcW w:w="3908" w:type="dxa"/>
          </w:tcPr>
          <w:p w:rsidR="006065AF" w:rsidRDefault="006065AF" w:rsidP="002B777E">
            <w:pPr>
              <w:spacing w:before="120"/>
              <w:jc w:val="both"/>
              <w:rPr>
                <w:rFonts w:cs="Arial"/>
              </w:rPr>
            </w:pPr>
            <w:r>
              <w:rPr>
                <w:rFonts w:cs="Arial"/>
              </w:rPr>
              <w:t xml:space="preserve">Características de </w:t>
            </w:r>
            <w:r w:rsidRPr="002E6AFA">
              <w:rPr>
                <w:rFonts w:cs="Arial"/>
                <w:b/>
                <w:color w:val="FF0000"/>
              </w:rPr>
              <w:t>Rechazo</w:t>
            </w:r>
          </w:p>
        </w:tc>
      </w:tr>
      <w:tr w:rsidR="006065AF" w:rsidRPr="002E6AFA" w:rsidTr="002B777E">
        <w:tc>
          <w:tcPr>
            <w:tcW w:w="1668" w:type="dxa"/>
          </w:tcPr>
          <w:p w:rsidR="006065AF" w:rsidRPr="002E6AFA" w:rsidRDefault="006065AF" w:rsidP="002B777E">
            <w:pPr>
              <w:spacing w:before="120"/>
              <w:jc w:val="both"/>
              <w:rPr>
                <w:rFonts w:cs="Arial"/>
                <w:sz w:val="20"/>
                <w:szCs w:val="20"/>
              </w:rPr>
            </w:pPr>
            <w:r w:rsidRPr="002E6AFA">
              <w:rPr>
                <w:rFonts w:cs="Arial"/>
                <w:sz w:val="20"/>
                <w:szCs w:val="20"/>
              </w:rPr>
              <w:t>color</w:t>
            </w:r>
          </w:p>
        </w:tc>
        <w:tc>
          <w:tcPr>
            <w:tcW w:w="3402" w:type="dxa"/>
          </w:tcPr>
          <w:p w:rsidR="006065AF" w:rsidRPr="002E6AFA" w:rsidRDefault="00E9674C" w:rsidP="002B777E">
            <w:pPr>
              <w:jc w:val="both"/>
              <w:rPr>
                <w:rFonts w:cs="Arial"/>
                <w:sz w:val="20"/>
                <w:szCs w:val="20"/>
              </w:rPr>
            </w:pPr>
            <w:r>
              <w:rPr>
                <w:rFonts w:cs="Arial"/>
                <w:sz w:val="20"/>
                <w:szCs w:val="20"/>
              </w:rPr>
              <w:t>Característico de cada fruta o verdura</w:t>
            </w:r>
          </w:p>
        </w:tc>
        <w:tc>
          <w:tcPr>
            <w:tcW w:w="3908" w:type="dxa"/>
          </w:tcPr>
          <w:p w:rsidR="006065AF" w:rsidRPr="002E6AFA" w:rsidRDefault="00E9674C" w:rsidP="002B777E">
            <w:pPr>
              <w:spacing w:before="120"/>
              <w:jc w:val="both"/>
              <w:rPr>
                <w:rFonts w:cs="Arial"/>
                <w:sz w:val="20"/>
                <w:szCs w:val="20"/>
              </w:rPr>
            </w:pPr>
            <w:r>
              <w:rPr>
                <w:rFonts w:cs="Arial"/>
                <w:sz w:val="20"/>
                <w:szCs w:val="20"/>
              </w:rPr>
              <w:t>Verdoso o café obscuro, descolorido y grasa amarilla</w:t>
            </w:r>
          </w:p>
        </w:tc>
      </w:tr>
      <w:tr w:rsidR="006065AF" w:rsidRPr="002E6AFA" w:rsidTr="002B777E">
        <w:trPr>
          <w:trHeight w:val="239"/>
        </w:trPr>
        <w:tc>
          <w:tcPr>
            <w:tcW w:w="1668" w:type="dxa"/>
          </w:tcPr>
          <w:p w:rsidR="006065AF" w:rsidRPr="002E6AFA" w:rsidRDefault="006065AF" w:rsidP="002B777E">
            <w:pPr>
              <w:spacing w:before="120"/>
              <w:jc w:val="both"/>
              <w:rPr>
                <w:rFonts w:cs="Arial"/>
                <w:sz w:val="20"/>
                <w:szCs w:val="20"/>
              </w:rPr>
            </w:pPr>
            <w:r w:rsidRPr="002E6AFA">
              <w:rPr>
                <w:rFonts w:cs="Arial"/>
                <w:sz w:val="20"/>
                <w:szCs w:val="20"/>
              </w:rPr>
              <w:t>Textura</w:t>
            </w:r>
          </w:p>
        </w:tc>
        <w:tc>
          <w:tcPr>
            <w:tcW w:w="3402" w:type="dxa"/>
          </w:tcPr>
          <w:p w:rsidR="006065AF" w:rsidRPr="002E6AFA" w:rsidRDefault="00E9674C" w:rsidP="002B777E">
            <w:pPr>
              <w:spacing w:before="120"/>
              <w:jc w:val="both"/>
              <w:rPr>
                <w:rFonts w:cs="Arial"/>
                <w:sz w:val="20"/>
                <w:szCs w:val="20"/>
              </w:rPr>
            </w:pPr>
            <w:r>
              <w:rPr>
                <w:rFonts w:cs="Arial"/>
                <w:sz w:val="20"/>
                <w:szCs w:val="20"/>
              </w:rPr>
              <w:t>Firme y elástica</w:t>
            </w:r>
          </w:p>
        </w:tc>
        <w:tc>
          <w:tcPr>
            <w:tcW w:w="3908" w:type="dxa"/>
          </w:tcPr>
          <w:p w:rsidR="006065AF" w:rsidRPr="002E6AFA" w:rsidRDefault="00E9674C" w:rsidP="002B777E">
            <w:pPr>
              <w:spacing w:before="120"/>
              <w:jc w:val="both"/>
              <w:rPr>
                <w:rFonts w:cs="Arial"/>
                <w:sz w:val="20"/>
                <w:szCs w:val="20"/>
              </w:rPr>
            </w:pPr>
            <w:r>
              <w:rPr>
                <w:rFonts w:cs="Arial"/>
                <w:sz w:val="20"/>
                <w:szCs w:val="20"/>
              </w:rPr>
              <w:t>Superficie viscosa y con lama</w:t>
            </w:r>
          </w:p>
        </w:tc>
      </w:tr>
      <w:tr w:rsidR="006065AF" w:rsidRPr="002E6AFA" w:rsidTr="002B777E">
        <w:tc>
          <w:tcPr>
            <w:tcW w:w="1668" w:type="dxa"/>
          </w:tcPr>
          <w:p w:rsidR="006065AF" w:rsidRPr="002E6AFA" w:rsidRDefault="006065AF" w:rsidP="002B777E">
            <w:pPr>
              <w:spacing w:before="120"/>
              <w:jc w:val="both"/>
              <w:rPr>
                <w:rFonts w:cs="Arial"/>
                <w:sz w:val="20"/>
                <w:szCs w:val="20"/>
              </w:rPr>
            </w:pPr>
            <w:r w:rsidRPr="002E6AFA">
              <w:rPr>
                <w:rFonts w:cs="Arial"/>
                <w:sz w:val="20"/>
                <w:szCs w:val="20"/>
              </w:rPr>
              <w:t>Olor</w:t>
            </w:r>
          </w:p>
        </w:tc>
        <w:tc>
          <w:tcPr>
            <w:tcW w:w="3402" w:type="dxa"/>
          </w:tcPr>
          <w:p w:rsidR="006065AF" w:rsidRPr="002E6AFA" w:rsidRDefault="00E9674C" w:rsidP="002B777E">
            <w:pPr>
              <w:spacing w:before="120"/>
              <w:jc w:val="both"/>
              <w:rPr>
                <w:rFonts w:cs="Arial"/>
                <w:sz w:val="20"/>
                <w:szCs w:val="20"/>
              </w:rPr>
            </w:pPr>
            <w:r>
              <w:rPr>
                <w:rFonts w:cs="Arial"/>
                <w:sz w:val="20"/>
                <w:szCs w:val="20"/>
              </w:rPr>
              <w:t>Ligero característico</w:t>
            </w:r>
          </w:p>
        </w:tc>
        <w:tc>
          <w:tcPr>
            <w:tcW w:w="3908" w:type="dxa"/>
          </w:tcPr>
          <w:p w:rsidR="006065AF" w:rsidRPr="002E6AFA" w:rsidRDefault="00E9674C" w:rsidP="002B777E">
            <w:pPr>
              <w:spacing w:before="120"/>
              <w:jc w:val="both"/>
              <w:rPr>
                <w:rFonts w:cs="Arial"/>
                <w:sz w:val="20"/>
                <w:szCs w:val="20"/>
              </w:rPr>
            </w:pPr>
            <w:r>
              <w:rPr>
                <w:rFonts w:cs="Arial"/>
                <w:sz w:val="20"/>
                <w:szCs w:val="20"/>
              </w:rPr>
              <w:t>Mal olor</w:t>
            </w:r>
          </w:p>
        </w:tc>
      </w:tr>
      <w:tr w:rsidR="006065AF" w:rsidRPr="002E6AFA" w:rsidTr="002B777E">
        <w:tc>
          <w:tcPr>
            <w:tcW w:w="1668" w:type="dxa"/>
          </w:tcPr>
          <w:p w:rsidR="006065AF" w:rsidRPr="002E6AFA" w:rsidRDefault="00E9674C" w:rsidP="002B777E">
            <w:pPr>
              <w:spacing w:before="120"/>
              <w:jc w:val="both"/>
              <w:rPr>
                <w:rFonts w:cs="Arial"/>
                <w:sz w:val="20"/>
                <w:szCs w:val="20"/>
              </w:rPr>
            </w:pPr>
            <w:r>
              <w:rPr>
                <w:rFonts w:cs="Arial"/>
                <w:sz w:val="20"/>
                <w:szCs w:val="20"/>
              </w:rPr>
              <w:t>Otros</w:t>
            </w:r>
          </w:p>
        </w:tc>
        <w:tc>
          <w:tcPr>
            <w:tcW w:w="3402" w:type="dxa"/>
          </w:tcPr>
          <w:p w:rsidR="006065AF" w:rsidRPr="002E6AFA" w:rsidRDefault="00E9674C" w:rsidP="002B777E">
            <w:pPr>
              <w:jc w:val="both"/>
              <w:rPr>
                <w:rFonts w:cs="Arial"/>
                <w:sz w:val="20"/>
                <w:szCs w:val="20"/>
              </w:rPr>
            </w:pPr>
            <w:r>
              <w:rPr>
                <w:rFonts w:cs="Arial"/>
                <w:sz w:val="20"/>
                <w:szCs w:val="20"/>
              </w:rPr>
              <w:t>Sin materia extraña, magulladuras, hongos.</w:t>
            </w:r>
          </w:p>
        </w:tc>
        <w:tc>
          <w:tcPr>
            <w:tcW w:w="3908" w:type="dxa"/>
          </w:tcPr>
          <w:p w:rsidR="006065AF" w:rsidRPr="002E6AFA" w:rsidRDefault="00E9674C" w:rsidP="002B777E">
            <w:pPr>
              <w:spacing w:before="120"/>
              <w:jc w:val="both"/>
              <w:rPr>
                <w:rFonts w:cs="Arial"/>
                <w:sz w:val="20"/>
                <w:szCs w:val="20"/>
              </w:rPr>
            </w:pPr>
            <w:r>
              <w:rPr>
                <w:rFonts w:cs="Arial"/>
                <w:sz w:val="20"/>
                <w:szCs w:val="20"/>
              </w:rPr>
              <w:t>Presencia de materia extraña, magulladuras, hongos o mal olor</w:t>
            </w:r>
          </w:p>
        </w:tc>
      </w:tr>
    </w:tbl>
    <w:p w:rsidR="00E9674C" w:rsidRDefault="00E9674C" w:rsidP="00E9674C">
      <w:pPr>
        <w:jc w:val="both"/>
        <w:rPr>
          <w:rFonts w:cs="Arial"/>
          <w:noProof/>
          <w:lang w:eastAsia="es-MX"/>
        </w:rPr>
      </w:pPr>
    </w:p>
    <w:p w:rsidR="001C2A4B" w:rsidRDefault="001C2A4B" w:rsidP="00B005A3">
      <w:pPr>
        <w:autoSpaceDE w:val="0"/>
        <w:autoSpaceDN w:val="0"/>
        <w:adjustRightInd w:val="0"/>
        <w:spacing w:after="0" w:line="240" w:lineRule="auto"/>
        <w:jc w:val="both"/>
        <w:rPr>
          <w:rFonts w:cs="Arial"/>
        </w:rPr>
      </w:pPr>
      <w:r>
        <w:rPr>
          <w:rFonts w:cs="Arial"/>
        </w:rPr>
        <w:t xml:space="preserve">6. Traspasar las materias primas , alimentos y bebidas que se reciban en huacales, costales, arpillas, redes, cajas de cartón corrugado, cartones de huevo corrugado, cestos de palma; a envases, empaques limpios e íntegros, de superficie lisa y material inerte, y </w:t>
      </w:r>
    </w:p>
    <w:p w:rsidR="001C2A4B" w:rsidRDefault="001C2A4B" w:rsidP="00B005A3">
      <w:pPr>
        <w:autoSpaceDE w:val="0"/>
        <w:autoSpaceDN w:val="0"/>
        <w:adjustRightInd w:val="0"/>
        <w:spacing w:after="0" w:line="240" w:lineRule="auto"/>
        <w:jc w:val="both"/>
        <w:rPr>
          <w:rFonts w:cs="Arial"/>
        </w:rPr>
      </w:pPr>
    </w:p>
    <w:p w:rsidR="00B005A3" w:rsidRPr="00034C7E" w:rsidRDefault="001C2A4B" w:rsidP="00B005A3">
      <w:pPr>
        <w:autoSpaceDE w:val="0"/>
        <w:autoSpaceDN w:val="0"/>
        <w:adjustRightInd w:val="0"/>
        <w:spacing w:after="0" w:line="240" w:lineRule="auto"/>
        <w:jc w:val="both"/>
        <w:rPr>
          <w:rFonts w:cs="Arial"/>
        </w:rPr>
      </w:pPr>
      <w:r>
        <w:rPr>
          <w:rFonts w:cs="Arial"/>
        </w:rPr>
        <w:t>7</w:t>
      </w:r>
      <w:r w:rsidR="00B005A3">
        <w:rPr>
          <w:rFonts w:cs="Arial"/>
        </w:rPr>
        <w:t xml:space="preserve">. </w:t>
      </w:r>
      <w:r w:rsidR="00B005A3" w:rsidRPr="00034C7E">
        <w:rPr>
          <w:rFonts w:cs="Arial"/>
        </w:rPr>
        <w:t xml:space="preserve">Una vez que has terminado las actividades de revisión de materias primas, es importante que reportes por escrito en bitácora </w:t>
      </w:r>
      <w:r w:rsidR="00B005A3">
        <w:rPr>
          <w:rFonts w:cs="Arial"/>
        </w:rPr>
        <w:t>condiciones y temperatura de los alimentos</w:t>
      </w:r>
      <w:r w:rsidR="00B005A3" w:rsidRPr="00034C7E">
        <w:rPr>
          <w:rFonts w:cs="Arial"/>
        </w:rPr>
        <w:t xml:space="preserve">/ formato de uso interno al proveedor / personal responsable del área de recepción / almacén / encargado del </w:t>
      </w:r>
      <w:r w:rsidR="00B005A3" w:rsidRPr="00034C7E">
        <w:rPr>
          <w:rFonts w:cs="Arial"/>
        </w:rPr>
        <w:lastRenderedPageBreak/>
        <w:t>establecimiento, las anomalías encontradas en la recepción/rechazo de los alimentos y bebidas. Esto lo debes hacer para poder tener el sustento/soporte de los rechazos de productos que hayas efectuado y para que el proveedor cuide y mejore la calidad de los productos que entrega.</w:t>
      </w:r>
    </w:p>
    <w:p w:rsidR="00B005A3" w:rsidRDefault="00B005A3" w:rsidP="00E9674C">
      <w:pPr>
        <w:jc w:val="both"/>
        <w:rPr>
          <w:rFonts w:cs="Arial"/>
          <w:noProof/>
          <w:lang w:eastAsia="es-MX"/>
        </w:rPr>
      </w:pPr>
      <w:r>
        <w:rPr>
          <w:rFonts w:cs="Arial"/>
          <w:noProof/>
          <w:lang w:eastAsia="es-MX"/>
        </w:rPr>
        <w:t xml:space="preserve"> </w:t>
      </w:r>
    </w:p>
    <w:p w:rsidR="0023115B" w:rsidRDefault="001C2A4B" w:rsidP="00E9674C">
      <w:pPr>
        <w:jc w:val="both"/>
        <w:rPr>
          <w:rFonts w:cs="Arial"/>
          <w:noProof/>
          <w:lang w:eastAsia="es-MX"/>
        </w:rPr>
      </w:pPr>
      <w:r>
        <w:rPr>
          <w:rFonts w:cs="Arial"/>
          <w:noProof/>
          <w:lang w:eastAsia="es-MX"/>
        </w:rPr>
        <w:t>8</w:t>
      </w:r>
      <w:r w:rsidR="00E9674C">
        <w:rPr>
          <w:rFonts w:cs="Arial"/>
          <w:noProof/>
          <w:lang w:eastAsia="es-MX"/>
        </w:rPr>
        <w:t xml:space="preserve">. </w:t>
      </w:r>
      <w:r w:rsidR="0023115B" w:rsidRPr="00034C7E">
        <w:rPr>
          <w:rFonts w:cs="Arial"/>
          <w:noProof/>
          <w:lang w:eastAsia="es-MX"/>
        </w:rPr>
        <w:t>Finalmente colocar en contenedores limpios y desinfectados la mercancia e identificarlos con día, mes y año</w:t>
      </w:r>
      <w:r w:rsidR="0071786E">
        <w:rPr>
          <w:rFonts w:cs="Arial"/>
          <w:noProof/>
          <w:lang w:eastAsia="es-MX"/>
        </w:rPr>
        <w:t xml:space="preserve"> de ingreso, en el enva</w:t>
      </w:r>
      <w:r w:rsidR="008F26D0">
        <w:rPr>
          <w:rFonts w:cs="Arial"/>
          <w:noProof/>
          <w:lang w:eastAsia="es-MX"/>
        </w:rPr>
        <w:t>se, empaque de todas y cada una</w:t>
      </w:r>
      <w:r w:rsidR="0071786E">
        <w:rPr>
          <w:rFonts w:cs="Arial"/>
          <w:noProof/>
          <w:lang w:eastAsia="es-MX"/>
        </w:rPr>
        <w:t xml:space="preserve"> de las materias primas, alimentos y bebidas, recibidos; a excepción de bebidas alcoholicas, carbonatadas y agua envasada.  Y recibidos a grane. </w:t>
      </w:r>
      <w:r w:rsidR="0023115B" w:rsidRPr="00034C7E">
        <w:rPr>
          <w:rFonts w:cs="Arial"/>
          <w:noProof/>
          <w:lang w:eastAsia="es-MX"/>
        </w:rPr>
        <w:t xml:space="preserve"> (colocar nombre del producto en caso de que este no lo tenga en su empaque o bolsa).</w:t>
      </w:r>
    </w:p>
    <w:p w:rsidR="0023115B" w:rsidRPr="00E9674C" w:rsidRDefault="0023115B" w:rsidP="000373D8">
      <w:pPr>
        <w:autoSpaceDE w:val="0"/>
        <w:autoSpaceDN w:val="0"/>
        <w:adjustRightInd w:val="0"/>
        <w:spacing w:after="0" w:line="240" w:lineRule="auto"/>
        <w:ind w:left="709"/>
        <w:jc w:val="both"/>
        <w:rPr>
          <w:rFonts w:cs="Arial"/>
          <w:i/>
        </w:rPr>
      </w:pPr>
      <w:r w:rsidRPr="00E9674C">
        <w:rPr>
          <w:rFonts w:cs="Arial"/>
          <w:i/>
        </w:rPr>
        <w:t>La recepción de materias primas, alimentos y bebidas, es una de las etapas del proceso que se considera de mayor importancia, ya que si alguna materia prima contaminada, en mal estado o que no es apta para consumo humano ingresa al establecimiento y es utilizada en la preparación, es muy probable que el platillo preparado con esta materia prima, ocasione alguna ETA y provoque pérdidas económicas.</w:t>
      </w:r>
    </w:p>
    <w:p w:rsidR="00B54764" w:rsidRPr="00034C7E" w:rsidRDefault="00B54764" w:rsidP="0023115B">
      <w:pPr>
        <w:ind w:left="360"/>
        <w:rPr>
          <w:rFonts w:cs="Arial"/>
          <w:noProof/>
          <w:lang w:eastAsia="es-MX"/>
        </w:rPr>
      </w:pPr>
    </w:p>
    <w:p w:rsidR="0023115B" w:rsidRDefault="009405FB" w:rsidP="00B11CA4">
      <w:pPr>
        <w:jc w:val="both"/>
        <w:rPr>
          <w:b/>
        </w:rPr>
      </w:pPr>
      <w:r>
        <w:rPr>
          <w:b/>
          <w:noProof/>
          <w:lang w:eastAsia="es-MX"/>
        </w:rPr>
        <w:drawing>
          <wp:anchor distT="0" distB="0" distL="114300" distR="114300" simplePos="0" relativeHeight="251703296" behindDoc="0" locked="0" layoutInCell="1" allowOverlap="1">
            <wp:simplePos x="0" y="0"/>
            <wp:positionH relativeFrom="column">
              <wp:posOffset>142682</wp:posOffset>
            </wp:positionH>
            <wp:positionV relativeFrom="paragraph">
              <wp:posOffset>8882</wp:posOffset>
            </wp:positionV>
            <wp:extent cx="420788" cy="416688"/>
            <wp:effectExtent l="19050" t="0" r="0" b="0"/>
            <wp:wrapNone/>
            <wp:docPr id="54" name="Imagen 54" descr="C:\WINDOWS\APPLIC~1\IM\RUNTIME\IMAGE\7CED2E~1\HEAVY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DIINSERTIMAGE" descr="C:\WINDOWS\APPLIC~1\IM\RUNTIME\IMAGE\7CED2E~1\HEAVY_~1.GIF"/>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420788" cy="416688"/>
                    </a:xfrm>
                    <a:prstGeom prst="rect">
                      <a:avLst/>
                    </a:prstGeom>
                    <a:noFill/>
                    <a:ln>
                      <a:noFill/>
                    </a:ln>
                  </pic:spPr>
                </pic:pic>
              </a:graphicData>
            </a:graphic>
          </wp:anchor>
        </w:drawing>
      </w:r>
    </w:p>
    <w:p w:rsidR="0049629A" w:rsidRDefault="0049629A" w:rsidP="00B11CA4">
      <w:pPr>
        <w:jc w:val="both"/>
        <w:rPr>
          <w:lang w:val="es-ES"/>
        </w:rPr>
      </w:pPr>
    </w:p>
    <w:p w:rsidR="00E67666" w:rsidRPr="0049629A" w:rsidRDefault="00004DDC" w:rsidP="005740F9">
      <w:pPr>
        <w:pStyle w:val="Ttulo2"/>
        <w:rPr>
          <w:rFonts w:eastAsia="Times New Roman" w:cstheme="minorHAnsi"/>
          <w:lang w:eastAsia="es-MX"/>
        </w:rPr>
      </w:pPr>
      <w:bookmarkStart w:id="17" w:name="_Toc341433697"/>
      <w:r w:rsidRPr="0049629A">
        <w:rPr>
          <w:rFonts w:eastAsia="Times New Roman" w:cstheme="minorHAnsi"/>
          <w:lang w:eastAsia="es-MX"/>
        </w:rPr>
        <w:t xml:space="preserve">Actividad </w:t>
      </w:r>
      <w:r w:rsidR="00B54764">
        <w:rPr>
          <w:rFonts w:eastAsia="Times New Roman" w:cstheme="minorHAnsi"/>
          <w:lang w:eastAsia="es-MX"/>
        </w:rPr>
        <w:t>2</w:t>
      </w:r>
      <w:r w:rsidRPr="0049629A">
        <w:rPr>
          <w:rFonts w:eastAsia="Times New Roman" w:cstheme="minorHAnsi"/>
          <w:lang w:eastAsia="es-MX"/>
        </w:rPr>
        <w:t xml:space="preserve">. </w:t>
      </w:r>
      <w:r w:rsidR="00B54764">
        <w:rPr>
          <w:rFonts w:eastAsia="Times New Roman" w:cstheme="minorHAnsi"/>
          <w:lang w:eastAsia="es-MX"/>
        </w:rPr>
        <w:t>Aceptación de la materia prima</w:t>
      </w:r>
      <w:bookmarkEnd w:id="17"/>
    </w:p>
    <w:p w:rsidR="003B35B7" w:rsidRDefault="003B35B7" w:rsidP="0049629A">
      <w:pPr>
        <w:shd w:val="clear" w:color="auto" w:fill="FFFFFF"/>
        <w:spacing w:after="0" w:line="240" w:lineRule="auto"/>
        <w:rPr>
          <w:rFonts w:eastAsia="Times New Roman" w:cstheme="minorHAnsi"/>
          <w:lang w:eastAsia="es-MX"/>
        </w:rPr>
      </w:pPr>
      <w:r w:rsidRPr="0049629A">
        <w:rPr>
          <w:rFonts w:eastAsia="Times New Roman" w:cstheme="minorHAnsi"/>
          <w:b/>
          <w:lang w:eastAsia="es-MX"/>
        </w:rPr>
        <w:t>Objetivo:</w:t>
      </w:r>
      <w:r w:rsidRPr="0049629A">
        <w:rPr>
          <w:rFonts w:eastAsia="Times New Roman" w:cstheme="minorHAnsi"/>
          <w:lang w:eastAsia="es-MX"/>
        </w:rPr>
        <w:t xml:space="preserve"> Al finalizar la actividad, el participante </w:t>
      </w:r>
      <w:r w:rsidR="00B54764">
        <w:rPr>
          <w:rFonts w:eastAsia="Times New Roman" w:cstheme="minorHAnsi"/>
          <w:lang w:eastAsia="es-MX"/>
        </w:rPr>
        <w:t>podrá recepcionar la materia prima de acuerdo a las normas de seguridad e higiene</w:t>
      </w:r>
    </w:p>
    <w:p w:rsidR="0049629A" w:rsidRPr="0049629A" w:rsidRDefault="0049629A" w:rsidP="0049629A">
      <w:pPr>
        <w:shd w:val="clear" w:color="auto" w:fill="FFFFFF"/>
        <w:spacing w:after="0" w:line="240" w:lineRule="auto"/>
        <w:rPr>
          <w:rFonts w:eastAsia="Times New Roman" w:cstheme="minorHAnsi"/>
          <w:lang w:eastAsia="es-MX"/>
        </w:rPr>
      </w:pPr>
    </w:p>
    <w:p w:rsidR="00946F54" w:rsidRDefault="00946F54" w:rsidP="0049629A">
      <w:pPr>
        <w:spacing w:after="0" w:line="240" w:lineRule="auto"/>
        <w:jc w:val="both"/>
        <w:rPr>
          <w:lang w:val="es-ES"/>
        </w:rPr>
      </w:pPr>
      <w:r w:rsidRPr="00946F54">
        <w:rPr>
          <w:b/>
          <w:lang w:val="es-ES"/>
        </w:rPr>
        <w:t>Recomendaciones</w:t>
      </w:r>
      <w:r>
        <w:rPr>
          <w:lang w:val="es-ES"/>
        </w:rPr>
        <w:t xml:space="preserve">: </w:t>
      </w:r>
      <w:r w:rsidR="00B54764">
        <w:rPr>
          <w:lang w:val="es-ES"/>
        </w:rPr>
        <w:t>Armar equipo de cuatro personas para la recepción de la materia prima que las instalaciones, equipo y mobiliario, se encuentren en óptimas condiciones.</w:t>
      </w:r>
    </w:p>
    <w:p w:rsidR="0049629A" w:rsidRDefault="0049629A" w:rsidP="0049629A">
      <w:pPr>
        <w:spacing w:after="0" w:line="240" w:lineRule="auto"/>
        <w:jc w:val="both"/>
        <w:rPr>
          <w:lang w:val="es-ES"/>
        </w:rPr>
      </w:pPr>
    </w:p>
    <w:p w:rsidR="00BA45BD" w:rsidRDefault="00BA45BD" w:rsidP="0049629A">
      <w:pPr>
        <w:spacing w:after="0" w:line="240" w:lineRule="auto"/>
        <w:jc w:val="both"/>
        <w:rPr>
          <w:lang w:val="es-ES"/>
        </w:rPr>
      </w:pPr>
      <w:r w:rsidRPr="00F84F90">
        <w:rPr>
          <w:b/>
          <w:lang w:val="es-ES"/>
        </w:rPr>
        <w:t>Instrucciones:</w:t>
      </w:r>
      <w:r>
        <w:rPr>
          <w:lang w:val="es-ES"/>
        </w:rPr>
        <w:t xml:space="preserve"> </w:t>
      </w:r>
      <w:r w:rsidR="00B54764">
        <w:rPr>
          <w:lang w:val="es-ES"/>
        </w:rPr>
        <w:t xml:space="preserve">Siguiendo las indicaciones de los puntos vistos con anterioridad </w:t>
      </w:r>
      <w:r w:rsidR="00532CA7">
        <w:rPr>
          <w:lang w:val="es-ES"/>
        </w:rPr>
        <w:t>recepcione un producto lácteo, una de frutas y verduras y uno de carnes y llena la bitácora de aceptación o rechazo.</w:t>
      </w:r>
    </w:p>
    <w:p w:rsidR="0049629A" w:rsidRDefault="0049629A" w:rsidP="0049629A">
      <w:pPr>
        <w:spacing w:after="0" w:line="240" w:lineRule="auto"/>
        <w:jc w:val="both"/>
        <w:rPr>
          <w:lang w:val="es-ES"/>
        </w:rPr>
      </w:pPr>
    </w:p>
    <w:p w:rsidR="00BA45BD" w:rsidRDefault="00BA45BD" w:rsidP="0049629A">
      <w:pPr>
        <w:spacing w:after="0" w:line="240" w:lineRule="auto"/>
        <w:jc w:val="both"/>
        <w:rPr>
          <w:lang w:val="es-ES"/>
        </w:rPr>
      </w:pPr>
      <w:r w:rsidRPr="00F84F90">
        <w:rPr>
          <w:b/>
          <w:lang w:val="es-ES"/>
        </w:rPr>
        <w:t>Material:</w:t>
      </w:r>
      <w:r>
        <w:rPr>
          <w:lang w:val="es-ES"/>
        </w:rPr>
        <w:t xml:space="preserve"> </w:t>
      </w:r>
      <w:r w:rsidR="00532CA7">
        <w:rPr>
          <w:lang w:val="es-ES"/>
        </w:rPr>
        <w:t>Leche, queso, jamón, carne, repollo, cilantro, hojas de recepción, báscula, bolsas, cajas, mesas de recepción, desinfectante,  servilletas o toallas de papel, hielo, vaso, termómetro, etiquetas, lapicero y tarima</w:t>
      </w:r>
      <w:r>
        <w:rPr>
          <w:lang w:val="es-ES"/>
        </w:rPr>
        <w:t>.</w:t>
      </w:r>
    </w:p>
    <w:p w:rsidR="0049629A" w:rsidRDefault="0049629A" w:rsidP="0049629A">
      <w:pPr>
        <w:spacing w:after="0" w:line="240" w:lineRule="auto"/>
        <w:jc w:val="both"/>
        <w:rPr>
          <w:lang w:val="es-ES"/>
        </w:rPr>
      </w:pPr>
    </w:p>
    <w:p w:rsidR="00F84F90" w:rsidRDefault="00F84F90" w:rsidP="0049629A">
      <w:pPr>
        <w:spacing w:after="0" w:line="240" w:lineRule="auto"/>
        <w:jc w:val="both"/>
        <w:rPr>
          <w:lang w:val="es-ES"/>
        </w:rPr>
      </w:pPr>
      <w:r w:rsidRPr="00F84F90">
        <w:rPr>
          <w:b/>
          <w:lang w:val="es-ES"/>
        </w:rPr>
        <w:t>Tiempo estimado</w:t>
      </w:r>
      <w:r>
        <w:rPr>
          <w:lang w:val="es-ES"/>
        </w:rPr>
        <w:t xml:space="preserve">: </w:t>
      </w:r>
      <w:r w:rsidR="00532CA7">
        <w:rPr>
          <w:lang w:val="es-ES"/>
        </w:rPr>
        <w:t>3</w:t>
      </w:r>
      <w:r w:rsidR="00BA45BD">
        <w:rPr>
          <w:lang w:val="es-ES"/>
        </w:rPr>
        <w:t>0 minutos</w:t>
      </w:r>
    </w:p>
    <w:p w:rsidR="0049629A" w:rsidRDefault="0049629A" w:rsidP="0049629A">
      <w:pPr>
        <w:spacing w:after="0" w:line="240" w:lineRule="auto"/>
        <w:jc w:val="both"/>
        <w:rPr>
          <w:lang w:val="es-ES"/>
        </w:rPr>
      </w:pPr>
    </w:p>
    <w:p w:rsidR="000373D8" w:rsidRDefault="000373D8" w:rsidP="0049629A">
      <w:pPr>
        <w:spacing w:after="0" w:line="240" w:lineRule="auto"/>
        <w:jc w:val="both"/>
        <w:rPr>
          <w:lang w:val="es-ES"/>
        </w:rPr>
      </w:pPr>
    </w:p>
    <w:p w:rsidR="00794FA7" w:rsidRDefault="00336302" w:rsidP="00794FA7">
      <w:pPr>
        <w:shd w:val="clear" w:color="auto" w:fill="FFFFFF"/>
        <w:spacing w:after="0" w:line="336" w:lineRule="auto"/>
        <w:rPr>
          <w:rFonts w:eastAsia="Times New Roman" w:cstheme="minorHAnsi"/>
          <w:sz w:val="24"/>
          <w:szCs w:val="24"/>
          <w:lang w:eastAsia="es-MX"/>
        </w:rPr>
      </w:pPr>
      <w:r w:rsidRPr="000120F6">
        <w:rPr>
          <w:rFonts w:eastAsia="Times New Roman" w:cstheme="minorHAnsi"/>
          <w:b/>
          <w:sz w:val="24"/>
          <w:szCs w:val="24"/>
          <w:lang w:eastAsia="es-MX"/>
        </w:rPr>
        <w:t>Conclusión</w:t>
      </w:r>
    </w:p>
    <w:p w:rsidR="000373D8" w:rsidRDefault="000373D8" w:rsidP="00794FA7">
      <w:pPr>
        <w:shd w:val="clear" w:color="auto" w:fill="FFFFFF"/>
        <w:spacing w:after="0" w:line="336" w:lineRule="auto"/>
        <w:jc w:val="both"/>
        <w:rPr>
          <w:rFonts w:eastAsia="Times New Roman" w:cstheme="minorHAnsi"/>
          <w:sz w:val="24"/>
          <w:szCs w:val="24"/>
          <w:lang w:eastAsia="es-MX"/>
        </w:rPr>
      </w:pPr>
    </w:p>
    <w:p w:rsidR="008F26D0" w:rsidRPr="008F26D0" w:rsidRDefault="008F26D0" w:rsidP="008F26D0">
      <w:pPr>
        <w:shd w:val="clear" w:color="auto" w:fill="FFFFFF"/>
        <w:spacing w:after="0" w:line="336" w:lineRule="auto"/>
        <w:jc w:val="both"/>
        <w:rPr>
          <w:rFonts w:eastAsia="Times New Roman" w:cstheme="minorHAnsi"/>
          <w:sz w:val="24"/>
          <w:szCs w:val="24"/>
          <w:highlight w:val="red"/>
          <w:lang w:eastAsia="es-MX"/>
        </w:rPr>
      </w:pPr>
      <w:r w:rsidRPr="008F26D0">
        <w:rPr>
          <w:rFonts w:eastAsia="Times New Roman" w:cstheme="minorHAnsi"/>
          <w:sz w:val="24"/>
          <w:szCs w:val="24"/>
          <w:highlight w:val="red"/>
          <w:lang w:eastAsia="es-MX"/>
        </w:rPr>
        <w:t>La  realización de las actividades de un almacenista son de suma importancia para que se elaboren en la  cocina los alime</w:t>
      </w:r>
      <w:r>
        <w:rPr>
          <w:rFonts w:eastAsia="Times New Roman" w:cstheme="minorHAnsi"/>
          <w:sz w:val="24"/>
          <w:szCs w:val="24"/>
          <w:highlight w:val="red"/>
          <w:lang w:eastAsia="es-MX"/>
        </w:rPr>
        <w:t xml:space="preserve">ntos sanos que todos nos </w:t>
      </w:r>
      <w:r w:rsidRPr="008F26D0">
        <w:rPr>
          <w:rFonts w:eastAsia="Times New Roman" w:cstheme="minorHAnsi"/>
          <w:sz w:val="24"/>
          <w:szCs w:val="24"/>
          <w:highlight w:val="red"/>
          <w:lang w:eastAsia="es-MX"/>
        </w:rPr>
        <w:t>comemos.</w:t>
      </w:r>
    </w:p>
    <w:p w:rsidR="008F26D0" w:rsidRPr="008F26D0" w:rsidRDefault="008F26D0" w:rsidP="008F26D0">
      <w:pPr>
        <w:shd w:val="clear" w:color="auto" w:fill="FFFFFF"/>
        <w:spacing w:after="0" w:line="336" w:lineRule="auto"/>
        <w:jc w:val="both"/>
        <w:rPr>
          <w:rFonts w:eastAsia="Times New Roman" w:cstheme="minorHAnsi"/>
          <w:sz w:val="24"/>
          <w:szCs w:val="24"/>
          <w:lang w:eastAsia="es-MX"/>
        </w:rPr>
      </w:pPr>
      <w:r w:rsidRPr="008F26D0">
        <w:rPr>
          <w:rFonts w:eastAsia="Times New Roman" w:cstheme="minorHAnsi"/>
          <w:sz w:val="24"/>
          <w:szCs w:val="24"/>
          <w:highlight w:val="red"/>
          <w:lang w:eastAsia="es-MX"/>
        </w:rPr>
        <w:lastRenderedPageBreak/>
        <w:t>Es por ello que tu participación en la aplicación de las buenas prácticas de recepción de la materia prima es el primer eslabón de la cadena de producción de alimentos inocuos.</w:t>
      </w:r>
    </w:p>
    <w:p w:rsidR="00364031" w:rsidRDefault="00364031" w:rsidP="00794FA7">
      <w:pPr>
        <w:shd w:val="clear" w:color="auto" w:fill="FFFFFF"/>
        <w:spacing w:after="0" w:line="336" w:lineRule="auto"/>
        <w:jc w:val="both"/>
        <w:rPr>
          <w:rFonts w:eastAsia="Times New Roman" w:cstheme="minorHAnsi"/>
          <w:sz w:val="24"/>
          <w:szCs w:val="24"/>
          <w:lang w:eastAsia="es-MX"/>
        </w:rPr>
      </w:pPr>
    </w:p>
    <w:p w:rsidR="00364031" w:rsidRDefault="00364031" w:rsidP="00364031">
      <w:pPr>
        <w:shd w:val="clear" w:color="auto" w:fill="FFFFFF"/>
        <w:spacing w:after="0" w:line="336" w:lineRule="auto"/>
        <w:jc w:val="both"/>
        <w:rPr>
          <w:rFonts w:eastAsia="Times New Roman" w:cstheme="minorHAnsi"/>
          <w:sz w:val="24"/>
          <w:szCs w:val="24"/>
          <w:lang w:eastAsia="es-MX"/>
        </w:rPr>
      </w:pPr>
      <w:r>
        <w:rPr>
          <w:rFonts w:eastAsia="Times New Roman" w:cstheme="minorHAnsi"/>
          <w:sz w:val="24"/>
          <w:szCs w:val="24"/>
          <w:lang w:eastAsia="es-MX"/>
        </w:rPr>
        <w:t xml:space="preserve">Como se ve en esta unidad la importancia de la recepción </w:t>
      </w:r>
      <w:r w:rsidR="0048609E">
        <w:rPr>
          <w:rFonts w:eastAsia="Times New Roman" w:cstheme="minorHAnsi"/>
          <w:sz w:val="24"/>
          <w:szCs w:val="24"/>
          <w:lang w:eastAsia="es-MX"/>
        </w:rPr>
        <w:t>en el manejo</w:t>
      </w:r>
      <w:r>
        <w:rPr>
          <w:rFonts w:eastAsia="Times New Roman" w:cstheme="minorHAnsi"/>
          <w:sz w:val="24"/>
          <w:szCs w:val="24"/>
          <w:lang w:eastAsia="es-MX"/>
        </w:rPr>
        <w:t xml:space="preserve"> de la materia prima radica en la correcta aplicación de los criterios de aceptación y de rechazo de los alimentos y bebidas, </w:t>
      </w:r>
      <w:r w:rsidR="0048609E">
        <w:rPr>
          <w:rFonts w:eastAsia="Times New Roman" w:cstheme="minorHAnsi"/>
          <w:sz w:val="24"/>
          <w:szCs w:val="24"/>
          <w:lang w:eastAsia="es-MX"/>
        </w:rPr>
        <w:t xml:space="preserve">así como la higiene en las </w:t>
      </w:r>
      <w:r>
        <w:rPr>
          <w:rFonts w:eastAsia="Times New Roman" w:cstheme="minorHAnsi"/>
          <w:sz w:val="24"/>
          <w:szCs w:val="24"/>
          <w:lang w:eastAsia="es-MX"/>
        </w:rPr>
        <w:t xml:space="preserve"> instalaciones, mobiliario</w:t>
      </w:r>
      <w:r w:rsidR="0048609E">
        <w:rPr>
          <w:rFonts w:eastAsia="Times New Roman" w:cstheme="minorHAnsi"/>
          <w:sz w:val="24"/>
          <w:szCs w:val="24"/>
          <w:lang w:eastAsia="es-MX"/>
        </w:rPr>
        <w:t xml:space="preserve"> y</w:t>
      </w:r>
      <w:r>
        <w:rPr>
          <w:rFonts w:eastAsia="Times New Roman" w:cstheme="minorHAnsi"/>
          <w:sz w:val="24"/>
          <w:szCs w:val="24"/>
          <w:lang w:eastAsia="es-MX"/>
        </w:rPr>
        <w:t xml:space="preserve"> utensilios. Ya que es el primer punto de partida para la elaboración de los alimentos, de ello depende la salud y bienestar del consumidor final.</w:t>
      </w:r>
    </w:p>
    <w:p w:rsidR="00DD064B" w:rsidRPr="000120F6" w:rsidRDefault="00020120" w:rsidP="005740F9">
      <w:pPr>
        <w:pStyle w:val="Ttulo1"/>
        <w:rPr>
          <w:rFonts w:eastAsia="Times New Roman" w:cstheme="minorHAnsi"/>
          <w:b w:val="0"/>
          <w:sz w:val="24"/>
          <w:szCs w:val="24"/>
          <w:lang w:eastAsia="es-MX"/>
        </w:rPr>
      </w:pPr>
      <w:r>
        <w:rPr>
          <w:rFonts w:ascii="Times New Roman" w:eastAsia="Times New Roman" w:hAnsi="Times New Roman" w:cs="Times New Roman"/>
          <w:sz w:val="24"/>
          <w:szCs w:val="24"/>
          <w:lang w:eastAsia="es-MX"/>
        </w:rPr>
        <w:br w:type="page"/>
      </w:r>
      <w:bookmarkStart w:id="18" w:name="_Toc341433698"/>
      <w:r w:rsidR="005B3BF1" w:rsidRPr="000120F6">
        <w:rPr>
          <w:rFonts w:eastAsia="Times New Roman" w:cstheme="minorHAnsi"/>
          <w:sz w:val="24"/>
          <w:szCs w:val="24"/>
          <w:lang w:eastAsia="es-MX"/>
        </w:rPr>
        <w:lastRenderedPageBreak/>
        <w:t>Un</w:t>
      </w:r>
      <w:r w:rsidR="00DD064B" w:rsidRPr="000120F6">
        <w:rPr>
          <w:rFonts w:eastAsia="Times New Roman" w:cstheme="minorHAnsi"/>
          <w:sz w:val="24"/>
          <w:szCs w:val="24"/>
          <w:lang w:eastAsia="es-MX"/>
        </w:rPr>
        <w:t xml:space="preserve">idad II. </w:t>
      </w:r>
      <w:r w:rsidR="009405FB">
        <w:rPr>
          <w:rFonts w:eastAsia="Times New Roman" w:cstheme="minorHAnsi"/>
          <w:sz w:val="23"/>
          <w:szCs w:val="23"/>
          <w:lang w:eastAsia="es-MX"/>
        </w:rPr>
        <w:t>Almacenamiento higiénico  de materias primas, alimentos y bebidas.</w:t>
      </w:r>
      <w:bookmarkEnd w:id="18"/>
    </w:p>
    <w:p w:rsidR="00DD064B" w:rsidRDefault="00DD064B" w:rsidP="00DD064B">
      <w:pPr>
        <w:autoSpaceDE w:val="0"/>
        <w:autoSpaceDN w:val="0"/>
        <w:adjustRightInd w:val="0"/>
        <w:spacing w:after="0" w:line="240" w:lineRule="auto"/>
        <w:rPr>
          <w:rFonts w:ascii="Arial" w:hAnsi="Arial" w:cs="Arial"/>
        </w:rPr>
      </w:pPr>
    </w:p>
    <w:p w:rsidR="00DF5196" w:rsidRDefault="0049629A" w:rsidP="005740F9">
      <w:pPr>
        <w:pStyle w:val="Ttulo2"/>
        <w:rPr>
          <w:rFonts w:eastAsia="Times New Roman" w:cstheme="minorHAnsi"/>
          <w:b w:val="0"/>
          <w:sz w:val="24"/>
          <w:szCs w:val="24"/>
          <w:lang w:eastAsia="es-MX"/>
        </w:rPr>
      </w:pPr>
      <w:r w:rsidRPr="00D11FFB">
        <w:rPr>
          <w:rFonts w:cstheme="minorHAnsi"/>
          <w:noProof/>
          <w:lang w:eastAsia="es-MX"/>
        </w:rPr>
        <w:drawing>
          <wp:anchor distT="0" distB="0" distL="114300" distR="114300" simplePos="0" relativeHeight="251741184" behindDoc="0" locked="0" layoutInCell="1" allowOverlap="1">
            <wp:simplePos x="0" y="0"/>
            <wp:positionH relativeFrom="column">
              <wp:posOffset>-76200</wp:posOffset>
            </wp:positionH>
            <wp:positionV relativeFrom="paragraph">
              <wp:posOffset>27305</wp:posOffset>
            </wp:positionV>
            <wp:extent cx="466725" cy="400050"/>
            <wp:effectExtent l="0" t="0" r="9525" b="0"/>
            <wp:wrapNone/>
            <wp:docPr id="88" name="Imagen 88"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725" cy="400050"/>
                    </a:xfrm>
                    <a:prstGeom prst="rect">
                      <a:avLst/>
                    </a:prstGeom>
                    <a:noFill/>
                    <a:ln>
                      <a:noFill/>
                    </a:ln>
                  </pic:spPr>
                </pic:pic>
              </a:graphicData>
            </a:graphic>
          </wp:anchor>
        </w:drawing>
      </w:r>
      <w:bookmarkStart w:id="19" w:name="_Toc341433699"/>
      <w:r w:rsidR="00DD064B" w:rsidRPr="003E5CDF">
        <w:t xml:space="preserve">Objetivo de la Unidad: Al finalizar la unidad el participante </w:t>
      </w:r>
      <w:r w:rsidR="00DF5196">
        <w:rPr>
          <w:rFonts w:ascii="Calibri" w:hAnsi="Calibri" w:cs="Calibri"/>
        </w:rPr>
        <w:t>reconocerá las características deseables de las condiciones físicas y de operación en las instalaciones, para lograr un almacenamiento higiénico de las materias primas, alimentos y bebidas</w:t>
      </w:r>
      <w:r w:rsidR="00371260">
        <w:rPr>
          <w:rFonts w:ascii="Calibri" w:hAnsi="Calibri" w:cs="Calibri"/>
        </w:rPr>
        <w:t xml:space="preserve">, </w:t>
      </w:r>
      <w:r w:rsidR="00371260" w:rsidRPr="00371260">
        <w:rPr>
          <w:rFonts w:ascii="Calibri" w:hAnsi="Calibri" w:cs="Calibri"/>
          <w:highlight w:val="red"/>
        </w:rPr>
        <w:t>con una adecuada vida de almacenaje y rotación  de los productos antes la elaboración de los alimentos</w:t>
      </w:r>
      <w:r w:rsidR="00371260">
        <w:rPr>
          <w:rFonts w:ascii="Calibri" w:hAnsi="Calibri" w:cs="Calibri"/>
        </w:rPr>
        <w:t>…..</w:t>
      </w:r>
      <w:r w:rsidR="00DF5196">
        <w:rPr>
          <w:rFonts w:ascii="Calibri" w:hAnsi="Calibri" w:cs="Calibri"/>
        </w:rPr>
        <w:t xml:space="preserve"> verificará las condiciones físicas y de operación de las áreas de almacén.</w:t>
      </w:r>
      <w:bookmarkEnd w:id="19"/>
    </w:p>
    <w:p w:rsidR="00AC3783" w:rsidRPr="003E5CDF" w:rsidRDefault="00AC3783" w:rsidP="00A138D6">
      <w:pPr>
        <w:autoSpaceDE w:val="0"/>
        <w:autoSpaceDN w:val="0"/>
        <w:adjustRightInd w:val="0"/>
        <w:spacing w:after="0" w:line="240" w:lineRule="auto"/>
        <w:ind w:left="709"/>
        <w:jc w:val="both"/>
      </w:pPr>
    </w:p>
    <w:p w:rsidR="00F618E2" w:rsidRDefault="00F618E2" w:rsidP="00A138D6">
      <w:pPr>
        <w:autoSpaceDE w:val="0"/>
        <w:autoSpaceDN w:val="0"/>
        <w:adjustRightInd w:val="0"/>
        <w:spacing w:after="0" w:line="240" w:lineRule="auto"/>
        <w:ind w:right="1275"/>
        <w:jc w:val="both"/>
        <w:rPr>
          <w:rFonts w:ascii="Arial" w:hAnsi="Arial" w:cs="Arial"/>
        </w:rPr>
      </w:pPr>
    </w:p>
    <w:p w:rsidR="009405FB" w:rsidRDefault="009405FB" w:rsidP="001A7F87">
      <w:pPr>
        <w:shd w:val="clear" w:color="auto" w:fill="FFFFFF"/>
        <w:spacing w:after="0" w:line="336" w:lineRule="auto"/>
        <w:rPr>
          <w:rFonts w:eastAsia="Times New Roman" w:cstheme="minorHAnsi"/>
          <w:b/>
          <w:sz w:val="24"/>
          <w:szCs w:val="24"/>
          <w:lang w:eastAsia="es-MX"/>
        </w:rPr>
      </w:pPr>
    </w:p>
    <w:p w:rsidR="00F618E2" w:rsidRPr="000120F6" w:rsidRDefault="00F618E2" w:rsidP="005740F9">
      <w:pPr>
        <w:pStyle w:val="Ttulo2"/>
        <w:rPr>
          <w:rFonts w:eastAsia="Times New Roman" w:cstheme="minorHAnsi"/>
          <w:b w:val="0"/>
          <w:sz w:val="24"/>
          <w:szCs w:val="24"/>
          <w:lang w:eastAsia="es-MX"/>
        </w:rPr>
      </w:pPr>
      <w:bookmarkStart w:id="20" w:name="_Toc341433700"/>
      <w:r w:rsidRPr="000120F6">
        <w:rPr>
          <w:rFonts w:eastAsia="Times New Roman" w:cstheme="minorHAnsi"/>
          <w:sz w:val="24"/>
          <w:szCs w:val="24"/>
          <w:lang w:eastAsia="es-MX"/>
        </w:rPr>
        <w:t>Introducción</w:t>
      </w:r>
      <w:bookmarkEnd w:id="20"/>
    </w:p>
    <w:p w:rsidR="000345C9" w:rsidRDefault="000345C9" w:rsidP="00B27AA7">
      <w:pPr>
        <w:spacing w:after="0" w:line="240" w:lineRule="auto"/>
        <w:jc w:val="both"/>
        <w:rPr>
          <w:lang w:val="es-ES"/>
        </w:rPr>
      </w:pPr>
    </w:p>
    <w:p w:rsidR="00DF5196" w:rsidRDefault="00983011" w:rsidP="00B27AA7">
      <w:pPr>
        <w:spacing w:after="0" w:line="240" w:lineRule="auto"/>
        <w:jc w:val="both"/>
        <w:rPr>
          <w:lang w:val="es-ES"/>
        </w:rPr>
      </w:pPr>
      <w:r>
        <w:rPr>
          <w:lang w:val="es-ES"/>
        </w:rPr>
        <w:t>Para que se mantenga la calidad de las materias primas, es necesario disponer de instalaciones adecuadas para el almacenamiento de los alimentos, sus ingredientes y los productos químicos no alimentarios, como productos de limpieza, lubricantes y combustibles.</w:t>
      </w:r>
    </w:p>
    <w:p w:rsidR="00983011" w:rsidRDefault="00983011" w:rsidP="00B27AA7">
      <w:pPr>
        <w:spacing w:after="0" w:line="240" w:lineRule="auto"/>
        <w:jc w:val="both"/>
        <w:rPr>
          <w:lang w:val="es-ES"/>
        </w:rPr>
      </w:pPr>
    </w:p>
    <w:p w:rsidR="00983011" w:rsidRDefault="00983011" w:rsidP="00B27AA7">
      <w:pPr>
        <w:spacing w:after="0" w:line="240" w:lineRule="auto"/>
        <w:jc w:val="both"/>
        <w:rPr>
          <w:lang w:val="es-ES"/>
        </w:rPr>
      </w:pPr>
      <w:r>
        <w:rPr>
          <w:lang w:val="es-ES"/>
        </w:rPr>
        <w:t>Las instalaciones de almacenamiento deben contar con mínimo con los siguientes puntos, que permitan el mantenimiento y limpieza adecuados, eviten el acceso y el anidamiento de plagas, que permitan proteger con eficacia los alimentos de la contaminación durante el almacenamiento y en caso necesario proporcionar condiciones que reduzcan al mínimo el deterioro de los alimentos (por ejemplo, mediante el control de la temperatura y la humedad).</w:t>
      </w:r>
    </w:p>
    <w:p w:rsidR="00983011" w:rsidRDefault="00983011" w:rsidP="00B27AA7">
      <w:pPr>
        <w:spacing w:after="0" w:line="240" w:lineRule="auto"/>
        <w:jc w:val="both"/>
        <w:rPr>
          <w:lang w:val="es-ES"/>
        </w:rPr>
      </w:pPr>
    </w:p>
    <w:p w:rsidR="00983011" w:rsidRDefault="00983011" w:rsidP="00B27AA7">
      <w:pPr>
        <w:spacing w:after="0" w:line="240" w:lineRule="auto"/>
        <w:jc w:val="both"/>
        <w:rPr>
          <w:lang w:val="es-ES"/>
        </w:rPr>
      </w:pPr>
      <w:r>
        <w:rPr>
          <w:lang w:val="es-ES"/>
        </w:rPr>
        <w:t>Es importante contar con instalaciones de almacenamiento separadas y seguras para los productos de limpieza y las sustancias peligrosas.</w:t>
      </w:r>
    </w:p>
    <w:p w:rsidR="00983011" w:rsidRDefault="00983011" w:rsidP="00B27AA7">
      <w:pPr>
        <w:spacing w:after="0" w:line="240" w:lineRule="auto"/>
        <w:jc w:val="both"/>
        <w:rPr>
          <w:lang w:val="es-ES"/>
        </w:rPr>
      </w:pPr>
    </w:p>
    <w:p w:rsidR="00983011" w:rsidRDefault="00983011" w:rsidP="00B27AA7">
      <w:pPr>
        <w:spacing w:after="0" w:line="240" w:lineRule="auto"/>
        <w:jc w:val="both"/>
        <w:rPr>
          <w:lang w:val="es-ES"/>
        </w:rPr>
      </w:pPr>
      <w:r>
        <w:rPr>
          <w:lang w:val="es-ES"/>
        </w:rPr>
        <w:t xml:space="preserve">En esta unidad se verá lo que deben conocer y tener presente las personas que manipulan los alimentos. </w:t>
      </w:r>
    </w:p>
    <w:p w:rsidR="00983011" w:rsidRDefault="00983011" w:rsidP="00B27AA7">
      <w:pPr>
        <w:spacing w:after="0" w:line="240" w:lineRule="auto"/>
        <w:jc w:val="both"/>
        <w:rPr>
          <w:lang w:val="es-ES"/>
        </w:rPr>
      </w:pPr>
    </w:p>
    <w:p w:rsidR="00DF5196" w:rsidRDefault="007D3C97" w:rsidP="00B27AA7">
      <w:pPr>
        <w:spacing w:after="0" w:line="240" w:lineRule="auto"/>
        <w:jc w:val="both"/>
        <w:rPr>
          <w:lang w:val="es-ES"/>
        </w:rPr>
      </w:pPr>
      <w:r>
        <w:rPr>
          <w:lang w:val="es-ES"/>
        </w:rPr>
        <w:t xml:space="preserve">El </w:t>
      </w:r>
      <w:r w:rsidR="00EA5824">
        <w:rPr>
          <w:lang w:val="es-ES"/>
        </w:rPr>
        <w:t xml:space="preserve">almacenamiento de materias primas, alimentos y bebida, </w:t>
      </w:r>
      <w:r>
        <w:rPr>
          <w:lang w:val="es-ES"/>
        </w:rPr>
        <w:t>el área destinada a clasificar, guardar y conservar los alimentos y bebidas recibidos.</w:t>
      </w:r>
    </w:p>
    <w:p w:rsidR="00DF5196" w:rsidRDefault="00DF5196" w:rsidP="00B27AA7">
      <w:pPr>
        <w:spacing w:after="0" w:line="240" w:lineRule="auto"/>
        <w:jc w:val="both"/>
        <w:rPr>
          <w:lang w:val="es-ES"/>
        </w:rPr>
      </w:pPr>
    </w:p>
    <w:p w:rsidR="007D3C97" w:rsidRDefault="007D3C97" w:rsidP="00DF5196">
      <w:pPr>
        <w:autoSpaceDE w:val="0"/>
        <w:autoSpaceDN w:val="0"/>
        <w:adjustRightInd w:val="0"/>
        <w:spacing w:after="0" w:line="240" w:lineRule="auto"/>
        <w:rPr>
          <w:rFonts w:cs="Arial"/>
        </w:rPr>
      </w:pPr>
    </w:p>
    <w:p w:rsidR="007D3C97" w:rsidRDefault="003F51F2" w:rsidP="005740F9">
      <w:pPr>
        <w:pStyle w:val="Ttulo2"/>
        <w:rPr>
          <w:rFonts w:cs="Arial"/>
        </w:rPr>
      </w:pPr>
      <w:bookmarkStart w:id="21" w:name="_Toc341433701"/>
      <w:r>
        <w:rPr>
          <w:rFonts w:cs="Arial"/>
        </w:rPr>
        <w:t xml:space="preserve">2.1. </w:t>
      </w:r>
      <w:r w:rsidR="00DF5196" w:rsidRPr="007D3C97">
        <w:rPr>
          <w:rFonts w:cs="Arial"/>
        </w:rPr>
        <w:t>Las materias primas, los alimentos y las bebidas</w:t>
      </w:r>
      <w:bookmarkEnd w:id="21"/>
      <w:r w:rsidR="00DF5196" w:rsidRPr="00034C7E">
        <w:rPr>
          <w:rFonts w:cs="Arial"/>
        </w:rPr>
        <w:t xml:space="preserve"> </w:t>
      </w:r>
    </w:p>
    <w:p w:rsidR="007D3C97" w:rsidRDefault="007D3C97" w:rsidP="00DF5196">
      <w:pPr>
        <w:autoSpaceDE w:val="0"/>
        <w:autoSpaceDN w:val="0"/>
        <w:adjustRightInd w:val="0"/>
        <w:spacing w:after="0" w:line="240" w:lineRule="auto"/>
        <w:rPr>
          <w:rFonts w:cs="Arial"/>
        </w:rPr>
      </w:pPr>
    </w:p>
    <w:p w:rsidR="00DF5196" w:rsidRPr="00034C7E" w:rsidRDefault="007D3C97" w:rsidP="007D3C97">
      <w:pPr>
        <w:autoSpaceDE w:val="0"/>
        <w:autoSpaceDN w:val="0"/>
        <w:adjustRightInd w:val="0"/>
        <w:spacing w:after="0" w:line="240" w:lineRule="auto"/>
        <w:jc w:val="both"/>
        <w:rPr>
          <w:rFonts w:cs="Arial"/>
        </w:rPr>
      </w:pPr>
      <w:r>
        <w:rPr>
          <w:rFonts w:cs="Arial"/>
        </w:rPr>
        <w:t>U</w:t>
      </w:r>
      <w:r w:rsidR="00DF5196" w:rsidRPr="00034C7E">
        <w:rPr>
          <w:rFonts w:cs="Arial"/>
        </w:rPr>
        <w:t>na vez que se reciben, deben trasvasarse (en caso necesario), rotularse con el nombre del producto y la fecha de recepción y acomodarse en el almacén que le corresponde, aplicando el Sistema de PEPS.</w:t>
      </w:r>
      <w:r>
        <w:rPr>
          <w:rFonts w:cs="Arial"/>
        </w:rPr>
        <w:t xml:space="preserve"> (Primeras entradas, primeras salidas).</w:t>
      </w:r>
    </w:p>
    <w:p w:rsidR="00DF5196" w:rsidRPr="00034C7E" w:rsidRDefault="00DF5196" w:rsidP="007D3C97">
      <w:pPr>
        <w:autoSpaceDE w:val="0"/>
        <w:autoSpaceDN w:val="0"/>
        <w:adjustRightInd w:val="0"/>
        <w:spacing w:after="0" w:line="240" w:lineRule="auto"/>
        <w:jc w:val="both"/>
        <w:rPr>
          <w:rFonts w:cs="Arial"/>
        </w:rPr>
      </w:pPr>
    </w:p>
    <w:p w:rsidR="00DF5196" w:rsidRPr="009C42D9" w:rsidRDefault="00DF5196" w:rsidP="007D3C97">
      <w:pPr>
        <w:autoSpaceDE w:val="0"/>
        <w:autoSpaceDN w:val="0"/>
        <w:adjustRightInd w:val="0"/>
        <w:spacing w:after="0" w:line="240" w:lineRule="auto"/>
        <w:jc w:val="both"/>
        <w:rPr>
          <w:rFonts w:cs="Arial"/>
          <w:bCs/>
        </w:rPr>
      </w:pPr>
      <w:r w:rsidRPr="009C42D9">
        <w:rPr>
          <w:rFonts w:cs="Arial"/>
        </w:rPr>
        <w:t xml:space="preserve">Los </w:t>
      </w:r>
      <w:r w:rsidRPr="009C42D9">
        <w:rPr>
          <w:rFonts w:cs="Arial"/>
          <w:bCs/>
        </w:rPr>
        <w:t>alimentos potencialmente peligrosos</w:t>
      </w:r>
      <w:r w:rsidRPr="009C42D9">
        <w:rPr>
          <w:rFonts w:cs="Arial"/>
        </w:rPr>
        <w:t xml:space="preserve">, es decir, los </w:t>
      </w:r>
      <w:r w:rsidRPr="009C42D9">
        <w:rPr>
          <w:rFonts w:cs="Arial"/>
          <w:bCs/>
        </w:rPr>
        <w:t xml:space="preserve">alimentos que necesitan control de temperatura y tiempo para proteger su inocuidad </w:t>
      </w:r>
      <w:r w:rsidRPr="009C42D9">
        <w:rPr>
          <w:rFonts w:cs="Arial"/>
        </w:rPr>
        <w:t>que requieren mantenerse en refrigeración</w:t>
      </w:r>
      <w:r w:rsidR="007D3C97" w:rsidRPr="009C42D9">
        <w:rPr>
          <w:rFonts w:cs="Arial"/>
        </w:rPr>
        <w:t xml:space="preserve"> y/o </w:t>
      </w:r>
      <w:r w:rsidRPr="009C42D9">
        <w:rPr>
          <w:rFonts w:cs="Arial"/>
        </w:rPr>
        <w:lastRenderedPageBreak/>
        <w:t xml:space="preserve">congelación, </w:t>
      </w:r>
      <w:r w:rsidRPr="009C42D9">
        <w:rPr>
          <w:rFonts w:cs="Arial"/>
          <w:bCs/>
        </w:rPr>
        <w:t xml:space="preserve">debes ingresarlos al almacén de manera inmediata </w:t>
      </w:r>
      <w:r w:rsidRPr="009C42D9">
        <w:rPr>
          <w:rFonts w:cs="Arial"/>
        </w:rPr>
        <w:t>y colocarlos en los equipos correspondientes.</w:t>
      </w:r>
    </w:p>
    <w:p w:rsidR="00DF5196" w:rsidRPr="00034C7E" w:rsidRDefault="00DF5196" w:rsidP="007D3C97">
      <w:pPr>
        <w:autoSpaceDE w:val="0"/>
        <w:autoSpaceDN w:val="0"/>
        <w:adjustRightInd w:val="0"/>
        <w:spacing w:after="0" w:line="240" w:lineRule="auto"/>
        <w:jc w:val="both"/>
        <w:rPr>
          <w:rFonts w:cs="Arial"/>
          <w:b/>
          <w:bCs/>
        </w:rPr>
      </w:pPr>
    </w:p>
    <w:p w:rsidR="007D3C97" w:rsidRDefault="00DF5196" w:rsidP="007D3C97">
      <w:pPr>
        <w:autoSpaceDE w:val="0"/>
        <w:autoSpaceDN w:val="0"/>
        <w:adjustRightInd w:val="0"/>
        <w:spacing w:after="0" w:line="240" w:lineRule="auto"/>
        <w:jc w:val="both"/>
        <w:rPr>
          <w:rFonts w:cs="Arial"/>
        </w:rPr>
      </w:pPr>
      <w:r w:rsidRPr="00034C7E">
        <w:rPr>
          <w:rFonts w:cs="Arial"/>
        </w:rPr>
        <w:t>Recordemos que estos alimentos son aquellos que en razón de su composición o sus características físicas</w:t>
      </w:r>
      <w:r w:rsidR="007D3C97">
        <w:rPr>
          <w:rFonts w:cs="Arial"/>
        </w:rPr>
        <w:t xml:space="preserve">, químicas y </w:t>
      </w:r>
      <w:r w:rsidRPr="00034C7E">
        <w:rPr>
          <w:rFonts w:cs="Arial"/>
        </w:rPr>
        <w:t xml:space="preserve"> biológicas, pueden favorecer el crecimiento de microorganismos o la formación de toxinas, por lo que representan riesgo para la salud humana. </w:t>
      </w:r>
    </w:p>
    <w:p w:rsidR="00DF5196" w:rsidRPr="00034C7E" w:rsidRDefault="007D3C97" w:rsidP="007D3C97">
      <w:pPr>
        <w:autoSpaceDE w:val="0"/>
        <w:autoSpaceDN w:val="0"/>
        <w:adjustRightInd w:val="0"/>
        <w:spacing w:after="0" w:line="240" w:lineRule="auto"/>
        <w:jc w:val="both"/>
        <w:rPr>
          <w:rFonts w:cs="Arial"/>
        </w:rPr>
      </w:pPr>
      <w:r>
        <w:rPr>
          <w:rFonts w:cs="Arial"/>
        </w:rPr>
        <w:t>Los cuales</w:t>
      </w:r>
      <w:r w:rsidR="00DF5196" w:rsidRPr="00034C7E">
        <w:rPr>
          <w:rFonts w:cs="Arial"/>
        </w:rPr>
        <w:t xml:space="preserve">  requieren condiciones especiales de conservación, almacenamiento, transporte, preparación, servicio y venta; tales como: carne y productos cárnicos, leche y productos lácteos, aves, huevos, pescados, mariscos y crustáceos, papas al horno, alimentos vegetales tratados con calor como el arroz cocido, frijoles y hortalizas, tofu y otros alimentos de proteína de soya como los texturizados listos para consumo, frutas y hortalizas cortadas, picadas o rebanadas, germinados y mezclas de ajo y aceite sin tratamiento, así como los alimentos y bebidas preparados listos para su consumo, son los más propensos a convertirse en peligrosos.</w:t>
      </w:r>
    </w:p>
    <w:p w:rsidR="00DF5196" w:rsidRPr="00034C7E" w:rsidRDefault="00DF5196" w:rsidP="00DF5196">
      <w:pPr>
        <w:autoSpaceDE w:val="0"/>
        <w:autoSpaceDN w:val="0"/>
        <w:adjustRightInd w:val="0"/>
        <w:spacing w:after="0" w:line="240" w:lineRule="auto"/>
        <w:rPr>
          <w:rFonts w:cs="Arial"/>
        </w:rPr>
      </w:pPr>
    </w:p>
    <w:p w:rsidR="00DF5196" w:rsidRPr="00034C7E" w:rsidRDefault="00DF5196" w:rsidP="007D3C97">
      <w:pPr>
        <w:autoSpaceDE w:val="0"/>
        <w:autoSpaceDN w:val="0"/>
        <w:adjustRightInd w:val="0"/>
        <w:spacing w:after="0" w:line="240" w:lineRule="auto"/>
        <w:jc w:val="both"/>
        <w:rPr>
          <w:rFonts w:cs="Arial"/>
        </w:rPr>
      </w:pPr>
      <w:r w:rsidRPr="00034C7E">
        <w:rPr>
          <w:rFonts w:cs="Arial"/>
        </w:rPr>
        <w:t xml:space="preserve">Cuando en cualquiera de las áreas para almacenar materias primas, alimentos y bebidas haya productos que no cumplan con las características necesarias para su uso/consumo, debes separarlos y colocarlos en un área/zona/espacio de rechazo, identificada y destinada para dicho fin. Estos productos deben estar claramente identificados de </w:t>
      </w:r>
      <w:r w:rsidR="007D3C97" w:rsidRPr="00034C7E">
        <w:rPr>
          <w:rFonts w:cs="Arial"/>
        </w:rPr>
        <w:t>forma individual y separada</w:t>
      </w:r>
      <w:r w:rsidRPr="00034C7E">
        <w:rPr>
          <w:rFonts w:cs="Arial"/>
        </w:rPr>
        <w:t xml:space="preserve"> del resto de los alimentos, eliminándolos lo antes posible.</w:t>
      </w:r>
    </w:p>
    <w:p w:rsidR="00DF5196" w:rsidRPr="00034C7E" w:rsidRDefault="00DF5196" w:rsidP="00DF5196">
      <w:pPr>
        <w:autoSpaceDE w:val="0"/>
        <w:autoSpaceDN w:val="0"/>
        <w:adjustRightInd w:val="0"/>
        <w:spacing w:after="0" w:line="240" w:lineRule="auto"/>
        <w:rPr>
          <w:rFonts w:cs="Arial"/>
        </w:rPr>
      </w:pPr>
    </w:p>
    <w:p w:rsidR="007D3C97" w:rsidRDefault="003F51F2" w:rsidP="005740F9">
      <w:pPr>
        <w:pStyle w:val="Ttulo2"/>
        <w:rPr>
          <w:rFonts w:cs="Arial"/>
        </w:rPr>
      </w:pPr>
      <w:bookmarkStart w:id="22" w:name="_Toc341433702"/>
      <w:r>
        <w:rPr>
          <w:rFonts w:cs="Arial"/>
        </w:rPr>
        <w:t xml:space="preserve">2.2. </w:t>
      </w:r>
      <w:r w:rsidR="00DF5196" w:rsidRPr="007D3C97">
        <w:rPr>
          <w:rFonts w:cs="Arial"/>
        </w:rPr>
        <w:t>La colocación de materias primas, alimentos o bebidas</w:t>
      </w:r>
      <w:bookmarkEnd w:id="22"/>
      <w:r w:rsidR="00DF5196" w:rsidRPr="00034C7E">
        <w:rPr>
          <w:rFonts w:cs="Arial"/>
        </w:rPr>
        <w:t xml:space="preserve"> </w:t>
      </w:r>
    </w:p>
    <w:p w:rsidR="007D3C97" w:rsidRDefault="007D3C97" w:rsidP="00DF5196">
      <w:pPr>
        <w:autoSpaceDE w:val="0"/>
        <w:autoSpaceDN w:val="0"/>
        <w:adjustRightInd w:val="0"/>
        <w:spacing w:after="0" w:line="240" w:lineRule="auto"/>
        <w:rPr>
          <w:rFonts w:cs="Arial"/>
        </w:rPr>
      </w:pPr>
    </w:p>
    <w:p w:rsidR="00DF5196" w:rsidRPr="00034C7E" w:rsidRDefault="007D3C97" w:rsidP="007D3C97">
      <w:pPr>
        <w:autoSpaceDE w:val="0"/>
        <w:autoSpaceDN w:val="0"/>
        <w:adjustRightInd w:val="0"/>
        <w:spacing w:after="0" w:line="240" w:lineRule="auto"/>
        <w:jc w:val="both"/>
        <w:rPr>
          <w:rFonts w:cs="Arial"/>
        </w:rPr>
      </w:pPr>
      <w:r>
        <w:rPr>
          <w:rFonts w:cs="Arial"/>
        </w:rPr>
        <w:t>S</w:t>
      </w:r>
      <w:r w:rsidR="00DF5196" w:rsidRPr="00034C7E">
        <w:rPr>
          <w:rFonts w:cs="Arial"/>
        </w:rPr>
        <w:t xml:space="preserve">e debe hacer de tal manera que permita la circulación del aire, tanto en almacenes de </w:t>
      </w:r>
      <w:r>
        <w:rPr>
          <w:rFonts w:cs="Arial"/>
        </w:rPr>
        <w:t xml:space="preserve"> t</w:t>
      </w:r>
      <w:r w:rsidR="00DF5196" w:rsidRPr="00034C7E">
        <w:rPr>
          <w:rFonts w:cs="Arial"/>
        </w:rPr>
        <w:t>emperatura ambiente, como en refrigeración/congelación.</w:t>
      </w:r>
    </w:p>
    <w:p w:rsidR="00DF5196" w:rsidRPr="00034C7E" w:rsidRDefault="00DF5196" w:rsidP="007D3C97">
      <w:pPr>
        <w:autoSpaceDE w:val="0"/>
        <w:autoSpaceDN w:val="0"/>
        <w:adjustRightInd w:val="0"/>
        <w:spacing w:after="0" w:line="240" w:lineRule="auto"/>
        <w:jc w:val="both"/>
        <w:rPr>
          <w:rFonts w:cs="Arial"/>
        </w:rPr>
      </w:pPr>
    </w:p>
    <w:p w:rsidR="00DF5196" w:rsidRPr="00034C7E" w:rsidRDefault="00DF5196" w:rsidP="007D3C97">
      <w:pPr>
        <w:autoSpaceDE w:val="0"/>
        <w:autoSpaceDN w:val="0"/>
        <w:adjustRightInd w:val="0"/>
        <w:spacing w:after="0" w:line="240" w:lineRule="auto"/>
        <w:jc w:val="both"/>
        <w:rPr>
          <w:rFonts w:cs="Arial"/>
        </w:rPr>
      </w:pPr>
      <w:r w:rsidRPr="00034C7E">
        <w:rPr>
          <w:rFonts w:cs="Arial"/>
        </w:rPr>
        <w:t>La estiba de productos debes realizarla evitando el rompimiento y exudación de empaques y envolturas.</w:t>
      </w:r>
    </w:p>
    <w:p w:rsidR="00DF5196" w:rsidRPr="00034C7E" w:rsidRDefault="00DF5196" w:rsidP="007D3C97">
      <w:pPr>
        <w:autoSpaceDE w:val="0"/>
        <w:autoSpaceDN w:val="0"/>
        <w:adjustRightInd w:val="0"/>
        <w:spacing w:after="0" w:line="240" w:lineRule="auto"/>
        <w:jc w:val="both"/>
        <w:rPr>
          <w:rFonts w:cs="Arial"/>
        </w:rPr>
      </w:pPr>
    </w:p>
    <w:p w:rsidR="00DF5196" w:rsidRPr="00034C7E" w:rsidRDefault="00DF5196" w:rsidP="007D3C97">
      <w:pPr>
        <w:autoSpaceDE w:val="0"/>
        <w:autoSpaceDN w:val="0"/>
        <w:adjustRightInd w:val="0"/>
        <w:spacing w:after="0" w:line="240" w:lineRule="auto"/>
        <w:jc w:val="both"/>
        <w:rPr>
          <w:rFonts w:cs="Arial"/>
        </w:rPr>
      </w:pPr>
      <w:r w:rsidRPr="00034C7E">
        <w:rPr>
          <w:rFonts w:cs="Arial"/>
        </w:rPr>
        <w:t>Se sugiere que las materias primas, alimentos y bebidas que pueden causar alergia, los coloques en envases limpios y tapados, separándolos de los demás, estos son:</w:t>
      </w:r>
    </w:p>
    <w:p w:rsidR="00DF5196" w:rsidRPr="00034C7E" w:rsidRDefault="00DF5196" w:rsidP="007D3C97">
      <w:pPr>
        <w:autoSpaceDE w:val="0"/>
        <w:autoSpaceDN w:val="0"/>
        <w:adjustRightInd w:val="0"/>
        <w:spacing w:after="0" w:line="240" w:lineRule="auto"/>
        <w:jc w:val="both"/>
        <w:rPr>
          <w:rFonts w:cs="Arial"/>
        </w:rPr>
      </w:pP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Cereales que contienen gluten: trigo, centeno,</w:t>
      </w:r>
      <w:r w:rsidR="00EA5824">
        <w:rPr>
          <w:rFonts w:cs="Arial"/>
        </w:rPr>
        <w:t xml:space="preserve"> </w:t>
      </w:r>
      <w:r w:rsidRPr="00034C7E">
        <w:rPr>
          <w:rFonts w:cs="Arial"/>
        </w:rPr>
        <w:t>cebada, avena, espelta o sus cepas híbridas, y productos de éstos.</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Crustáceos y sus productos,</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Huevo y productos de los huevos,</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Pescado y productos pesqueros,</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Cacahuate y sus productos</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Soya y sus productos (excepto el aceite de soya).</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Leche y productos lácteos (incluida la lactosa),</w:t>
      </w:r>
    </w:p>
    <w:p w:rsidR="00DF5196" w:rsidRPr="00034C7E" w:rsidRDefault="00DF5196" w:rsidP="00E33914">
      <w:pPr>
        <w:pStyle w:val="Prrafodelista"/>
        <w:numPr>
          <w:ilvl w:val="0"/>
          <w:numId w:val="8"/>
        </w:numPr>
        <w:autoSpaceDE w:val="0"/>
        <w:autoSpaceDN w:val="0"/>
        <w:adjustRightInd w:val="0"/>
        <w:spacing w:after="0" w:line="240" w:lineRule="auto"/>
        <w:rPr>
          <w:rFonts w:cs="Arial"/>
        </w:rPr>
      </w:pPr>
      <w:r w:rsidRPr="00034C7E">
        <w:rPr>
          <w:rFonts w:cs="Arial"/>
        </w:rPr>
        <w:t>Nueces de árboles y sus derivados,</w:t>
      </w:r>
    </w:p>
    <w:p w:rsidR="00DF5196" w:rsidRPr="00034C7E" w:rsidRDefault="00DF5196" w:rsidP="00DF5196">
      <w:pPr>
        <w:autoSpaceDE w:val="0"/>
        <w:autoSpaceDN w:val="0"/>
        <w:adjustRightInd w:val="0"/>
        <w:spacing w:after="0" w:line="240" w:lineRule="auto"/>
        <w:rPr>
          <w:rFonts w:cs="Arial"/>
        </w:rPr>
      </w:pPr>
    </w:p>
    <w:p w:rsidR="00DF5196" w:rsidRPr="00034C7E" w:rsidRDefault="00DF5196" w:rsidP="00DF5196">
      <w:pPr>
        <w:autoSpaceDE w:val="0"/>
        <w:autoSpaceDN w:val="0"/>
        <w:adjustRightInd w:val="0"/>
        <w:spacing w:after="0" w:line="240" w:lineRule="auto"/>
        <w:rPr>
          <w:rFonts w:cs="Arial"/>
        </w:rPr>
      </w:pPr>
      <w:r w:rsidRPr="00034C7E">
        <w:rPr>
          <w:rFonts w:cs="Arial"/>
        </w:rPr>
        <w:t>Los productos químicos se deben separar de las materias primas, los alimentos y las bebidas y almacenarse en un área específica.</w:t>
      </w:r>
    </w:p>
    <w:p w:rsidR="00DF5196" w:rsidRPr="00034C7E" w:rsidRDefault="00DF5196" w:rsidP="00DF5196">
      <w:pPr>
        <w:autoSpaceDE w:val="0"/>
        <w:autoSpaceDN w:val="0"/>
        <w:adjustRightInd w:val="0"/>
        <w:spacing w:after="0" w:line="240" w:lineRule="auto"/>
        <w:rPr>
          <w:rFonts w:cs="Arial"/>
        </w:rPr>
      </w:pPr>
    </w:p>
    <w:p w:rsidR="00DF5196" w:rsidRPr="00034C7E" w:rsidRDefault="00DF5196" w:rsidP="005740F9">
      <w:pPr>
        <w:pStyle w:val="Ttulo3"/>
        <w:rPr>
          <w:rFonts w:cs="Arial"/>
          <w:b w:val="0"/>
          <w:bCs w:val="0"/>
        </w:rPr>
      </w:pPr>
      <w:bookmarkStart w:id="23" w:name="_Toc341433703"/>
      <w:r w:rsidRPr="00034C7E">
        <w:rPr>
          <w:rFonts w:cs="Arial"/>
        </w:rPr>
        <w:t xml:space="preserve">2.2.1 </w:t>
      </w:r>
      <w:r w:rsidR="001041FF">
        <w:rPr>
          <w:rFonts w:cs="Arial"/>
        </w:rPr>
        <w:t>Productos a granel</w:t>
      </w:r>
      <w:bookmarkEnd w:id="23"/>
    </w:p>
    <w:p w:rsidR="00DF5196" w:rsidRPr="00034C7E" w:rsidRDefault="00DF5196" w:rsidP="00DF5196">
      <w:pPr>
        <w:autoSpaceDE w:val="0"/>
        <w:autoSpaceDN w:val="0"/>
        <w:adjustRightInd w:val="0"/>
        <w:spacing w:after="0" w:line="240" w:lineRule="auto"/>
        <w:rPr>
          <w:rFonts w:cs="Arial"/>
          <w:b/>
          <w:bCs/>
        </w:rPr>
      </w:pPr>
    </w:p>
    <w:p w:rsidR="00DF5196" w:rsidRDefault="00DF5196" w:rsidP="003F51F2">
      <w:pPr>
        <w:autoSpaceDE w:val="0"/>
        <w:autoSpaceDN w:val="0"/>
        <w:adjustRightInd w:val="0"/>
        <w:spacing w:after="0" w:line="240" w:lineRule="auto"/>
        <w:jc w:val="both"/>
        <w:rPr>
          <w:rFonts w:cs="Arial"/>
        </w:rPr>
      </w:pPr>
      <w:r w:rsidRPr="00034C7E">
        <w:rPr>
          <w:rFonts w:cs="Arial"/>
        </w:rPr>
        <w:lastRenderedPageBreak/>
        <w:t>Los productos que recibes a granel en huacales, cajas y conos de cartón corrugado, arpillas, costales o sacos los debes trasvasar a recipientes limpios e íntegros, de superficie lisa y material inerte. De igual manera los alimentos y bebidas preparados y listos para su consumo, que además se deben guardar tapados.</w:t>
      </w:r>
    </w:p>
    <w:p w:rsidR="000373D8" w:rsidRPr="00034C7E" w:rsidRDefault="000373D8" w:rsidP="003F51F2">
      <w:pPr>
        <w:autoSpaceDE w:val="0"/>
        <w:autoSpaceDN w:val="0"/>
        <w:adjustRightInd w:val="0"/>
        <w:spacing w:after="0" w:line="240" w:lineRule="auto"/>
        <w:jc w:val="both"/>
        <w:rPr>
          <w:rFonts w:cs="Arial"/>
        </w:rPr>
      </w:pPr>
    </w:p>
    <w:p w:rsidR="00DF5196" w:rsidRPr="00034C7E" w:rsidRDefault="00DF5196" w:rsidP="003F51F2">
      <w:pPr>
        <w:autoSpaceDE w:val="0"/>
        <w:autoSpaceDN w:val="0"/>
        <w:adjustRightInd w:val="0"/>
        <w:spacing w:after="0" w:line="240" w:lineRule="auto"/>
        <w:jc w:val="both"/>
        <w:rPr>
          <w:rFonts w:cs="Arial"/>
        </w:rPr>
      </w:pPr>
      <w:r w:rsidRPr="00034C7E">
        <w:rPr>
          <w:rFonts w:cs="Arial"/>
        </w:rPr>
        <w:t>Los envases de material inerte son aquellos que presentan resistencia al desgaste, al impacto, a la</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oxidación y a la corrosión; no deben modificar el olor, color y sabor de los alimentos, no ser tóxicos ni reaccionar con los alimentos, tales como: vidrio, acero inoxidable, aluminio, resinas de nylon, polipropileno (PP), policloruro de vinilo (PVC) y, polietileno de alta densidad (PEAD) y polietilentereftalato (PET), entre otros.</w:t>
      </w:r>
    </w:p>
    <w:p w:rsidR="00DF5196" w:rsidRPr="00034C7E" w:rsidRDefault="00DF5196" w:rsidP="003F51F2">
      <w:pPr>
        <w:autoSpaceDE w:val="0"/>
        <w:autoSpaceDN w:val="0"/>
        <w:adjustRightInd w:val="0"/>
        <w:spacing w:after="0" w:line="240" w:lineRule="auto"/>
        <w:jc w:val="both"/>
        <w:rPr>
          <w:rFonts w:cs="Arial"/>
        </w:rPr>
      </w:pPr>
    </w:p>
    <w:p w:rsidR="00DF5196" w:rsidRDefault="00DF5196" w:rsidP="003F51F2">
      <w:pPr>
        <w:autoSpaceDE w:val="0"/>
        <w:autoSpaceDN w:val="0"/>
        <w:adjustRightInd w:val="0"/>
        <w:spacing w:after="0" w:line="240" w:lineRule="auto"/>
        <w:jc w:val="both"/>
        <w:rPr>
          <w:rFonts w:cs="Arial"/>
        </w:rPr>
      </w:pPr>
      <w:r w:rsidRPr="00034C7E">
        <w:rPr>
          <w:rFonts w:cs="Arial"/>
        </w:rPr>
        <w:t>Se sugiere que las materias primas, alimentos y bebidas que pueden causar alergia, los coloques en envases limpios y tapados, separándolos de los demás, estos son:</w:t>
      </w:r>
      <w:r w:rsidR="00EF05B5">
        <w:rPr>
          <w:rFonts w:cs="Arial"/>
        </w:rPr>
        <w:t xml:space="preserve"> </w:t>
      </w:r>
      <w:r w:rsidRPr="00034C7E">
        <w:rPr>
          <w:rFonts w:cs="Arial"/>
        </w:rPr>
        <w:t>Los productos químicos se deben separar de las materias primas, los alimentos y las bebidas y almacenarse en un área específica.</w:t>
      </w:r>
      <w:r w:rsidR="00A7307B">
        <w:rPr>
          <w:rFonts w:cs="Arial"/>
        </w:rPr>
        <w:t xml:space="preserve"> </w:t>
      </w:r>
    </w:p>
    <w:p w:rsidR="000373D8" w:rsidRPr="00034C7E" w:rsidRDefault="000373D8" w:rsidP="003F51F2">
      <w:pPr>
        <w:autoSpaceDE w:val="0"/>
        <w:autoSpaceDN w:val="0"/>
        <w:adjustRightInd w:val="0"/>
        <w:spacing w:after="0" w:line="240" w:lineRule="auto"/>
        <w:jc w:val="both"/>
        <w:rPr>
          <w:rFonts w:cs="Arial"/>
        </w:rPr>
      </w:pPr>
    </w:p>
    <w:p w:rsidR="00DF5196" w:rsidRPr="00034C7E" w:rsidRDefault="00DF5196" w:rsidP="003F51F2">
      <w:pPr>
        <w:autoSpaceDE w:val="0"/>
        <w:autoSpaceDN w:val="0"/>
        <w:adjustRightInd w:val="0"/>
        <w:spacing w:after="0" w:line="240" w:lineRule="auto"/>
        <w:jc w:val="both"/>
        <w:rPr>
          <w:rFonts w:cs="Arial"/>
        </w:rPr>
      </w:pPr>
      <w:r w:rsidRPr="00034C7E">
        <w:rPr>
          <w:rFonts w:cs="Arial"/>
        </w:rPr>
        <w:t>Las superficies lisas son aquellas continuas, sin porosidad</w:t>
      </w:r>
      <w:r w:rsidR="00A7307B">
        <w:rPr>
          <w:rFonts w:cs="Arial"/>
        </w:rPr>
        <w:t>,</w:t>
      </w:r>
      <w:r w:rsidRPr="00034C7E">
        <w:rPr>
          <w:rFonts w:cs="Arial"/>
        </w:rPr>
        <w:t xml:space="preserve"> ni revestimientos y de fácil limpieza.</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Los productos que por su manejo requieran ser almacenados en su caja original para evitar su deterioro, pueden introducirse en bolsas de plástico o envolverse con plástico adherible, por ejemplo sacos con harina, cajas con botanas o con carnes, pescados/mariscos congelados.</w:t>
      </w:r>
    </w:p>
    <w:p w:rsidR="00DF5196" w:rsidRPr="00034C7E" w:rsidRDefault="00DF5196" w:rsidP="003F51F2">
      <w:pPr>
        <w:autoSpaceDE w:val="0"/>
        <w:autoSpaceDN w:val="0"/>
        <w:adjustRightInd w:val="0"/>
        <w:spacing w:after="0" w:line="240" w:lineRule="auto"/>
        <w:jc w:val="both"/>
        <w:rPr>
          <w:rFonts w:cs="Arial"/>
        </w:rPr>
      </w:pPr>
    </w:p>
    <w:p w:rsidR="00DF5196" w:rsidRPr="00034C7E" w:rsidRDefault="00DF5196" w:rsidP="003F51F2">
      <w:pPr>
        <w:autoSpaceDE w:val="0"/>
        <w:autoSpaceDN w:val="0"/>
        <w:adjustRightInd w:val="0"/>
        <w:spacing w:after="0" w:line="240" w:lineRule="auto"/>
        <w:jc w:val="both"/>
        <w:rPr>
          <w:rFonts w:cs="Arial"/>
        </w:rPr>
      </w:pPr>
      <w:r w:rsidRPr="00034C7E">
        <w:rPr>
          <w:rFonts w:cs="Arial"/>
        </w:rPr>
        <w:t>Todos los recipientes que entren en contacto con materias primas, alimentos y bebidas deben lavarse, desinfectarse y secarse antes de ser utilizados, para evitar la contaminación cruzada.</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Asegúrate que los recipientes y bolsas de plástico que uses sean específicos para guardar alimentos, ya que hay botes y bolsas de plástico que se utilizan exclusivamente para el manejo de basura y también pueden ser causa de contaminación cruzada.</w:t>
      </w:r>
    </w:p>
    <w:p w:rsidR="00DF5196" w:rsidRPr="00034C7E" w:rsidRDefault="00DF5196" w:rsidP="00DF5196">
      <w:pPr>
        <w:autoSpaceDE w:val="0"/>
        <w:autoSpaceDN w:val="0"/>
        <w:adjustRightInd w:val="0"/>
        <w:spacing w:after="0" w:line="240" w:lineRule="auto"/>
        <w:rPr>
          <w:rFonts w:cs="Arial"/>
        </w:rPr>
      </w:pPr>
    </w:p>
    <w:p w:rsidR="00DF5196" w:rsidRDefault="00DF5196" w:rsidP="005740F9">
      <w:pPr>
        <w:pStyle w:val="Ttulo3"/>
        <w:rPr>
          <w:rFonts w:cs="Arial"/>
          <w:b w:val="0"/>
          <w:bCs w:val="0"/>
        </w:rPr>
      </w:pPr>
      <w:bookmarkStart w:id="24" w:name="_Toc341433704"/>
      <w:r w:rsidRPr="00034C7E">
        <w:rPr>
          <w:rFonts w:cs="Arial"/>
        </w:rPr>
        <w:t>2.2.2 Aplicación del Sistema de PEPS</w:t>
      </w:r>
      <w:bookmarkEnd w:id="24"/>
    </w:p>
    <w:p w:rsidR="003F51F2" w:rsidRPr="00034C7E" w:rsidRDefault="003F51F2" w:rsidP="003F51F2">
      <w:pPr>
        <w:autoSpaceDE w:val="0"/>
        <w:autoSpaceDN w:val="0"/>
        <w:adjustRightInd w:val="0"/>
        <w:spacing w:after="0" w:line="240" w:lineRule="auto"/>
        <w:jc w:val="both"/>
        <w:rPr>
          <w:rFonts w:cs="Arial"/>
          <w:b/>
          <w:bCs/>
        </w:rPr>
      </w:pPr>
    </w:p>
    <w:p w:rsidR="00DF5196" w:rsidRDefault="00DF5196" w:rsidP="003F51F2">
      <w:pPr>
        <w:autoSpaceDE w:val="0"/>
        <w:autoSpaceDN w:val="0"/>
        <w:adjustRightInd w:val="0"/>
        <w:spacing w:after="0" w:line="240" w:lineRule="auto"/>
        <w:jc w:val="both"/>
        <w:rPr>
          <w:rFonts w:cs="Arial"/>
        </w:rPr>
      </w:pPr>
      <w:r w:rsidRPr="00034C7E">
        <w:rPr>
          <w:rFonts w:cs="Arial"/>
        </w:rPr>
        <w:t>Una vez que hemos recibido las materias primas, los alimentos y las bebidas y los hemos acomodado en los recipientes adecuados, entonces debemos rotularlos, anotando en cada pieza</w:t>
      </w:r>
      <w:r w:rsidR="003F51F2">
        <w:rPr>
          <w:rFonts w:cs="Arial"/>
        </w:rPr>
        <w:t xml:space="preserve">, </w:t>
      </w:r>
      <w:r w:rsidRPr="00034C7E">
        <w:rPr>
          <w:rFonts w:cs="Arial"/>
        </w:rPr>
        <w:t>paquete</w:t>
      </w:r>
      <w:r w:rsidR="003F51F2">
        <w:rPr>
          <w:rFonts w:cs="Arial"/>
        </w:rPr>
        <w:t xml:space="preserve"> y </w:t>
      </w:r>
      <w:r w:rsidRPr="00034C7E">
        <w:rPr>
          <w:rFonts w:cs="Arial"/>
        </w:rPr>
        <w:t>envase el nombre del producto que contiene (en caso de no estar identificado) y la fecha en que se recibió</w:t>
      </w:r>
      <w:r w:rsidR="003F51F2">
        <w:rPr>
          <w:rFonts w:cs="Arial"/>
        </w:rPr>
        <w:t xml:space="preserve"> y </w:t>
      </w:r>
      <w:r w:rsidRPr="00034C7E">
        <w:rPr>
          <w:rFonts w:cs="Arial"/>
        </w:rPr>
        <w:t>preparó, y acomodarlos en el almacén que les corresponde, aplicando el Sistema de PEPS.</w:t>
      </w:r>
    </w:p>
    <w:p w:rsidR="003F51F2" w:rsidRPr="00034C7E" w:rsidRDefault="003F51F2" w:rsidP="003F51F2">
      <w:pPr>
        <w:autoSpaceDE w:val="0"/>
        <w:autoSpaceDN w:val="0"/>
        <w:adjustRightInd w:val="0"/>
        <w:spacing w:after="0" w:line="240" w:lineRule="auto"/>
        <w:jc w:val="both"/>
        <w:rPr>
          <w:rFonts w:cs="Arial"/>
        </w:rPr>
      </w:pPr>
    </w:p>
    <w:p w:rsidR="00DF5196" w:rsidRDefault="00DF5196" w:rsidP="003F51F2">
      <w:pPr>
        <w:autoSpaceDE w:val="0"/>
        <w:autoSpaceDN w:val="0"/>
        <w:adjustRightInd w:val="0"/>
        <w:spacing w:after="0" w:line="240" w:lineRule="auto"/>
        <w:jc w:val="both"/>
        <w:rPr>
          <w:rFonts w:cs="Arial"/>
        </w:rPr>
      </w:pPr>
      <w:r w:rsidRPr="00034C7E">
        <w:rPr>
          <w:rFonts w:cs="Arial"/>
        </w:rPr>
        <w:t>La fecha de entrada</w:t>
      </w:r>
      <w:r w:rsidR="003F51F2">
        <w:rPr>
          <w:rFonts w:cs="Arial"/>
        </w:rPr>
        <w:t xml:space="preserve"> y </w:t>
      </w:r>
      <w:r w:rsidRPr="00034C7E">
        <w:rPr>
          <w:rFonts w:cs="Arial"/>
        </w:rPr>
        <w:t>prepar</w:t>
      </w:r>
      <w:r w:rsidR="003F51F2">
        <w:rPr>
          <w:rFonts w:cs="Arial"/>
        </w:rPr>
        <w:t>a</w:t>
      </w:r>
      <w:r w:rsidRPr="00034C7E">
        <w:rPr>
          <w:rFonts w:cs="Arial"/>
        </w:rPr>
        <w:t xml:space="preserve">ción se puede identificar con el día, mes y año o puede anotarse el número correspondiente al día transcurrido en el año. Por ejemplo, si recibes un producto el 11 de abril, puedes anotar en la etiqueta esta fecha o simplemente el número 101, ya que al 11 de abril han transcurrido 101 días desde que inició </w:t>
      </w:r>
      <w:r w:rsidR="003F51F2">
        <w:rPr>
          <w:rFonts w:cs="Arial"/>
        </w:rPr>
        <w:t>d</w:t>
      </w:r>
      <w:r w:rsidRPr="00034C7E">
        <w:rPr>
          <w:rFonts w:cs="Arial"/>
        </w:rPr>
        <w:t>el año. También puedes utilizar etiquetas de diferente color, eligiendo un color determinado para cada día de la semana, por ejemplo: Lunes-amarillo, Martes-rosa, Miércoles-rojo, Jueves-verde, Viernes-azul, Sábado-blanco y domingo-lila.</w:t>
      </w:r>
    </w:p>
    <w:p w:rsidR="000373D8" w:rsidRPr="00034C7E" w:rsidRDefault="000373D8" w:rsidP="003F51F2">
      <w:pPr>
        <w:autoSpaceDE w:val="0"/>
        <w:autoSpaceDN w:val="0"/>
        <w:adjustRightInd w:val="0"/>
        <w:spacing w:after="0" w:line="240" w:lineRule="auto"/>
        <w:jc w:val="both"/>
        <w:rPr>
          <w:rFonts w:cs="Arial"/>
        </w:rPr>
      </w:pPr>
    </w:p>
    <w:p w:rsidR="00DF5196" w:rsidRDefault="00DF5196" w:rsidP="003F51F2">
      <w:pPr>
        <w:autoSpaceDE w:val="0"/>
        <w:autoSpaceDN w:val="0"/>
        <w:adjustRightInd w:val="0"/>
        <w:spacing w:after="0" w:line="240" w:lineRule="auto"/>
        <w:jc w:val="both"/>
        <w:rPr>
          <w:rFonts w:cs="Arial"/>
        </w:rPr>
      </w:pPr>
      <w:r w:rsidRPr="00034C7E">
        <w:rPr>
          <w:rFonts w:cs="Arial"/>
        </w:rPr>
        <w:t>Para rotular los productos puedes utilizar marcadores de tinta permanente no tóxica, etiquetas o cualquier tipo de cinta adhesiva (como el diurex y la cinta canela). Cuida que la tinta no traspase la bolsa, que la etiqueta no se desprenda y que no cubras la fecha de caducidad/consumo preferente.</w:t>
      </w:r>
    </w:p>
    <w:p w:rsidR="003F51F2" w:rsidRPr="00034C7E" w:rsidRDefault="003F51F2" w:rsidP="003F51F2">
      <w:pPr>
        <w:autoSpaceDE w:val="0"/>
        <w:autoSpaceDN w:val="0"/>
        <w:adjustRightInd w:val="0"/>
        <w:spacing w:after="0" w:line="240" w:lineRule="auto"/>
        <w:jc w:val="both"/>
        <w:rPr>
          <w:rFonts w:cs="Arial"/>
        </w:rPr>
      </w:pPr>
    </w:p>
    <w:p w:rsidR="00DF5196" w:rsidRDefault="00DF5196" w:rsidP="003F51F2">
      <w:pPr>
        <w:autoSpaceDE w:val="0"/>
        <w:autoSpaceDN w:val="0"/>
        <w:adjustRightInd w:val="0"/>
        <w:spacing w:after="0" w:line="240" w:lineRule="auto"/>
        <w:jc w:val="both"/>
        <w:rPr>
          <w:rFonts w:cs="Arial"/>
        </w:rPr>
      </w:pPr>
      <w:r w:rsidRPr="00034C7E">
        <w:rPr>
          <w:rFonts w:cs="Arial"/>
        </w:rPr>
        <w:lastRenderedPageBreak/>
        <w:t>El sistema de PEPS (Primeras Entradas-Primeras Salidas por sus siglas) es un conjunto de operaciones que consisten en acomodar y rotar los productos de acuerdo a su fecha de recepción/caducidad/vida útil/preparación, asegurando de esta manera, que los productos que entraron primero, sean los que primero salgan para su uso/consumo.</w:t>
      </w:r>
    </w:p>
    <w:p w:rsidR="003F51F2" w:rsidRPr="00034C7E" w:rsidRDefault="003F51F2" w:rsidP="003F51F2">
      <w:pPr>
        <w:autoSpaceDE w:val="0"/>
        <w:autoSpaceDN w:val="0"/>
        <w:adjustRightInd w:val="0"/>
        <w:spacing w:after="0" w:line="240" w:lineRule="auto"/>
        <w:jc w:val="both"/>
        <w:rPr>
          <w:rFonts w:cs="Arial"/>
        </w:rPr>
      </w:pPr>
    </w:p>
    <w:p w:rsidR="00DF5196" w:rsidRPr="00034C7E" w:rsidRDefault="00DF5196" w:rsidP="003F51F2">
      <w:pPr>
        <w:autoSpaceDE w:val="0"/>
        <w:autoSpaceDN w:val="0"/>
        <w:adjustRightInd w:val="0"/>
        <w:spacing w:after="0" w:line="240" w:lineRule="auto"/>
        <w:jc w:val="both"/>
        <w:rPr>
          <w:rFonts w:cs="Arial"/>
        </w:rPr>
      </w:pPr>
      <w:r w:rsidRPr="00034C7E">
        <w:rPr>
          <w:rFonts w:cs="Arial"/>
        </w:rPr>
        <w:t>Este sistema se aplica a las materias primas, alimentos y bebidas en todos los almacenes, incluyendo los equipos de refrigeración y congelación.</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Debes sacar los productos que entraron primero al almacén o los que están próximos a caducar.</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Las frutas y hortalizas se rotan de acuerdo a su estado de madurez.</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Si aplicas este Sistema, evitarás que los productos se caduquen o descompongan en tus áreas de almacenamiento.</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Puedes acomodar los productos en las alacenas/anaqueles/entrepaños/gavetas/gabinetes/repisas asignadas para alimentos y bebidas de la siguiente manera:</w:t>
      </w:r>
    </w:p>
    <w:p w:rsidR="00DF5196" w:rsidRPr="00034C7E" w:rsidRDefault="00DF5196" w:rsidP="003F51F2">
      <w:pPr>
        <w:autoSpaceDE w:val="0"/>
        <w:autoSpaceDN w:val="0"/>
        <w:adjustRightInd w:val="0"/>
        <w:spacing w:after="0" w:line="240" w:lineRule="auto"/>
        <w:jc w:val="both"/>
        <w:rPr>
          <w:rFonts w:cs="Arial"/>
        </w:rPr>
      </w:pPr>
    </w:p>
    <w:p w:rsidR="00DF5196" w:rsidRPr="00034C7E" w:rsidRDefault="00DF5196" w:rsidP="003F51F2">
      <w:pPr>
        <w:autoSpaceDE w:val="0"/>
        <w:autoSpaceDN w:val="0"/>
        <w:adjustRightInd w:val="0"/>
        <w:spacing w:after="0" w:line="240" w:lineRule="auto"/>
        <w:jc w:val="both"/>
        <w:rPr>
          <w:rFonts w:cs="Arial"/>
        </w:rPr>
      </w:pPr>
      <w:r w:rsidRPr="00034C7E">
        <w:rPr>
          <w:rFonts w:cs="Arial"/>
        </w:rPr>
        <w:t xml:space="preserve">Los más </w:t>
      </w:r>
      <w:r w:rsidR="003F51F2" w:rsidRPr="00034C7E">
        <w:rPr>
          <w:rFonts w:cs="Arial"/>
        </w:rPr>
        <w:t>antiguos</w:t>
      </w:r>
      <w:r w:rsidRPr="00034C7E">
        <w:rPr>
          <w:rFonts w:cs="Arial"/>
        </w:rPr>
        <w:t xml:space="preserve"> a la izquierda y los más nuevos a la derecha.</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 xml:space="preserve">Los más </w:t>
      </w:r>
      <w:r w:rsidR="003F51F2" w:rsidRPr="00034C7E">
        <w:rPr>
          <w:rFonts w:cs="Arial"/>
        </w:rPr>
        <w:t>antiguos</w:t>
      </w:r>
      <w:r w:rsidRPr="00034C7E">
        <w:rPr>
          <w:rFonts w:cs="Arial"/>
        </w:rPr>
        <w:t xml:space="preserve"> arriba y los más nuevos abajo.</w:t>
      </w:r>
    </w:p>
    <w:p w:rsidR="00DF5196" w:rsidRPr="00034C7E" w:rsidRDefault="00DF5196" w:rsidP="003F51F2">
      <w:pPr>
        <w:autoSpaceDE w:val="0"/>
        <w:autoSpaceDN w:val="0"/>
        <w:adjustRightInd w:val="0"/>
        <w:spacing w:after="0" w:line="240" w:lineRule="auto"/>
        <w:jc w:val="both"/>
        <w:rPr>
          <w:rFonts w:cs="Arial"/>
        </w:rPr>
      </w:pPr>
      <w:r w:rsidRPr="00034C7E">
        <w:rPr>
          <w:rFonts w:cs="Arial"/>
        </w:rPr>
        <w:t xml:space="preserve">Los más </w:t>
      </w:r>
      <w:r w:rsidR="003F51F2" w:rsidRPr="00034C7E">
        <w:rPr>
          <w:rFonts w:cs="Arial"/>
        </w:rPr>
        <w:t>antiguos</w:t>
      </w:r>
      <w:r w:rsidRPr="00034C7E">
        <w:rPr>
          <w:rFonts w:cs="Arial"/>
        </w:rPr>
        <w:t xml:space="preserve"> adelante y los más nuevos atrás.</w:t>
      </w:r>
    </w:p>
    <w:p w:rsidR="00DF5196" w:rsidRPr="00034C7E" w:rsidRDefault="00DF5196" w:rsidP="00DF5196">
      <w:pPr>
        <w:autoSpaceDE w:val="0"/>
        <w:autoSpaceDN w:val="0"/>
        <w:adjustRightInd w:val="0"/>
        <w:spacing w:after="0" w:line="240" w:lineRule="auto"/>
        <w:rPr>
          <w:rFonts w:cs="Arial"/>
        </w:rPr>
      </w:pPr>
    </w:p>
    <w:p w:rsidR="00DF5196" w:rsidRDefault="00DF5196" w:rsidP="00DF5196">
      <w:pPr>
        <w:autoSpaceDE w:val="0"/>
        <w:autoSpaceDN w:val="0"/>
        <w:adjustRightInd w:val="0"/>
        <w:spacing w:after="0" w:line="240" w:lineRule="auto"/>
        <w:rPr>
          <w:rFonts w:cs="Arial"/>
        </w:rPr>
      </w:pPr>
      <w:r w:rsidRPr="00034C7E">
        <w:rPr>
          <w:rFonts w:cs="Arial"/>
        </w:rPr>
        <w:t>Utiliza cualquier método, lo importante es que todo el personal esté enterado del procedimiento que sigues para asegurar una buena rotación y evitar confusiones. Para ello se sugiere colocar un cartel para informarlo a tus compañeros.</w:t>
      </w:r>
    </w:p>
    <w:p w:rsidR="000373D8" w:rsidRPr="00034C7E" w:rsidRDefault="000373D8" w:rsidP="00DF5196">
      <w:pPr>
        <w:autoSpaceDE w:val="0"/>
        <w:autoSpaceDN w:val="0"/>
        <w:adjustRightInd w:val="0"/>
        <w:spacing w:after="0" w:line="240" w:lineRule="auto"/>
        <w:rPr>
          <w:rFonts w:cs="Arial"/>
        </w:rPr>
      </w:pPr>
    </w:p>
    <w:p w:rsidR="00DF5196" w:rsidRPr="00034C7E" w:rsidRDefault="00DF5196" w:rsidP="00DF5196">
      <w:pPr>
        <w:autoSpaceDE w:val="0"/>
        <w:autoSpaceDN w:val="0"/>
        <w:adjustRightInd w:val="0"/>
        <w:spacing w:after="0" w:line="240" w:lineRule="auto"/>
        <w:rPr>
          <w:rFonts w:cs="Arial"/>
        </w:rPr>
      </w:pPr>
      <w:r w:rsidRPr="00034C7E">
        <w:rPr>
          <w:rFonts w:cs="Arial"/>
        </w:rPr>
        <w:t>Si trasvasas los productos a otros recipientes de menor tamaño, debes anotar la fecha de entrada / recepción al almacén. Para los alimentos preparados en el establecimiento, debes etiquetar / rotular el recipiente con la fecha de elaboración.</w:t>
      </w:r>
    </w:p>
    <w:p w:rsidR="00DF5196" w:rsidRPr="00034C7E" w:rsidRDefault="00DF5196" w:rsidP="00DF5196">
      <w:pPr>
        <w:autoSpaceDE w:val="0"/>
        <w:autoSpaceDN w:val="0"/>
        <w:adjustRightInd w:val="0"/>
        <w:spacing w:after="0" w:line="240" w:lineRule="auto"/>
        <w:rPr>
          <w:rFonts w:cs="Arial"/>
        </w:rPr>
      </w:pPr>
    </w:p>
    <w:p w:rsidR="00DF5196" w:rsidRPr="00034C7E" w:rsidRDefault="00DF5196" w:rsidP="005740F9">
      <w:pPr>
        <w:pStyle w:val="Ttulo2"/>
        <w:rPr>
          <w:rFonts w:cs="Arial"/>
          <w:b w:val="0"/>
          <w:bCs w:val="0"/>
        </w:rPr>
      </w:pPr>
      <w:bookmarkStart w:id="25" w:name="_Toc341433705"/>
      <w:r w:rsidRPr="00034C7E">
        <w:rPr>
          <w:rFonts w:cs="Arial"/>
        </w:rPr>
        <w:t>2.3</w:t>
      </w:r>
      <w:r w:rsidR="003F51F2">
        <w:rPr>
          <w:rFonts w:cs="Arial"/>
        </w:rPr>
        <w:t xml:space="preserve">. </w:t>
      </w:r>
      <w:r w:rsidRPr="00034C7E">
        <w:rPr>
          <w:rFonts w:cs="Arial"/>
        </w:rPr>
        <w:t xml:space="preserve"> Materias primas, alimentos y bebidas almacenados en temperatura ambiente – Almacén de secos</w:t>
      </w:r>
      <w:bookmarkEnd w:id="25"/>
    </w:p>
    <w:p w:rsidR="00DF5196" w:rsidRPr="00034C7E" w:rsidRDefault="00DF5196" w:rsidP="00DF5196">
      <w:pPr>
        <w:autoSpaceDE w:val="0"/>
        <w:autoSpaceDN w:val="0"/>
        <w:adjustRightInd w:val="0"/>
        <w:spacing w:after="0" w:line="240" w:lineRule="auto"/>
        <w:rPr>
          <w:rFonts w:cs="Arial"/>
        </w:rPr>
      </w:pPr>
    </w:p>
    <w:p w:rsidR="00DF5196" w:rsidRPr="00034C7E" w:rsidRDefault="001041FF" w:rsidP="003F51F2">
      <w:pPr>
        <w:autoSpaceDE w:val="0"/>
        <w:autoSpaceDN w:val="0"/>
        <w:adjustRightInd w:val="0"/>
        <w:spacing w:after="0" w:line="240" w:lineRule="auto"/>
        <w:jc w:val="both"/>
        <w:rPr>
          <w:rFonts w:cs="Arial"/>
        </w:rPr>
      </w:pPr>
      <w:r>
        <w:rPr>
          <w:rFonts w:cs="Arial"/>
          <w:noProof/>
          <w:lang w:eastAsia="es-MX"/>
        </w:rPr>
        <w:drawing>
          <wp:anchor distT="0" distB="0" distL="114300" distR="114300" simplePos="0" relativeHeight="252007424" behindDoc="0" locked="0" layoutInCell="1" allowOverlap="1">
            <wp:simplePos x="0" y="0"/>
            <wp:positionH relativeFrom="column">
              <wp:posOffset>3321685</wp:posOffset>
            </wp:positionH>
            <wp:positionV relativeFrom="paragraph">
              <wp:posOffset>99060</wp:posOffset>
            </wp:positionV>
            <wp:extent cx="2207260" cy="1653540"/>
            <wp:effectExtent l="38100" t="38100" r="21590" b="22860"/>
            <wp:wrapSquare wrapText="bothSides"/>
            <wp:docPr id="292" name="Imagen 1" descr="almacen ex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almacen exce"/>
                    <pic:cNvPicPr>
                      <a:picLocks noChangeAspect="1" noChangeArrowheads="1"/>
                    </pic:cNvPicPr>
                  </pic:nvPicPr>
                  <pic:blipFill>
                    <a:blip r:embed="rId27" cstate="print"/>
                    <a:srcRect/>
                    <a:stretch>
                      <a:fillRect/>
                    </a:stretch>
                  </pic:blipFill>
                  <pic:spPr bwMode="auto">
                    <a:xfrm>
                      <a:off x="0" y="0"/>
                      <a:ext cx="2207260" cy="1653540"/>
                    </a:xfrm>
                    <a:prstGeom prst="rect">
                      <a:avLst/>
                    </a:prstGeom>
                    <a:noFill/>
                    <a:ln w="28575">
                      <a:solidFill>
                        <a:srgbClr val="000000"/>
                      </a:solidFill>
                      <a:miter lim="800000"/>
                      <a:headEnd/>
                      <a:tailEnd/>
                    </a:ln>
                  </pic:spPr>
                </pic:pic>
              </a:graphicData>
            </a:graphic>
          </wp:anchor>
        </w:drawing>
      </w:r>
      <w:r w:rsidR="00DF5196" w:rsidRPr="00034C7E">
        <w:rPr>
          <w:rFonts w:cs="Arial"/>
        </w:rPr>
        <w:t>Las áreas donde se almacenan alimentos a temperatura ambiente como abarrotes, granos y semillas, harinas, pan y ciertas frutas y hortalizas frescas, deben permanecer limpias y secas.</w:t>
      </w:r>
    </w:p>
    <w:p w:rsidR="00DF5196" w:rsidRDefault="00DF5196" w:rsidP="003F51F2">
      <w:pPr>
        <w:autoSpaceDE w:val="0"/>
        <w:autoSpaceDN w:val="0"/>
        <w:adjustRightInd w:val="0"/>
        <w:spacing w:after="0" w:line="240" w:lineRule="auto"/>
        <w:jc w:val="both"/>
        <w:rPr>
          <w:rFonts w:cs="Arial"/>
        </w:rPr>
      </w:pPr>
      <w:r w:rsidRPr="00034C7E">
        <w:rPr>
          <w:rFonts w:cs="Arial"/>
        </w:rPr>
        <w:t>Se recomienda que estén ventilados, a una la temperatura entre 10°C y 21°C (50°F y 70°F) y una humedad relativa entre 50% y 60%.</w:t>
      </w:r>
    </w:p>
    <w:p w:rsidR="003F51F2" w:rsidRDefault="003F51F2" w:rsidP="003F51F2">
      <w:pPr>
        <w:autoSpaceDE w:val="0"/>
        <w:autoSpaceDN w:val="0"/>
        <w:adjustRightInd w:val="0"/>
        <w:spacing w:after="0" w:line="240" w:lineRule="auto"/>
        <w:jc w:val="both"/>
        <w:rPr>
          <w:rFonts w:cs="Arial"/>
        </w:rPr>
      </w:pPr>
    </w:p>
    <w:p w:rsidR="00B32593" w:rsidRDefault="00B32593" w:rsidP="003F51F2">
      <w:pPr>
        <w:autoSpaceDE w:val="0"/>
        <w:autoSpaceDN w:val="0"/>
        <w:adjustRightInd w:val="0"/>
        <w:spacing w:after="0" w:line="240" w:lineRule="auto"/>
        <w:jc w:val="both"/>
        <w:rPr>
          <w:rFonts w:cs="Arial"/>
        </w:rPr>
      </w:pPr>
      <w:r>
        <w:rPr>
          <w:rFonts w:cs="Arial"/>
          <w:noProof/>
          <w:lang w:eastAsia="es-MX"/>
        </w:rPr>
        <w:drawing>
          <wp:anchor distT="0" distB="0" distL="114300" distR="114300" simplePos="0" relativeHeight="252046336" behindDoc="0" locked="0" layoutInCell="1" allowOverlap="1">
            <wp:simplePos x="0" y="0"/>
            <wp:positionH relativeFrom="column">
              <wp:posOffset>12700</wp:posOffset>
            </wp:positionH>
            <wp:positionV relativeFrom="paragraph">
              <wp:posOffset>20320</wp:posOffset>
            </wp:positionV>
            <wp:extent cx="1335405" cy="1778000"/>
            <wp:effectExtent l="38100" t="38100" r="17145" b="12700"/>
            <wp:wrapSquare wrapText="bothSides"/>
            <wp:docPr id="291" name="Imagen 3" descr="100-0026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100-0026_IMG"/>
                    <pic:cNvPicPr>
                      <a:picLocks noChangeAspect="1" noChangeArrowheads="1"/>
                    </pic:cNvPicPr>
                  </pic:nvPicPr>
                  <pic:blipFill>
                    <a:blip r:embed="rId28" cstate="print"/>
                    <a:srcRect/>
                    <a:stretch>
                      <a:fillRect/>
                    </a:stretch>
                  </pic:blipFill>
                  <pic:spPr bwMode="auto">
                    <a:xfrm>
                      <a:off x="0" y="0"/>
                      <a:ext cx="1335405" cy="1778000"/>
                    </a:xfrm>
                    <a:prstGeom prst="rect">
                      <a:avLst/>
                    </a:prstGeom>
                    <a:noFill/>
                    <a:ln w="28575">
                      <a:solidFill>
                        <a:srgbClr val="000000"/>
                      </a:solidFill>
                      <a:miter lim="800000"/>
                      <a:headEnd/>
                      <a:tailEnd/>
                    </a:ln>
                  </pic:spPr>
                </pic:pic>
              </a:graphicData>
            </a:graphic>
          </wp:anchor>
        </w:drawing>
      </w:r>
    </w:p>
    <w:p w:rsidR="00B32593" w:rsidRDefault="00B32593" w:rsidP="003F51F2">
      <w:pPr>
        <w:autoSpaceDE w:val="0"/>
        <w:autoSpaceDN w:val="0"/>
        <w:adjustRightInd w:val="0"/>
        <w:spacing w:after="0" w:line="240" w:lineRule="auto"/>
        <w:jc w:val="both"/>
        <w:rPr>
          <w:rFonts w:cs="Arial"/>
        </w:rPr>
      </w:pPr>
    </w:p>
    <w:p w:rsidR="00B32593" w:rsidRPr="00034C7E" w:rsidRDefault="00B32593" w:rsidP="003F51F2">
      <w:pPr>
        <w:autoSpaceDE w:val="0"/>
        <w:autoSpaceDN w:val="0"/>
        <w:adjustRightInd w:val="0"/>
        <w:spacing w:after="0" w:line="240" w:lineRule="auto"/>
        <w:jc w:val="both"/>
        <w:rPr>
          <w:rFonts w:cs="Arial"/>
        </w:rPr>
      </w:pPr>
    </w:p>
    <w:p w:rsidR="00DF5196" w:rsidRDefault="00DF5196" w:rsidP="003F51F2">
      <w:pPr>
        <w:autoSpaceDE w:val="0"/>
        <w:autoSpaceDN w:val="0"/>
        <w:adjustRightInd w:val="0"/>
        <w:spacing w:after="0" w:line="240" w:lineRule="auto"/>
        <w:jc w:val="both"/>
        <w:rPr>
          <w:rFonts w:cs="Arial"/>
        </w:rPr>
      </w:pPr>
      <w:r w:rsidRPr="00034C7E">
        <w:rPr>
          <w:rFonts w:cs="Arial"/>
        </w:rPr>
        <w:t>Debes revisar que los envases / empaques / recipientes de las materias primas, alimentos y bebidas estén acomodados en las alacenas / anaqueles / entrepaños / gavetas / gabinetes / repisas y que:</w:t>
      </w:r>
    </w:p>
    <w:p w:rsidR="00B32593" w:rsidRPr="00034C7E" w:rsidRDefault="00B32593" w:rsidP="003F51F2">
      <w:pPr>
        <w:autoSpaceDE w:val="0"/>
        <w:autoSpaceDN w:val="0"/>
        <w:adjustRightInd w:val="0"/>
        <w:spacing w:after="0" w:line="240" w:lineRule="auto"/>
        <w:jc w:val="both"/>
        <w:rPr>
          <w:rFonts w:cs="Arial"/>
        </w:rPr>
      </w:pP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Se encuentren limpios y libres de suciedad adherida / incrustada / plaga / oxidación / abombamiento.</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Estén íntegros y cerrados;</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lastRenderedPageBreak/>
        <w:t>Presenten fecha de caducidad / consumo preferente vigente,</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Estén acomodados de acuerdo al sistema de PEPS.</w:t>
      </w:r>
    </w:p>
    <w:p w:rsidR="00DF5196" w:rsidRPr="003F51F2" w:rsidRDefault="00DF5196" w:rsidP="003F51F2">
      <w:pPr>
        <w:pStyle w:val="Prrafodelista"/>
        <w:autoSpaceDE w:val="0"/>
        <w:autoSpaceDN w:val="0"/>
        <w:adjustRightInd w:val="0"/>
        <w:spacing w:after="0" w:line="240" w:lineRule="auto"/>
        <w:jc w:val="both"/>
        <w:rPr>
          <w:rFonts w:cs="Arial"/>
        </w:rPr>
      </w:pPr>
      <w:r w:rsidRPr="003F51F2">
        <w:rPr>
          <w:rFonts w:cs="Arial"/>
        </w:rPr>
        <w:t xml:space="preserve">Recuerda: </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No almacenar en cajas y conos de cartón corrugado, a menos que éstos sean necesarios para su conservación.</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No almacenar en cajas de madera / huacales / arpillas / costales.</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Las materias primas, alimentos o bebidas se deben colocar en mesas, estibas, tarimas, anaqueles, entrepaños o cualquier superficie limpia que evite su contaminación. Deben ser de superficie lisa y material inerte.</w:t>
      </w:r>
    </w:p>
    <w:p w:rsidR="00DF5196" w:rsidRPr="003F51F2" w:rsidRDefault="00DF5196" w:rsidP="003F51F2">
      <w:pPr>
        <w:pStyle w:val="Prrafodelista"/>
        <w:numPr>
          <w:ilvl w:val="0"/>
          <w:numId w:val="18"/>
        </w:numPr>
        <w:autoSpaceDE w:val="0"/>
        <w:autoSpaceDN w:val="0"/>
        <w:adjustRightInd w:val="0"/>
        <w:spacing w:after="0" w:line="240" w:lineRule="auto"/>
        <w:jc w:val="both"/>
        <w:rPr>
          <w:rFonts w:cs="Arial"/>
        </w:rPr>
      </w:pPr>
      <w:r w:rsidRPr="003F51F2">
        <w:rPr>
          <w:rFonts w:cs="Arial"/>
        </w:rPr>
        <w:t>No coloques alimentos directamente en el suelo.</w:t>
      </w:r>
    </w:p>
    <w:p w:rsidR="00DF5196" w:rsidRPr="00034C7E" w:rsidRDefault="00DF5196" w:rsidP="003F51F2">
      <w:pPr>
        <w:autoSpaceDE w:val="0"/>
        <w:autoSpaceDN w:val="0"/>
        <w:adjustRightInd w:val="0"/>
        <w:spacing w:after="0" w:line="240" w:lineRule="auto"/>
        <w:jc w:val="both"/>
        <w:rPr>
          <w:rFonts w:cs="Arial"/>
        </w:rPr>
      </w:pPr>
    </w:p>
    <w:p w:rsidR="00DF5196" w:rsidRPr="00034C7E" w:rsidRDefault="00DF5196" w:rsidP="003F51F2">
      <w:pPr>
        <w:autoSpaceDE w:val="0"/>
        <w:autoSpaceDN w:val="0"/>
        <w:adjustRightInd w:val="0"/>
        <w:spacing w:after="0" w:line="240" w:lineRule="auto"/>
        <w:jc w:val="both"/>
        <w:rPr>
          <w:rFonts w:cs="Arial"/>
        </w:rPr>
      </w:pPr>
      <w:r w:rsidRPr="00034C7E">
        <w:rPr>
          <w:rFonts w:cs="Arial"/>
        </w:rPr>
        <w:t>Las latas no deben presentar abolladuras, abombamiento o corrosión. No las almacenes en refrigeración, a menos que el fabricante del producto lo indique en la etiqueta.</w:t>
      </w:r>
    </w:p>
    <w:p w:rsidR="00DF5196" w:rsidRPr="00034C7E" w:rsidRDefault="00DF5196" w:rsidP="003F51F2">
      <w:pPr>
        <w:autoSpaceDE w:val="0"/>
        <w:autoSpaceDN w:val="0"/>
        <w:adjustRightInd w:val="0"/>
        <w:spacing w:after="0" w:line="240" w:lineRule="auto"/>
        <w:jc w:val="both"/>
        <w:rPr>
          <w:rFonts w:cs="Arial"/>
        </w:rPr>
      </w:pPr>
    </w:p>
    <w:p w:rsidR="00DF5196" w:rsidRDefault="00DF5196" w:rsidP="003F51F2">
      <w:pPr>
        <w:autoSpaceDE w:val="0"/>
        <w:autoSpaceDN w:val="0"/>
        <w:adjustRightInd w:val="0"/>
        <w:spacing w:after="0" w:line="240" w:lineRule="auto"/>
        <w:jc w:val="both"/>
        <w:rPr>
          <w:rFonts w:cs="Arial"/>
        </w:rPr>
      </w:pPr>
      <w:r w:rsidRPr="00034C7E">
        <w:rPr>
          <w:rFonts w:cs="Arial"/>
        </w:rPr>
        <w:t>Cuando una lata se te cae/golpea mientras la estés manipulando, deberás lavarla, secarla y vaciar el contenido en otro recipiente limpio y desinfectado, identificándolo con su nombre y fecha de recepción, tapándolo y usándolo lo más pronto posible, o puedes colocarla en el área de productos rechazados.</w:t>
      </w:r>
    </w:p>
    <w:p w:rsidR="002A4EB1" w:rsidRDefault="002A4EB1" w:rsidP="003F51F2">
      <w:pPr>
        <w:autoSpaceDE w:val="0"/>
        <w:autoSpaceDN w:val="0"/>
        <w:adjustRightInd w:val="0"/>
        <w:spacing w:after="0" w:line="240" w:lineRule="auto"/>
        <w:jc w:val="both"/>
        <w:rPr>
          <w:rFonts w:cs="Arial"/>
        </w:rPr>
      </w:pPr>
    </w:p>
    <w:p w:rsidR="002A4EB1" w:rsidRPr="00034C7E" w:rsidRDefault="002A4EB1" w:rsidP="003F51F2">
      <w:pPr>
        <w:autoSpaceDE w:val="0"/>
        <w:autoSpaceDN w:val="0"/>
        <w:adjustRightInd w:val="0"/>
        <w:spacing w:after="0" w:line="240" w:lineRule="auto"/>
        <w:jc w:val="both"/>
        <w:rPr>
          <w:rFonts w:cs="Arial"/>
        </w:rPr>
      </w:pPr>
    </w:p>
    <w:p w:rsidR="00DF5196" w:rsidRPr="00034C7E" w:rsidRDefault="00DF5196" w:rsidP="005740F9">
      <w:pPr>
        <w:pStyle w:val="Ttulo2"/>
        <w:rPr>
          <w:rFonts w:cs="Arial"/>
          <w:b w:val="0"/>
          <w:bCs w:val="0"/>
        </w:rPr>
      </w:pPr>
      <w:bookmarkStart w:id="26" w:name="_Toc341433706"/>
      <w:r w:rsidRPr="00034C7E">
        <w:rPr>
          <w:rFonts w:cs="Arial"/>
        </w:rPr>
        <w:t>2.4</w:t>
      </w:r>
      <w:r w:rsidR="002A4EB1">
        <w:rPr>
          <w:rFonts w:cs="Arial"/>
        </w:rPr>
        <w:t xml:space="preserve">. </w:t>
      </w:r>
      <w:r w:rsidRPr="00034C7E">
        <w:rPr>
          <w:rFonts w:cs="Arial"/>
        </w:rPr>
        <w:t xml:space="preserve"> Materias primas, alimentos y bebidas almacenados en refrigeración y congelación</w:t>
      </w:r>
      <w:bookmarkEnd w:id="26"/>
    </w:p>
    <w:p w:rsidR="00DF5196" w:rsidRPr="00034C7E" w:rsidRDefault="00DF5196" w:rsidP="00DF5196">
      <w:pPr>
        <w:autoSpaceDE w:val="0"/>
        <w:autoSpaceDN w:val="0"/>
        <w:adjustRightInd w:val="0"/>
        <w:spacing w:after="0" w:line="240" w:lineRule="auto"/>
        <w:rPr>
          <w:rFonts w:cs="Arial"/>
          <w:b/>
          <w:bCs/>
        </w:rPr>
      </w:pPr>
    </w:p>
    <w:p w:rsidR="00DF5196" w:rsidRPr="00034C7E" w:rsidRDefault="00B32593" w:rsidP="00DF5196">
      <w:pPr>
        <w:autoSpaceDE w:val="0"/>
        <w:autoSpaceDN w:val="0"/>
        <w:adjustRightInd w:val="0"/>
        <w:spacing w:after="0" w:line="240" w:lineRule="auto"/>
        <w:rPr>
          <w:rFonts w:cs="Arial"/>
        </w:rPr>
      </w:pPr>
      <w:r w:rsidRPr="00B32593">
        <w:rPr>
          <w:rFonts w:cs="Arial"/>
          <w:noProof/>
          <w:lang w:eastAsia="es-MX"/>
        </w:rPr>
        <w:drawing>
          <wp:anchor distT="0" distB="0" distL="114300" distR="114300" simplePos="0" relativeHeight="252047360" behindDoc="0" locked="0" layoutInCell="1" allowOverlap="1">
            <wp:simplePos x="0" y="0"/>
            <wp:positionH relativeFrom="column">
              <wp:posOffset>4023995</wp:posOffset>
            </wp:positionH>
            <wp:positionV relativeFrom="paragraph">
              <wp:posOffset>103505</wp:posOffset>
            </wp:positionV>
            <wp:extent cx="1605915" cy="1459865"/>
            <wp:effectExtent l="0" t="0" r="0" b="0"/>
            <wp:wrapSquare wrapText="bothSides"/>
            <wp:docPr id="6" name="Imagen 6" descr="https://encrypted-tbn0.gstatic.com/images?q=tbn:ANd9GcRtHNTAEtOS5vYzvNMMBfdbYruhTxQhI4QnPOv31SFeR0A1zDPdROine8cJfQ">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ANd9GcRtHNTAEtOS5vYzvNMMBfdbYruhTxQhI4QnPOv31SFeR0A1zDPdROine8cJfQ">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5915" cy="1459865"/>
                    </a:xfrm>
                    <a:prstGeom prst="rect">
                      <a:avLst/>
                    </a:prstGeom>
                    <a:noFill/>
                    <a:ln>
                      <a:noFill/>
                    </a:ln>
                  </pic:spPr>
                </pic:pic>
              </a:graphicData>
            </a:graphic>
          </wp:anchor>
        </w:drawing>
      </w:r>
      <w:r w:rsidR="00DF5196" w:rsidRPr="00034C7E">
        <w:rPr>
          <w:rFonts w:cs="Arial"/>
        </w:rPr>
        <w:t>Durante el almacenamiento se producen modificaciones en los alimentos, que disminuyen su valor y conducen finalmente a su descomposición. Las principales causas son por: Procesos físicos, procesos químicos y bioquímicos y la acción de microorganismos. Todas estas causas dependen en gran parte de la temperatura y se hacen más y más lentos al disminuir ésta; además de la humedad relativa y la circulación del aire.</w:t>
      </w:r>
    </w:p>
    <w:p w:rsidR="00DF5196" w:rsidRPr="00034C7E" w:rsidRDefault="00DF5196" w:rsidP="00DF5196">
      <w:pPr>
        <w:autoSpaceDE w:val="0"/>
        <w:autoSpaceDN w:val="0"/>
        <w:adjustRightInd w:val="0"/>
        <w:spacing w:after="0" w:line="240" w:lineRule="auto"/>
        <w:rPr>
          <w:rFonts w:cs="Arial"/>
        </w:rPr>
      </w:pPr>
    </w:p>
    <w:p w:rsidR="00DF5196" w:rsidRPr="00034C7E" w:rsidRDefault="00DF5196" w:rsidP="00DF5196">
      <w:pPr>
        <w:autoSpaceDE w:val="0"/>
        <w:autoSpaceDN w:val="0"/>
        <w:adjustRightInd w:val="0"/>
        <w:spacing w:after="0" w:line="240" w:lineRule="auto"/>
        <w:rPr>
          <w:rFonts w:cs="Arial"/>
        </w:rPr>
      </w:pPr>
      <w:r w:rsidRPr="00034C7E">
        <w:rPr>
          <w:rFonts w:cs="Arial"/>
        </w:rPr>
        <w:t>Junto a la temperatura, la humedad relativa ejerce una fuerte influencia sobre la conservación de alimentos almacenados en frío. La pérdida de peso por evaporación disminuye a medida que la humedad relativa del aire aumenta en el almacén.</w:t>
      </w:r>
    </w:p>
    <w:p w:rsidR="00DF5196" w:rsidRPr="00034C7E" w:rsidRDefault="00B32593" w:rsidP="00DF5196">
      <w:pPr>
        <w:autoSpaceDE w:val="0"/>
        <w:autoSpaceDN w:val="0"/>
        <w:adjustRightInd w:val="0"/>
        <w:spacing w:after="0" w:line="240" w:lineRule="auto"/>
        <w:rPr>
          <w:rFonts w:cs="Arial"/>
        </w:rPr>
      </w:pPr>
      <w:r w:rsidRPr="00B32593">
        <w:rPr>
          <w:rFonts w:cs="Arial"/>
          <w:noProof/>
          <w:lang w:eastAsia="es-MX"/>
        </w:rPr>
        <w:drawing>
          <wp:anchor distT="0" distB="0" distL="114300" distR="114300" simplePos="0" relativeHeight="252048384" behindDoc="0" locked="0" layoutInCell="1" allowOverlap="1">
            <wp:simplePos x="0" y="0"/>
            <wp:positionH relativeFrom="column">
              <wp:posOffset>120650</wp:posOffset>
            </wp:positionH>
            <wp:positionV relativeFrom="paragraph">
              <wp:posOffset>59690</wp:posOffset>
            </wp:positionV>
            <wp:extent cx="1732280" cy="1129030"/>
            <wp:effectExtent l="0" t="0" r="0" b="0"/>
            <wp:wrapSquare wrapText="bothSides"/>
            <wp:docPr id="7" name="Imagen 7" descr="https://encrypted-tbn1.gstatic.com/images?q=tbn:ANd9GcQTgm0T1Ewdmfu4qK9Bwd0bBuvXJRMzvX-QKATH-QOuQm6D_6II">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1.gstatic.com/images?q=tbn:ANd9GcQTgm0T1Ewdmfu4qK9Bwd0bBuvXJRMzvX-QKATH-QOuQm6D_6II">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2280" cy="1129030"/>
                    </a:xfrm>
                    <a:prstGeom prst="rect">
                      <a:avLst/>
                    </a:prstGeom>
                    <a:noFill/>
                    <a:ln>
                      <a:noFill/>
                    </a:ln>
                  </pic:spPr>
                </pic:pic>
              </a:graphicData>
            </a:graphic>
          </wp:anchor>
        </w:drawing>
      </w:r>
    </w:p>
    <w:p w:rsidR="00DF5196" w:rsidRPr="00034C7E" w:rsidRDefault="00DF5196" w:rsidP="00DF5196">
      <w:pPr>
        <w:autoSpaceDE w:val="0"/>
        <w:autoSpaceDN w:val="0"/>
        <w:adjustRightInd w:val="0"/>
        <w:spacing w:after="0" w:line="240" w:lineRule="auto"/>
        <w:rPr>
          <w:rFonts w:cs="Arial"/>
        </w:rPr>
      </w:pPr>
      <w:r w:rsidRPr="00034C7E">
        <w:rPr>
          <w:rFonts w:cs="Arial"/>
        </w:rPr>
        <w:t>La circulación de aire impide la subida de la humedad a la superficie</w:t>
      </w:r>
      <w:r w:rsidR="00B32593" w:rsidRPr="00B32593">
        <w:rPr>
          <w:rFonts w:ascii="Arial" w:hAnsi="Arial" w:cs="Arial"/>
          <w:color w:val="0000FF"/>
          <w:sz w:val="27"/>
          <w:szCs w:val="27"/>
        </w:rPr>
        <w:t xml:space="preserve"> </w:t>
      </w:r>
      <w:r w:rsidRPr="00034C7E">
        <w:rPr>
          <w:rFonts w:cs="Arial"/>
        </w:rPr>
        <w:t xml:space="preserve"> de los productos y coadyuva a una rápida formación de una superficie desecada, que ofrecen condiciones más desfavorables a la</w:t>
      </w:r>
      <w:r w:rsidR="00EF05B5">
        <w:rPr>
          <w:rFonts w:cs="Arial"/>
        </w:rPr>
        <w:t xml:space="preserve"> </w:t>
      </w:r>
    </w:p>
    <w:p w:rsidR="00DF5196" w:rsidRPr="00034C7E" w:rsidRDefault="002A4EB1" w:rsidP="00DF5196">
      <w:pPr>
        <w:autoSpaceDE w:val="0"/>
        <w:autoSpaceDN w:val="0"/>
        <w:adjustRightInd w:val="0"/>
        <w:spacing w:after="0" w:line="240" w:lineRule="auto"/>
        <w:rPr>
          <w:rFonts w:cs="Arial"/>
        </w:rPr>
      </w:pPr>
      <w:r w:rsidRPr="00034C7E">
        <w:rPr>
          <w:rFonts w:cs="Arial"/>
        </w:rPr>
        <w:t>Multiplicación</w:t>
      </w:r>
      <w:r w:rsidR="00DF5196" w:rsidRPr="00034C7E">
        <w:rPr>
          <w:rFonts w:cs="Arial"/>
        </w:rPr>
        <w:t xml:space="preserve"> </w:t>
      </w:r>
      <w:r w:rsidR="006C782E" w:rsidRPr="006C782E">
        <w:rPr>
          <w:rFonts w:cs="Arial"/>
          <w:highlight w:val="red"/>
        </w:rPr>
        <w:t>crecimiento</w:t>
      </w:r>
      <w:r w:rsidR="006C782E">
        <w:rPr>
          <w:rFonts w:cs="Arial"/>
        </w:rPr>
        <w:t xml:space="preserve"> </w:t>
      </w:r>
      <w:r w:rsidR="00DF5196" w:rsidRPr="00034C7E">
        <w:rPr>
          <w:rFonts w:cs="Arial"/>
        </w:rPr>
        <w:t>de las bacterias.</w:t>
      </w:r>
    </w:p>
    <w:p w:rsidR="00DF5196" w:rsidRPr="00034C7E" w:rsidRDefault="00DF5196" w:rsidP="00DF5196">
      <w:pPr>
        <w:autoSpaceDE w:val="0"/>
        <w:autoSpaceDN w:val="0"/>
        <w:adjustRightInd w:val="0"/>
        <w:spacing w:after="0" w:line="240" w:lineRule="auto"/>
        <w:rPr>
          <w:rFonts w:cs="Arial"/>
        </w:rPr>
      </w:pPr>
    </w:p>
    <w:p w:rsidR="00DF5196" w:rsidRPr="00034C7E" w:rsidRDefault="00DF5196" w:rsidP="00DF5196">
      <w:pPr>
        <w:autoSpaceDE w:val="0"/>
        <w:autoSpaceDN w:val="0"/>
        <w:adjustRightInd w:val="0"/>
        <w:spacing w:after="0" w:line="240" w:lineRule="auto"/>
        <w:rPr>
          <w:rFonts w:cs="Arial"/>
        </w:rPr>
      </w:pPr>
      <w:r w:rsidRPr="00034C7E">
        <w:rPr>
          <w:rFonts w:cs="Arial"/>
        </w:rPr>
        <w:t>Ya que los refrigeradores operan por medio de corrientes de convección, el calor del aire más caliente se eleva en un refrigerador y fluye a través de los serpentines, es absorbido por el refrigerante, por lo que sobrellenar un refrigerador interfiere con la circulación de aire, lo que es esencial para mantener la temperatura y conservarla más o menos uniforme en todo el volumen.</w:t>
      </w:r>
    </w:p>
    <w:p w:rsidR="00DF5196" w:rsidRPr="00034C7E" w:rsidRDefault="00DF5196" w:rsidP="00DF5196">
      <w:pPr>
        <w:spacing w:after="0" w:line="240" w:lineRule="auto"/>
        <w:jc w:val="both"/>
        <w:rPr>
          <w:rFonts w:cs="Arial"/>
        </w:rPr>
      </w:pPr>
    </w:p>
    <w:p w:rsidR="00DF5196" w:rsidRDefault="00DF5196" w:rsidP="00DF5196">
      <w:pPr>
        <w:spacing w:after="0" w:line="240" w:lineRule="auto"/>
        <w:jc w:val="both"/>
        <w:rPr>
          <w:rFonts w:cs="Arial"/>
        </w:rPr>
      </w:pPr>
      <w:r w:rsidRPr="00034C7E">
        <w:rPr>
          <w:rFonts w:cs="Arial"/>
        </w:rPr>
        <w:lastRenderedPageBreak/>
        <w:t>El responsable de almacenamiento opera el sistema de abastecimiento conforme al procedimiento PEPS. Este sistema permitirá una efectiva rotación y respeto de las fechas de caducidad,  por lo que deberá tener alimentos fechados e identificados, lo que exige disponga de un área para rechazo de alimentos dañados o caducados.</w:t>
      </w:r>
    </w:p>
    <w:p w:rsidR="00AB0EB9" w:rsidRDefault="00AB0EB9" w:rsidP="00DF5196">
      <w:pPr>
        <w:spacing w:after="0" w:line="240" w:lineRule="auto"/>
        <w:jc w:val="both"/>
        <w:rPr>
          <w:rFonts w:cs="Arial"/>
        </w:rPr>
      </w:pPr>
    </w:p>
    <w:p w:rsidR="00AB0EB9" w:rsidRDefault="00AB0EB9" w:rsidP="00DF5196">
      <w:pPr>
        <w:spacing w:after="0" w:line="240" w:lineRule="auto"/>
        <w:jc w:val="both"/>
        <w:rPr>
          <w:rFonts w:cs="Arial"/>
        </w:rPr>
      </w:pPr>
      <w:r>
        <w:rPr>
          <w:rFonts w:cs="Arial"/>
          <w:noProof/>
          <w:lang w:eastAsia="es-MX"/>
        </w:rPr>
        <w:drawing>
          <wp:anchor distT="0" distB="0" distL="114300" distR="114300" simplePos="0" relativeHeight="252008448" behindDoc="0" locked="0" layoutInCell="1" allowOverlap="1">
            <wp:simplePos x="0" y="0"/>
            <wp:positionH relativeFrom="column">
              <wp:posOffset>1614805</wp:posOffset>
            </wp:positionH>
            <wp:positionV relativeFrom="paragraph">
              <wp:posOffset>8255</wp:posOffset>
            </wp:positionV>
            <wp:extent cx="2059305" cy="1373505"/>
            <wp:effectExtent l="38100" t="38100" r="17145" b="17145"/>
            <wp:wrapSquare wrapText="bothSides"/>
            <wp:docPr id="293" name="Imagen 2" descr="Foto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Foto0019"/>
                    <pic:cNvPicPr>
                      <a:picLocks noChangeAspect="1" noChangeArrowheads="1"/>
                    </pic:cNvPicPr>
                  </pic:nvPicPr>
                  <pic:blipFill>
                    <a:blip r:embed="rId33" cstate="print"/>
                    <a:srcRect/>
                    <a:stretch>
                      <a:fillRect/>
                    </a:stretch>
                  </pic:blipFill>
                  <pic:spPr bwMode="auto">
                    <a:xfrm>
                      <a:off x="0" y="0"/>
                      <a:ext cx="2059305" cy="1373505"/>
                    </a:xfrm>
                    <a:prstGeom prst="rect">
                      <a:avLst/>
                    </a:prstGeom>
                    <a:noFill/>
                    <a:ln w="28575">
                      <a:solidFill>
                        <a:srgbClr val="000000"/>
                      </a:solidFill>
                      <a:miter lim="800000"/>
                      <a:headEnd/>
                      <a:tailEnd/>
                    </a:ln>
                  </pic:spPr>
                </pic:pic>
              </a:graphicData>
            </a:graphic>
          </wp:anchor>
        </w:drawing>
      </w:r>
    </w:p>
    <w:p w:rsidR="00AB0EB9" w:rsidRDefault="00AB0EB9" w:rsidP="00DF5196">
      <w:pPr>
        <w:spacing w:after="0" w:line="240" w:lineRule="auto"/>
        <w:jc w:val="both"/>
        <w:rPr>
          <w:rFonts w:cs="Arial"/>
        </w:rPr>
      </w:pPr>
    </w:p>
    <w:p w:rsidR="00AB0EB9" w:rsidRDefault="00AB0EB9" w:rsidP="00DF5196">
      <w:pPr>
        <w:spacing w:after="0" w:line="240" w:lineRule="auto"/>
        <w:jc w:val="both"/>
        <w:rPr>
          <w:rFonts w:cs="Arial"/>
        </w:rPr>
      </w:pPr>
    </w:p>
    <w:p w:rsidR="00AB0EB9" w:rsidRDefault="00AB0EB9" w:rsidP="00DF5196">
      <w:pPr>
        <w:spacing w:after="0" w:line="240" w:lineRule="auto"/>
        <w:jc w:val="both"/>
        <w:rPr>
          <w:rFonts w:cs="Arial"/>
        </w:rPr>
      </w:pPr>
    </w:p>
    <w:p w:rsidR="00AB0EB9" w:rsidRDefault="00AB0EB9" w:rsidP="00DF5196">
      <w:pPr>
        <w:spacing w:after="0" w:line="240" w:lineRule="auto"/>
        <w:jc w:val="both"/>
        <w:rPr>
          <w:rFonts w:cs="Arial"/>
        </w:rPr>
      </w:pPr>
    </w:p>
    <w:p w:rsidR="00AB0EB9" w:rsidRDefault="00AB0EB9" w:rsidP="00DF5196">
      <w:pPr>
        <w:spacing w:after="0" w:line="240" w:lineRule="auto"/>
        <w:jc w:val="both"/>
        <w:rPr>
          <w:rFonts w:cs="Arial"/>
        </w:rPr>
      </w:pPr>
    </w:p>
    <w:p w:rsidR="00AB0EB9" w:rsidRPr="00034C7E" w:rsidRDefault="00AB0EB9" w:rsidP="00DF5196">
      <w:pPr>
        <w:spacing w:after="0" w:line="240" w:lineRule="auto"/>
        <w:jc w:val="both"/>
        <w:rPr>
          <w:rFonts w:cs="Arial"/>
        </w:rPr>
      </w:pPr>
    </w:p>
    <w:p w:rsidR="00DF5196" w:rsidRDefault="00DF5196" w:rsidP="00DF5196">
      <w:pPr>
        <w:spacing w:after="0" w:line="240" w:lineRule="auto"/>
        <w:jc w:val="both"/>
        <w:rPr>
          <w:rFonts w:cs="Arial"/>
        </w:rPr>
      </w:pPr>
    </w:p>
    <w:p w:rsidR="00AB0EB9" w:rsidRPr="00034C7E" w:rsidRDefault="00AB0EB9" w:rsidP="00DF5196">
      <w:pPr>
        <w:spacing w:after="0" w:line="240" w:lineRule="auto"/>
        <w:jc w:val="both"/>
        <w:rPr>
          <w:rFonts w:cs="Arial"/>
        </w:rPr>
      </w:pPr>
    </w:p>
    <w:p w:rsidR="00DF5196" w:rsidRPr="00034C7E" w:rsidRDefault="00DF5196" w:rsidP="001041FF">
      <w:pPr>
        <w:numPr>
          <w:ilvl w:val="0"/>
          <w:numId w:val="22"/>
        </w:numPr>
        <w:spacing w:after="0" w:line="240" w:lineRule="auto"/>
        <w:jc w:val="both"/>
        <w:rPr>
          <w:rFonts w:cs="Arial"/>
        </w:rPr>
      </w:pPr>
      <w:r w:rsidRPr="00034C7E">
        <w:rPr>
          <w:rFonts w:cs="Arial"/>
        </w:rPr>
        <w:t>Se recomienda que en el almacén de abarrotes (o secos) se coloquen los productos pesados y de frasco en la parte inferior o en medio para evitar un accidente y que sea de fácil acceso.</w:t>
      </w:r>
    </w:p>
    <w:p w:rsidR="00DF5196" w:rsidRPr="00034C7E" w:rsidRDefault="00DF5196" w:rsidP="001041FF">
      <w:pPr>
        <w:numPr>
          <w:ilvl w:val="0"/>
          <w:numId w:val="22"/>
        </w:numPr>
        <w:spacing w:after="0" w:line="240" w:lineRule="auto"/>
        <w:jc w:val="both"/>
        <w:rPr>
          <w:rFonts w:cs="Arial"/>
        </w:rPr>
      </w:pPr>
      <w:r w:rsidRPr="00034C7E">
        <w:rPr>
          <w:rFonts w:cs="Arial"/>
        </w:rPr>
        <w:t>Eliminar el cartón y costales en el momento de almacenar los productos.</w:t>
      </w:r>
    </w:p>
    <w:p w:rsidR="00DF5196" w:rsidRPr="00034C7E" w:rsidRDefault="00B32593" w:rsidP="001041FF">
      <w:pPr>
        <w:numPr>
          <w:ilvl w:val="0"/>
          <w:numId w:val="22"/>
        </w:numPr>
        <w:spacing w:after="0" w:line="240" w:lineRule="auto"/>
        <w:jc w:val="both"/>
        <w:rPr>
          <w:rFonts w:cs="Arial"/>
        </w:rPr>
      </w:pPr>
      <w:r>
        <w:rPr>
          <w:noProof/>
          <w:lang w:eastAsia="es-MX"/>
        </w:rPr>
        <w:drawing>
          <wp:anchor distT="0" distB="0" distL="114300" distR="114300" simplePos="0" relativeHeight="252011520" behindDoc="0" locked="0" layoutInCell="1" allowOverlap="1">
            <wp:simplePos x="0" y="0"/>
            <wp:positionH relativeFrom="column">
              <wp:posOffset>4580890</wp:posOffset>
            </wp:positionH>
            <wp:positionV relativeFrom="paragraph">
              <wp:posOffset>316230</wp:posOffset>
            </wp:positionV>
            <wp:extent cx="1050925" cy="937895"/>
            <wp:effectExtent l="38100" t="38100" r="15875" b="14605"/>
            <wp:wrapSquare wrapText="bothSides"/>
            <wp:docPr id="1012" name="Imagen 5" descr="000_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000_0852"/>
                    <pic:cNvPicPr>
                      <a:picLocks noChangeAspect="1" noChangeArrowheads="1"/>
                    </pic:cNvPicPr>
                  </pic:nvPicPr>
                  <pic:blipFill rotWithShape="1">
                    <a:blip r:embed="rId34" cstate="print"/>
                    <a:srcRect l="13301" t="4391" r="19866" b="5983"/>
                    <a:stretch/>
                  </pic:blipFill>
                  <pic:spPr bwMode="auto">
                    <a:xfrm>
                      <a:off x="0" y="0"/>
                      <a:ext cx="1050925" cy="937895"/>
                    </a:xfrm>
                    <a:prstGeom prst="rect">
                      <a:avLst/>
                    </a:prstGeom>
                    <a:noFill/>
                    <a:ln w="28575"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anchor>
        </w:drawing>
      </w:r>
      <w:r w:rsidR="00DF5196" w:rsidRPr="00034C7E">
        <w:rPr>
          <w:rFonts w:cs="Arial"/>
        </w:rPr>
        <w:t>Identificar con día, mes y año todos los productos aplicando el sistema PEPS (primeras entradas primeras salidas).</w:t>
      </w:r>
    </w:p>
    <w:p w:rsidR="00DF5196" w:rsidRPr="00034C7E" w:rsidRDefault="00B32593" w:rsidP="001041FF">
      <w:pPr>
        <w:numPr>
          <w:ilvl w:val="0"/>
          <w:numId w:val="22"/>
        </w:numPr>
        <w:spacing w:after="0" w:line="240" w:lineRule="auto"/>
        <w:jc w:val="both"/>
        <w:rPr>
          <w:rFonts w:cs="Arial"/>
        </w:rPr>
      </w:pPr>
      <w:r>
        <w:rPr>
          <w:noProof/>
          <w:lang w:eastAsia="es-MX"/>
        </w:rPr>
        <w:drawing>
          <wp:anchor distT="0" distB="0" distL="114300" distR="114300" simplePos="0" relativeHeight="252012544" behindDoc="0" locked="0" layoutInCell="1" allowOverlap="1">
            <wp:simplePos x="0" y="0"/>
            <wp:positionH relativeFrom="column">
              <wp:posOffset>3729355</wp:posOffset>
            </wp:positionH>
            <wp:positionV relativeFrom="paragraph">
              <wp:posOffset>114935</wp:posOffset>
            </wp:positionV>
            <wp:extent cx="715010" cy="796290"/>
            <wp:effectExtent l="38100" t="38100" r="27940" b="22860"/>
            <wp:wrapSquare wrapText="bothSides"/>
            <wp:docPr id="288" name="Imagen 6" descr="000_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000_0849"/>
                    <pic:cNvPicPr>
                      <a:picLocks noChangeAspect="1" noChangeArrowheads="1"/>
                    </pic:cNvPicPr>
                  </pic:nvPicPr>
                  <pic:blipFill rotWithShape="1">
                    <a:blip r:embed="rId35" cstate="print"/>
                    <a:srcRect l="21344" t="11207" r="31620" b="6253"/>
                    <a:stretch/>
                  </pic:blipFill>
                  <pic:spPr bwMode="auto">
                    <a:xfrm>
                      <a:off x="0" y="0"/>
                      <a:ext cx="715010" cy="796290"/>
                    </a:xfrm>
                    <a:prstGeom prst="rect">
                      <a:avLst/>
                    </a:prstGeom>
                    <a:noFill/>
                    <a:ln w="28575"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anchor>
        </w:drawing>
      </w:r>
      <w:r w:rsidR="00DF5196" w:rsidRPr="00034C7E">
        <w:rPr>
          <w:rFonts w:cs="Arial"/>
        </w:rPr>
        <w:t>Todos los contenedores deben mantenerse limpios y desinfectados.</w:t>
      </w:r>
    </w:p>
    <w:p w:rsidR="00DF5196" w:rsidRPr="001041FF" w:rsidRDefault="00DF5196" w:rsidP="001041FF">
      <w:pPr>
        <w:pStyle w:val="Prrafodelista"/>
        <w:numPr>
          <w:ilvl w:val="0"/>
          <w:numId w:val="22"/>
        </w:numPr>
        <w:jc w:val="both"/>
        <w:rPr>
          <w:rFonts w:cs="Arial"/>
        </w:rPr>
      </w:pPr>
      <w:r w:rsidRPr="001041FF">
        <w:rPr>
          <w:rFonts w:cs="Arial"/>
        </w:rPr>
        <w:t>Verificar que las latas almacenadas no se encuentren con abolladuras u oxidación.</w:t>
      </w:r>
    </w:p>
    <w:p w:rsidR="00DF5196" w:rsidRPr="00034C7E" w:rsidRDefault="00DF5196" w:rsidP="001041FF">
      <w:pPr>
        <w:numPr>
          <w:ilvl w:val="0"/>
          <w:numId w:val="22"/>
        </w:numPr>
        <w:jc w:val="both"/>
        <w:rPr>
          <w:rFonts w:cs="Arial"/>
        </w:rPr>
      </w:pPr>
      <w:r w:rsidRPr="00034C7E">
        <w:rPr>
          <w:rFonts w:cs="Arial"/>
        </w:rPr>
        <w:t>Sin presencia de plagas u hongos en los productos secos como chiles, semillas, harinas etc.</w:t>
      </w:r>
    </w:p>
    <w:p w:rsidR="00AB0EB9" w:rsidRDefault="00AB0EB9" w:rsidP="00B32593">
      <w:pPr>
        <w:jc w:val="both"/>
        <w:rPr>
          <w:rFonts w:cs="Arial"/>
        </w:rPr>
      </w:pPr>
    </w:p>
    <w:p w:rsidR="00DF5196" w:rsidRPr="00034C7E" w:rsidRDefault="00EF4A50" w:rsidP="00B32593">
      <w:pPr>
        <w:jc w:val="both"/>
        <w:rPr>
          <w:rFonts w:cs="Arial"/>
        </w:rPr>
      </w:pPr>
      <w:r>
        <w:rPr>
          <w:rFonts w:cs="Arial"/>
          <w:noProof/>
          <w:lang w:eastAsia="es-MX"/>
        </w:rPr>
        <w:drawing>
          <wp:anchor distT="0" distB="0" distL="114300" distR="114300" simplePos="0" relativeHeight="252010496" behindDoc="0" locked="0" layoutInCell="1" allowOverlap="1">
            <wp:simplePos x="0" y="0"/>
            <wp:positionH relativeFrom="column">
              <wp:posOffset>3006725</wp:posOffset>
            </wp:positionH>
            <wp:positionV relativeFrom="paragraph">
              <wp:posOffset>9525</wp:posOffset>
            </wp:positionV>
            <wp:extent cx="2671445" cy="1963420"/>
            <wp:effectExtent l="0" t="0" r="0" b="0"/>
            <wp:wrapSquare wrapText="bothSides"/>
            <wp:docPr id="1011" name="Objeto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1963" cy="5327650"/>
                      <a:chOff x="1714500" y="571500"/>
                      <a:chExt cx="6811963" cy="5327650"/>
                    </a:xfrm>
                  </a:grpSpPr>
                  <a:sp>
                    <a:nvSpPr>
                      <a:cNvPr id="4" name="Rectangle 4"/>
                      <a:cNvSpPr>
                        <a:spLocks noChangeArrowheads="1"/>
                      </a:cNvSpPr>
                    </a:nvSpPr>
                    <a:spPr bwMode="auto">
                      <a:xfrm>
                        <a:off x="5573713" y="3524250"/>
                        <a:ext cx="2952750" cy="749300"/>
                      </a:xfrm>
                      <a:prstGeom prst="rect">
                        <a:avLst/>
                      </a:prstGeom>
                      <a:noFill/>
                      <a:ln w="12700" cap="sq">
                        <a:noFill/>
                        <a:miter lim="800000"/>
                        <a:headEnd type="none" w="sm" len="sm"/>
                        <a:tailEnd type="none" w="sm" len="sm"/>
                      </a:ln>
                      <a:effectLst/>
                    </a:spPr>
                    <a:txSp>
                      <a:txBody>
                        <a:bodyPr>
                          <a:spAutoFit/>
                        </a:bodyPr>
                        <a:lstStyle>
                          <a:defPPr>
                            <a:defRPr lang="es-E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pPr marL="358775" lvl="2" algn="r" fontAlgn="auto">
                            <a:lnSpc>
                              <a:spcPct val="80000"/>
                            </a:lnSpc>
                            <a:spcBef>
                              <a:spcPct val="20000"/>
                            </a:spcBef>
                            <a:spcAft>
                              <a:spcPts val="0"/>
                            </a:spcAft>
                            <a:buClr>
                              <a:schemeClr val="accent2"/>
                            </a:buClr>
                            <a:buSzPct val="300000"/>
                            <a:buFontTx/>
                            <a:buChar char="–"/>
                            <a:defRPr/>
                          </a:pPr>
                          <a:r>
                            <a:rPr lang="es-MX" b="1" dirty="0">
                              <a:solidFill>
                                <a:srgbClr val="FF0000"/>
                              </a:solidFill>
                              <a:effectLst>
                                <a:outerShdw blurRad="38100" dist="38100" dir="2700000" algn="tl">
                                  <a:srgbClr val="C0C0C0"/>
                                </a:outerShdw>
                              </a:effectLst>
                              <a:latin typeface="Arial" charset="0"/>
                              <a:cs typeface="+mn-cs"/>
                            </a:rPr>
                            <a:t>Las carnes y pescados crudos en la parte inferior</a:t>
                          </a:r>
                          <a:r>
                            <a:rPr lang="es-MX" b="1" dirty="0">
                              <a:solidFill>
                                <a:srgbClr val="003366"/>
                              </a:solidFill>
                              <a:effectLst>
                                <a:outerShdw blurRad="38100" dist="38100" dir="2700000" algn="tl">
                                  <a:srgbClr val="C0C0C0"/>
                                </a:outerShdw>
                              </a:effectLst>
                              <a:latin typeface="Arial" charset="0"/>
                              <a:cs typeface="+mn-cs"/>
                            </a:rPr>
                            <a:t>.</a:t>
                          </a:r>
                        </a:p>
                      </a:txBody>
                      <a:useSpRect/>
                    </a:txSp>
                  </a:sp>
                  <a:sp>
                    <a:nvSpPr>
                      <a:cNvPr id="5" name="Rectangle 5"/>
                      <a:cNvSpPr>
                        <a:spLocks noChangeArrowheads="1"/>
                      </a:cNvSpPr>
                    </a:nvSpPr>
                    <a:spPr bwMode="auto">
                      <a:xfrm>
                        <a:off x="5573713" y="1219200"/>
                        <a:ext cx="2879725" cy="749300"/>
                      </a:xfrm>
                      <a:prstGeom prst="rect">
                        <a:avLst/>
                      </a:prstGeom>
                      <a:noFill/>
                      <a:ln w="12700" cap="sq">
                        <a:noFill/>
                        <a:miter lim="800000"/>
                        <a:headEnd type="none" w="sm" len="sm"/>
                        <a:tailEnd type="none" w="sm" len="sm"/>
                      </a:ln>
                      <a:effectLst/>
                    </a:spPr>
                    <a:txSp>
                      <a:txBody>
                        <a:bodyPr>
                          <a:spAutoFit/>
                        </a:bodyPr>
                        <a:lstStyle>
                          <a:defPPr>
                            <a:defRPr lang="es-E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pPr marL="358775" lvl="2" algn="r" fontAlgn="auto">
                            <a:lnSpc>
                              <a:spcPct val="80000"/>
                            </a:lnSpc>
                            <a:spcBef>
                              <a:spcPct val="20000"/>
                            </a:spcBef>
                            <a:spcAft>
                              <a:spcPts val="0"/>
                            </a:spcAft>
                            <a:buClr>
                              <a:schemeClr val="accent2"/>
                            </a:buClr>
                            <a:buSzPct val="300000"/>
                            <a:buFontTx/>
                            <a:buChar char="–"/>
                            <a:defRPr/>
                          </a:pPr>
                          <a:r>
                            <a:rPr lang="es-MX" b="1">
                              <a:solidFill>
                                <a:srgbClr val="FF0000"/>
                              </a:solidFill>
                              <a:effectLst>
                                <a:outerShdw blurRad="38100" dist="38100" dir="2700000" algn="tl">
                                  <a:srgbClr val="C0C0C0"/>
                                </a:outerShdw>
                              </a:effectLst>
                              <a:latin typeface="Arial" charset="0"/>
                              <a:cs typeface="+mn-cs"/>
                            </a:rPr>
                            <a:t>Los productos lácteos en la parte superior.</a:t>
                          </a:r>
                        </a:p>
                      </a:txBody>
                      <a:useSpRect/>
                    </a:txSp>
                  </a:sp>
                  <a:sp>
                    <a:nvSpPr>
                      <a:cNvPr id="6" name="Rectangle 6"/>
                      <a:cNvSpPr>
                        <a:spLocks noChangeArrowheads="1"/>
                      </a:cNvSpPr>
                    </a:nvSpPr>
                    <a:spPr bwMode="auto">
                      <a:xfrm>
                        <a:off x="5573713" y="2371725"/>
                        <a:ext cx="2952750" cy="749300"/>
                      </a:xfrm>
                      <a:prstGeom prst="rect">
                        <a:avLst/>
                      </a:prstGeom>
                      <a:noFill/>
                      <a:ln w="12700" cap="sq">
                        <a:noFill/>
                        <a:miter lim="800000"/>
                        <a:headEnd type="none" w="sm" len="sm"/>
                        <a:tailEnd type="none" w="sm" len="sm"/>
                      </a:ln>
                      <a:effectLst/>
                    </a:spPr>
                    <a:txSp>
                      <a:txBody>
                        <a:bodyPr>
                          <a:spAutoFit/>
                        </a:bodyPr>
                        <a:lstStyle>
                          <a:defPPr>
                            <a:defRPr lang="es-E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pPr marL="358775" lvl="2" algn="r" fontAlgn="auto">
                            <a:lnSpc>
                              <a:spcPct val="80000"/>
                            </a:lnSpc>
                            <a:spcBef>
                              <a:spcPct val="20000"/>
                            </a:spcBef>
                            <a:spcAft>
                              <a:spcPts val="0"/>
                            </a:spcAft>
                            <a:buClr>
                              <a:schemeClr val="accent2"/>
                            </a:buClr>
                            <a:buSzPct val="300000"/>
                            <a:buFontTx/>
                            <a:buChar char="–"/>
                            <a:defRPr/>
                          </a:pPr>
                          <a:r>
                            <a:rPr lang="es-MX" b="1">
                              <a:solidFill>
                                <a:srgbClr val="FF0000"/>
                              </a:solidFill>
                              <a:effectLst>
                                <a:outerShdw blurRad="38100" dist="38100" dir="2700000" algn="tl">
                                  <a:srgbClr val="C0C0C0"/>
                                </a:outerShdw>
                              </a:effectLst>
                              <a:latin typeface="Arial" charset="0"/>
                              <a:cs typeface="+mn-cs"/>
                            </a:rPr>
                            <a:t>Los alimentos cocinados en el centro.</a:t>
                          </a:r>
                        </a:p>
                      </a:txBody>
                      <a:useSpRect/>
                    </a:txSp>
                  </a:sp>
                  <a:pic>
                    <a:nvPicPr>
                      <a:cNvPr id="77829" name="Picture 8" descr="orden en el refrigerador"/>
                      <a:cNvPicPr>
                        <a:picLocks noChangeAspect="1" noChangeArrowheads="1"/>
                      </a:cNvPicPr>
                    </a:nvPicPr>
                    <a:blipFill>
                      <a:blip r:embed="rId36"/>
                      <a:srcRect/>
                      <a:stretch>
                        <a:fillRect/>
                      </a:stretch>
                    </a:blipFill>
                    <a:spPr bwMode="auto">
                      <a:xfrm>
                        <a:off x="1714500" y="571500"/>
                        <a:ext cx="4283075" cy="5327650"/>
                      </a:xfrm>
                      <a:prstGeom prst="rect">
                        <a:avLst/>
                      </a:prstGeom>
                      <a:noFill/>
                      <a:ln w="9525">
                        <a:noFill/>
                        <a:miter lim="800000"/>
                        <a:headEnd/>
                        <a:tailEnd/>
                      </a:ln>
                    </a:spPr>
                  </a:pic>
                </lc:lockedCanvas>
              </a:graphicData>
            </a:graphic>
          </wp:anchor>
        </w:drawing>
      </w:r>
      <w:r w:rsidR="00DF5196" w:rsidRPr="00034C7E">
        <w:rPr>
          <w:rFonts w:cs="Arial"/>
        </w:rPr>
        <w:t>El almacenamiento en refrigeradores y congeladores debe realizarse como nos muestra la imagen</w:t>
      </w:r>
      <w:r>
        <w:rPr>
          <w:rFonts w:cs="Arial"/>
        </w:rPr>
        <w:t>.</w:t>
      </w:r>
    </w:p>
    <w:p w:rsidR="00DF5196" w:rsidRPr="00034C7E" w:rsidRDefault="00DF5196" w:rsidP="00DF5196">
      <w:pPr>
        <w:spacing w:after="0" w:line="240" w:lineRule="auto"/>
        <w:jc w:val="both"/>
        <w:rPr>
          <w:rFonts w:cs="Arial"/>
        </w:rPr>
      </w:pPr>
      <w:r w:rsidRPr="00034C7E">
        <w:rPr>
          <w:rFonts w:cs="Arial"/>
        </w:rPr>
        <w:t>Crudos abajo y cocidos arriba para evitar una contaminación cruzada de los alimentos almacenados.</w:t>
      </w:r>
    </w:p>
    <w:p w:rsidR="00DF5196" w:rsidRPr="00034C7E" w:rsidRDefault="00DF5196" w:rsidP="00DF5196">
      <w:pPr>
        <w:spacing w:after="0" w:line="240" w:lineRule="auto"/>
        <w:jc w:val="both"/>
        <w:rPr>
          <w:rFonts w:cs="Arial"/>
        </w:rPr>
      </w:pPr>
      <w:r w:rsidRPr="00034C7E">
        <w:rPr>
          <w:rFonts w:cs="Arial"/>
        </w:rPr>
        <w:t xml:space="preserve">Verificar la temperatura de los equipos y de la temperatura interna de los alimentos para garantizar que no se encuentren en la zona de peligro de temperaturas. </w:t>
      </w:r>
    </w:p>
    <w:p w:rsidR="00DF5196" w:rsidRPr="00034C7E" w:rsidRDefault="00DF5196" w:rsidP="00DF5196">
      <w:pPr>
        <w:spacing w:after="0" w:line="240" w:lineRule="auto"/>
        <w:jc w:val="both"/>
        <w:rPr>
          <w:rFonts w:cs="Arial"/>
        </w:rPr>
      </w:pPr>
    </w:p>
    <w:p w:rsidR="00DF5196" w:rsidRDefault="001041FF" w:rsidP="00DF5196">
      <w:pPr>
        <w:spacing w:after="0" w:line="240" w:lineRule="auto"/>
        <w:jc w:val="both"/>
        <w:rPr>
          <w:rFonts w:cs="Arial"/>
        </w:rPr>
      </w:pPr>
      <w:r>
        <w:rPr>
          <w:rFonts w:cs="Arial"/>
        </w:rPr>
        <w:t>Es importante verificar la temperatura</w:t>
      </w:r>
      <w:r w:rsidR="006C782E">
        <w:rPr>
          <w:rFonts w:cs="Arial"/>
        </w:rPr>
        <w:t xml:space="preserve"> </w:t>
      </w:r>
      <w:r w:rsidR="006C782E" w:rsidRPr="00EF05B5">
        <w:rPr>
          <w:rFonts w:cs="Arial"/>
        </w:rPr>
        <w:t>interna</w:t>
      </w:r>
      <w:r w:rsidRPr="00EF05B5">
        <w:rPr>
          <w:rFonts w:cs="Arial"/>
        </w:rPr>
        <w:t xml:space="preserve"> de</w:t>
      </w:r>
      <w:r>
        <w:rPr>
          <w:rFonts w:cs="Arial"/>
        </w:rPr>
        <w:t xml:space="preserve"> las materias primas, alimentos y bebidas refrigerados/congelados, antes de su uso:</w:t>
      </w:r>
    </w:p>
    <w:p w:rsidR="001041FF" w:rsidRDefault="001041FF" w:rsidP="00DF5196">
      <w:pPr>
        <w:spacing w:after="0" w:line="240" w:lineRule="auto"/>
        <w:jc w:val="both"/>
        <w:rPr>
          <w:rFonts w:cs="Arial"/>
        </w:rPr>
      </w:pPr>
    </w:p>
    <w:p w:rsidR="001041FF" w:rsidRDefault="001041FF" w:rsidP="001041FF">
      <w:pPr>
        <w:pStyle w:val="Prrafodelista"/>
        <w:numPr>
          <w:ilvl w:val="0"/>
          <w:numId w:val="23"/>
        </w:numPr>
        <w:spacing w:after="0" w:line="240" w:lineRule="auto"/>
        <w:jc w:val="both"/>
        <w:rPr>
          <w:rFonts w:cs="Arial"/>
        </w:rPr>
      </w:pPr>
      <w:r>
        <w:rPr>
          <w:rFonts w:cs="Arial"/>
        </w:rPr>
        <w:t xml:space="preserve">Introduciendo el vástago del termómetro bimetálico </w:t>
      </w:r>
      <w:r w:rsidR="006C782E" w:rsidRPr="00EF05B5">
        <w:rPr>
          <w:rFonts w:cs="Arial"/>
        </w:rPr>
        <w:t>previamente desinfectado</w:t>
      </w:r>
      <w:r w:rsidR="006C782E">
        <w:rPr>
          <w:rFonts w:cs="Arial"/>
        </w:rPr>
        <w:t xml:space="preserve"> </w:t>
      </w:r>
      <w:r>
        <w:rPr>
          <w:rFonts w:cs="Arial"/>
        </w:rPr>
        <w:t>en el centro de los productos refrigerados</w:t>
      </w:r>
    </w:p>
    <w:p w:rsidR="001041FF" w:rsidRDefault="001041FF" w:rsidP="001041FF">
      <w:pPr>
        <w:pStyle w:val="Prrafodelista"/>
        <w:numPr>
          <w:ilvl w:val="0"/>
          <w:numId w:val="23"/>
        </w:numPr>
        <w:spacing w:after="0" w:line="240" w:lineRule="auto"/>
        <w:jc w:val="both"/>
        <w:rPr>
          <w:rFonts w:cs="Arial"/>
        </w:rPr>
      </w:pPr>
      <w:r>
        <w:rPr>
          <w:rFonts w:cs="Arial"/>
        </w:rPr>
        <w:lastRenderedPageBreak/>
        <w:t>Verificando que los productos refrigerados presenten una temperatura máxima de 4° Celsius</w:t>
      </w:r>
    </w:p>
    <w:p w:rsidR="001041FF" w:rsidRDefault="001041FF" w:rsidP="001041FF">
      <w:pPr>
        <w:pStyle w:val="Prrafodelista"/>
        <w:numPr>
          <w:ilvl w:val="0"/>
          <w:numId w:val="23"/>
        </w:numPr>
        <w:spacing w:after="0" w:line="240" w:lineRule="auto"/>
        <w:jc w:val="both"/>
        <w:rPr>
          <w:rFonts w:cs="Arial"/>
        </w:rPr>
      </w:pPr>
      <w:r>
        <w:rPr>
          <w:rFonts w:cs="Arial"/>
        </w:rPr>
        <w:t>Colocando el vástago del termómetro bimetálico entre dos paquetes con productos congelados, y;</w:t>
      </w:r>
    </w:p>
    <w:p w:rsidR="001041FF" w:rsidRPr="001041FF" w:rsidRDefault="001041FF" w:rsidP="001041FF">
      <w:pPr>
        <w:pStyle w:val="Prrafodelista"/>
        <w:numPr>
          <w:ilvl w:val="0"/>
          <w:numId w:val="23"/>
        </w:numPr>
        <w:spacing w:after="0" w:line="240" w:lineRule="auto"/>
        <w:jc w:val="both"/>
        <w:rPr>
          <w:rFonts w:cs="Arial"/>
        </w:rPr>
      </w:pPr>
      <w:r>
        <w:rPr>
          <w:rFonts w:cs="Arial"/>
        </w:rPr>
        <w:t xml:space="preserve">Corroborando que los productos congelados presenten una temperatura de -9°C a </w:t>
      </w:r>
      <w:r w:rsidR="006C782E">
        <w:rPr>
          <w:rFonts w:cs="Arial"/>
        </w:rPr>
        <w:t>-</w:t>
      </w:r>
      <w:r>
        <w:rPr>
          <w:rFonts w:cs="Arial"/>
        </w:rPr>
        <w:t>30°celsius.</w:t>
      </w:r>
    </w:p>
    <w:p w:rsidR="00DF5196" w:rsidRPr="00034C7E" w:rsidRDefault="00DF5196" w:rsidP="00DF5196">
      <w:pPr>
        <w:spacing w:after="0" w:line="240" w:lineRule="auto"/>
        <w:jc w:val="both"/>
        <w:rPr>
          <w:rFonts w:cs="Arial"/>
        </w:rPr>
      </w:pPr>
    </w:p>
    <w:p w:rsidR="00DF5196" w:rsidRPr="00EF4A50" w:rsidRDefault="00EF4A50" w:rsidP="005740F9">
      <w:pPr>
        <w:pStyle w:val="Ttulo2"/>
        <w:rPr>
          <w:rFonts w:cs="Arial"/>
          <w:b w:val="0"/>
          <w:lang w:eastAsia="es-MX"/>
        </w:rPr>
      </w:pPr>
      <w:bookmarkStart w:id="27" w:name="_Toc341433707"/>
      <w:r>
        <w:rPr>
          <w:rFonts w:cs="Arial"/>
          <w:lang w:eastAsia="es-MX"/>
        </w:rPr>
        <w:t xml:space="preserve">2.5. </w:t>
      </w:r>
      <w:r w:rsidR="00DF5196" w:rsidRPr="00EF4A50">
        <w:rPr>
          <w:rFonts w:cs="Arial"/>
          <w:lang w:eastAsia="es-MX"/>
        </w:rPr>
        <w:t xml:space="preserve">Manipulación y almacenamiento de los </w:t>
      </w:r>
      <w:r w:rsidRPr="00EF4A50">
        <w:rPr>
          <w:rFonts w:cs="Arial"/>
          <w:lang w:eastAsia="es-MX"/>
        </w:rPr>
        <w:t>productos químicos</w:t>
      </w:r>
      <w:bookmarkEnd w:id="27"/>
    </w:p>
    <w:p w:rsidR="00EF4A50" w:rsidRDefault="00EF4A50" w:rsidP="00DF5196">
      <w:pPr>
        <w:autoSpaceDE w:val="0"/>
        <w:autoSpaceDN w:val="0"/>
        <w:adjustRightInd w:val="0"/>
        <w:spacing w:after="0" w:line="240" w:lineRule="auto"/>
        <w:jc w:val="both"/>
        <w:rPr>
          <w:rFonts w:cs="Arial"/>
          <w:b/>
          <w:bCs/>
          <w:lang w:eastAsia="es-MX"/>
        </w:rPr>
      </w:pPr>
    </w:p>
    <w:p w:rsidR="00DF5196" w:rsidRPr="00EF4A50" w:rsidRDefault="00DF5196" w:rsidP="00DF5196">
      <w:pPr>
        <w:autoSpaceDE w:val="0"/>
        <w:autoSpaceDN w:val="0"/>
        <w:adjustRightInd w:val="0"/>
        <w:spacing w:after="0" w:line="240" w:lineRule="auto"/>
        <w:jc w:val="both"/>
        <w:rPr>
          <w:rFonts w:cs="Arial"/>
          <w:bCs/>
          <w:lang w:eastAsia="es-MX"/>
        </w:rPr>
      </w:pPr>
      <w:r w:rsidRPr="00EF4A50">
        <w:rPr>
          <w:rFonts w:cs="Arial"/>
          <w:bCs/>
          <w:lang w:eastAsia="es-MX"/>
        </w:rPr>
        <w:t>Se deberían indicar las condiciones de seguridad que el proveedor recomiende para la manipulación y almacenamiento de los productos químicos,</w:t>
      </w:r>
      <w:r w:rsidR="005D3A53">
        <w:rPr>
          <w:rFonts w:cs="Arial"/>
          <w:bCs/>
          <w:lang w:eastAsia="es-MX"/>
        </w:rPr>
        <w:t xml:space="preserve"> </w:t>
      </w:r>
      <w:r w:rsidR="005D3A53" w:rsidRPr="00EF05B5">
        <w:rPr>
          <w:rFonts w:cs="Arial"/>
          <w:bCs/>
          <w:lang w:eastAsia="es-MX"/>
        </w:rPr>
        <w:t>(conocer las fichas técnicas y de seguridad de los productos químicos)</w:t>
      </w:r>
      <w:r w:rsidRPr="00EF05B5">
        <w:rPr>
          <w:rFonts w:cs="Arial"/>
          <w:bCs/>
          <w:lang w:eastAsia="es-MX"/>
        </w:rPr>
        <w:t xml:space="preserve"> incluyendo</w:t>
      </w:r>
      <w:r w:rsidRPr="00EF4A50">
        <w:rPr>
          <w:rFonts w:cs="Arial"/>
          <w:bCs/>
          <w:lang w:eastAsia="es-MX"/>
        </w:rPr>
        <w:t xml:space="preserve"> en particular las que se refieren a:</w:t>
      </w:r>
    </w:p>
    <w:p w:rsidR="00DF5196" w:rsidRPr="00EF4A50" w:rsidRDefault="00DF5196" w:rsidP="00EF4A50">
      <w:pPr>
        <w:pStyle w:val="Prrafodelista"/>
        <w:numPr>
          <w:ilvl w:val="0"/>
          <w:numId w:val="20"/>
        </w:numPr>
        <w:autoSpaceDE w:val="0"/>
        <w:autoSpaceDN w:val="0"/>
        <w:adjustRightInd w:val="0"/>
        <w:spacing w:after="0" w:line="240" w:lineRule="auto"/>
        <w:rPr>
          <w:rFonts w:cs="Arial"/>
        </w:rPr>
      </w:pPr>
      <w:r w:rsidRPr="00EF4A50">
        <w:rPr>
          <w:rFonts w:cs="Arial"/>
        </w:rPr>
        <w:t>El diseño y distribución de los locales y recipientes de almacenamiento de productos químicos.</w:t>
      </w:r>
    </w:p>
    <w:p w:rsidR="00DF5196" w:rsidRPr="00EF4A50" w:rsidRDefault="00DF5196" w:rsidP="00EF4A50">
      <w:pPr>
        <w:pStyle w:val="Prrafodelista"/>
        <w:numPr>
          <w:ilvl w:val="0"/>
          <w:numId w:val="20"/>
        </w:numPr>
        <w:autoSpaceDE w:val="0"/>
        <w:autoSpaceDN w:val="0"/>
        <w:adjustRightInd w:val="0"/>
        <w:spacing w:after="0" w:line="240" w:lineRule="auto"/>
        <w:rPr>
          <w:rFonts w:cs="Arial"/>
        </w:rPr>
      </w:pPr>
      <w:r w:rsidRPr="00EF4A50">
        <w:rPr>
          <w:rFonts w:cs="Arial"/>
        </w:rPr>
        <w:t>La ubicación de la zona de almacenamiento en sitos apartados de los lugares de trabajo y de otros edificios ocupados por el personal.</w:t>
      </w:r>
    </w:p>
    <w:p w:rsidR="00DF5196" w:rsidRPr="00EF4A50" w:rsidRDefault="00DF5196" w:rsidP="00EF4A50">
      <w:pPr>
        <w:pStyle w:val="Prrafodelista"/>
        <w:numPr>
          <w:ilvl w:val="0"/>
          <w:numId w:val="20"/>
        </w:numPr>
        <w:autoSpaceDE w:val="0"/>
        <w:autoSpaceDN w:val="0"/>
        <w:adjustRightInd w:val="0"/>
        <w:spacing w:after="0" w:line="240" w:lineRule="auto"/>
        <w:rPr>
          <w:rFonts w:cs="Arial"/>
        </w:rPr>
      </w:pPr>
      <w:r w:rsidRPr="00EF4A50">
        <w:rPr>
          <w:rFonts w:cs="Arial"/>
        </w:rPr>
        <w:t>La incompatibilidad con determinados materiales.</w:t>
      </w:r>
    </w:p>
    <w:p w:rsidR="00DF5196" w:rsidRPr="00EF4A50" w:rsidRDefault="00DF5196" w:rsidP="00EF4A50">
      <w:pPr>
        <w:pStyle w:val="Prrafodelista"/>
        <w:numPr>
          <w:ilvl w:val="0"/>
          <w:numId w:val="20"/>
        </w:numPr>
        <w:autoSpaceDE w:val="0"/>
        <w:autoSpaceDN w:val="0"/>
        <w:adjustRightInd w:val="0"/>
        <w:spacing w:after="0" w:line="240" w:lineRule="auto"/>
        <w:rPr>
          <w:rFonts w:cs="Arial"/>
        </w:rPr>
      </w:pPr>
      <w:r w:rsidRPr="00EF4A50">
        <w:rPr>
          <w:rFonts w:cs="Arial"/>
        </w:rPr>
        <w:t>Las condiciones para el almacenamiento, como por ejemplo la temperatura y la humedad adecuadas o la protección contra la luz solar.</w:t>
      </w:r>
    </w:p>
    <w:p w:rsidR="00DF5196" w:rsidRPr="00EF4A50" w:rsidRDefault="00DF5196" w:rsidP="00EF4A50">
      <w:pPr>
        <w:pStyle w:val="Prrafodelista"/>
        <w:numPr>
          <w:ilvl w:val="0"/>
          <w:numId w:val="20"/>
        </w:numPr>
        <w:autoSpaceDE w:val="0"/>
        <w:autoSpaceDN w:val="0"/>
        <w:adjustRightInd w:val="0"/>
        <w:spacing w:after="0" w:line="240" w:lineRule="auto"/>
        <w:rPr>
          <w:rFonts w:cs="Arial"/>
        </w:rPr>
      </w:pPr>
      <w:r w:rsidRPr="00EF4A50">
        <w:rPr>
          <w:rFonts w:cs="Arial"/>
        </w:rPr>
        <w:t>La eliminación de fuentes de ignición.</w:t>
      </w:r>
    </w:p>
    <w:p w:rsidR="00DF5196" w:rsidRPr="00EF4A50" w:rsidRDefault="00DF5196" w:rsidP="00EF4A50">
      <w:pPr>
        <w:pStyle w:val="Prrafodelista"/>
        <w:numPr>
          <w:ilvl w:val="0"/>
          <w:numId w:val="20"/>
        </w:numPr>
        <w:spacing w:after="0" w:line="240" w:lineRule="auto"/>
        <w:jc w:val="both"/>
        <w:rPr>
          <w:rFonts w:cs="Arial"/>
        </w:rPr>
      </w:pPr>
      <w:r w:rsidRPr="00EF4A50">
        <w:rPr>
          <w:rFonts w:cs="Arial"/>
        </w:rPr>
        <w:t>Formas de uso de los productos químicos así como tener un fácil acceso a las fichas técnicas y de seguridad para saber q hacer en caso de algún accidente.</w:t>
      </w:r>
    </w:p>
    <w:p w:rsidR="00DF5196" w:rsidRPr="00034C7E" w:rsidRDefault="00DF5196" w:rsidP="00DF5196">
      <w:pPr>
        <w:spacing w:after="0" w:line="240" w:lineRule="auto"/>
        <w:jc w:val="both"/>
        <w:rPr>
          <w:rFonts w:cs="Arial"/>
        </w:rPr>
      </w:pPr>
    </w:p>
    <w:p w:rsidR="00DF5196" w:rsidRPr="00034C7E" w:rsidRDefault="00DF5196" w:rsidP="00DF5196">
      <w:pPr>
        <w:spacing w:after="0" w:line="240" w:lineRule="auto"/>
        <w:jc w:val="both"/>
        <w:rPr>
          <w:rFonts w:cs="Arial"/>
        </w:rPr>
      </w:pPr>
      <w:r w:rsidRPr="00034C7E">
        <w:rPr>
          <w:rFonts w:cs="Arial"/>
        </w:rPr>
        <w:t>El responsable de almacén, deberá seguir los lineamientos de los instructivos correspondientes a la técnica de conservación que aplique (refrigeración, congelación) incluyendo manejo de productos químicos.</w:t>
      </w:r>
    </w:p>
    <w:p w:rsidR="00DF5196" w:rsidRPr="00034C7E" w:rsidRDefault="00DF5196" w:rsidP="00DF5196">
      <w:pPr>
        <w:rPr>
          <w:rFonts w:cs="Arial"/>
          <w:noProof/>
          <w:lang w:eastAsia="es-MX"/>
        </w:rPr>
      </w:pPr>
    </w:p>
    <w:p w:rsidR="00DF5196" w:rsidRPr="00DF5196" w:rsidRDefault="00DF5196" w:rsidP="00B27AA7">
      <w:pPr>
        <w:spacing w:after="0" w:line="240" w:lineRule="auto"/>
        <w:jc w:val="both"/>
      </w:pPr>
    </w:p>
    <w:p w:rsidR="00B27AA7" w:rsidRDefault="00B27AA7" w:rsidP="00B27AA7">
      <w:pPr>
        <w:spacing w:after="0" w:line="240" w:lineRule="auto"/>
        <w:jc w:val="both"/>
        <w:rPr>
          <w:lang w:val="es-ES"/>
        </w:rPr>
      </w:pPr>
    </w:p>
    <w:p w:rsidR="00D80FEC" w:rsidRDefault="00D80FEC" w:rsidP="00E4788E">
      <w:pPr>
        <w:spacing w:line="240" w:lineRule="auto"/>
        <w:jc w:val="both"/>
        <w:rPr>
          <w:rFonts w:cstheme="minorHAnsi"/>
        </w:rPr>
      </w:pPr>
    </w:p>
    <w:p w:rsidR="00B27AA7" w:rsidRPr="00A138D6" w:rsidRDefault="00B27AA7" w:rsidP="00E4788E">
      <w:pPr>
        <w:spacing w:line="240" w:lineRule="auto"/>
        <w:jc w:val="both"/>
        <w:rPr>
          <w:rFonts w:cstheme="minorHAnsi"/>
        </w:rPr>
      </w:pPr>
      <w:r>
        <w:rPr>
          <w:rFonts w:cstheme="minorHAnsi"/>
          <w:noProof/>
          <w:lang w:eastAsia="es-MX"/>
        </w:rPr>
        <w:drawing>
          <wp:anchor distT="0" distB="0" distL="114300" distR="114300" simplePos="0" relativeHeight="251820032" behindDoc="0" locked="0" layoutInCell="1" allowOverlap="1">
            <wp:simplePos x="0" y="0"/>
            <wp:positionH relativeFrom="column">
              <wp:posOffset>-3810</wp:posOffset>
            </wp:positionH>
            <wp:positionV relativeFrom="paragraph">
              <wp:posOffset>-278765</wp:posOffset>
            </wp:positionV>
            <wp:extent cx="419100" cy="419100"/>
            <wp:effectExtent l="0" t="0" r="0" b="0"/>
            <wp:wrapNone/>
            <wp:docPr id="52" name="Imagen 52" descr="C:\WINDOWS\APPLIC~1\IM\RUNTIME\IMAGE\7CED2E~1\HEAVY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DIINSERTIMAGE" descr="C:\WINDOWS\APPLIC~1\IM\RUNTIME\IMAGE\7CED2E~1\HEAVY_~1.GIF"/>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anchor>
        </w:drawing>
      </w:r>
    </w:p>
    <w:p w:rsidR="001B680B" w:rsidRPr="00D80FEC" w:rsidRDefault="001B680B" w:rsidP="005740F9">
      <w:pPr>
        <w:pStyle w:val="Ttulo2"/>
        <w:rPr>
          <w:rFonts w:eastAsia="Times New Roman" w:cstheme="minorHAnsi"/>
          <w:highlight w:val="yellow"/>
          <w:lang w:eastAsia="es-MX"/>
        </w:rPr>
      </w:pPr>
      <w:bookmarkStart w:id="28" w:name="_Toc341433708"/>
      <w:r w:rsidRPr="00D80FEC">
        <w:rPr>
          <w:rFonts w:eastAsia="Times New Roman" w:cstheme="minorHAnsi"/>
          <w:highlight w:val="yellow"/>
          <w:lang w:eastAsia="es-MX"/>
        </w:rPr>
        <w:t>Actividad 3. Generar archivos de Word</w:t>
      </w:r>
      <w:bookmarkEnd w:id="28"/>
    </w:p>
    <w:p w:rsidR="001B680B" w:rsidRPr="00D80FEC" w:rsidRDefault="001B680B" w:rsidP="00E4788E">
      <w:pPr>
        <w:shd w:val="clear" w:color="auto" w:fill="FFFFFF"/>
        <w:spacing w:after="0" w:line="240" w:lineRule="auto"/>
        <w:rPr>
          <w:rFonts w:eastAsia="Times New Roman" w:cstheme="minorHAnsi"/>
          <w:b/>
          <w:highlight w:val="yellow"/>
          <w:lang w:eastAsia="es-MX"/>
        </w:rPr>
      </w:pPr>
      <w:r w:rsidRPr="00D80FEC">
        <w:rPr>
          <w:rFonts w:eastAsia="Times New Roman" w:cstheme="minorHAnsi"/>
          <w:b/>
          <w:highlight w:val="yellow"/>
          <w:lang w:eastAsia="es-MX"/>
        </w:rPr>
        <w:t>Objetivo:</w:t>
      </w:r>
      <w:r w:rsidRPr="00D80FEC">
        <w:rPr>
          <w:rFonts w:eastAsia="Times New Roman" w:cstheme="minorHAnsi"/>
          <w:highlight w:val="yellow"/>
          <w:lang w:eastAsia="es-MX"/>
        </w:rPr>
        <w:t xml:space="preserve"> Al finalizar la actividad, el participante </w:t>
      </w:r>
      <w:r w:rsidR="00C7591B" w:rsidRPr="00D80FEC">
        <w:rPr>
          <w:rFonts w:eastAsia="Times New Roman" w:cstheme="minorHAnsi"/>
          <w:highlight w:val="yellow"/>
          <w:lang w:eastAsia="es-MX"/>
        </w:rPr>
        <w:t xml:space="preserve">generará archivos en </w:t>
      </w:r>
      <w:r w:rsidR="00E4788E" w:rsidRPr="00D80FEC">
        <w:rPr>
          <w:rFonts w:eastAsia="Times New Roman" w:cstheme="minorHAnsi"/>
          <w:highlight w:val="yellow"/>
          <w:lang w:eastAsia="es-MX"/>
        </w:rPr>
        <w:t>Word</w:t>
      </w:r>
      <w:r w:rsidR="00C7591B" w:rsidRPr="00D80FEC">
        <w:rPr>
          <w:rFonts w:eastAsia="Times New Roman" w:cstheme="minorHAnsi"/>
          <w:highlight w:val="yellow"/>
          <w:lang w:eastAsia="es-MX"/>
        </w:rPr>
        <w:t>.</w:t>
      </w:r>
    </w:p>
    <w:p w:rsidR="001B680B" w:rsidRPr="00D80FEC" w:rsidRDefault="001B680B" w:rsidP="00E4788E">
      <w:pPr>
        <w:tabs>
          <w:tab w:val="left" w:pos="8789"/>
        </w:tabs>
        <w:autoSpaceDE w:val="0"/>
        <w:autoSpaceDN w:val="0"/>
        <w:adjustRightInd w:val="0"/>
        <w:spacing w:after="0" w:line="240" w:lineRule="auto"/>
        <w:ind w:right="49"/>
        <w:jc w:val="both"/>
        <w:rPr>
          <w:highlight w:val="yellow"/>
        </w:rPr>
      </w:pPr>
      <w:r w:rsidRPr="00D80FEC">
        <w:rPr>
          <w:b/>
          <w:highlight w:val="yellow"/>
        </w:rPr>
        <w:t>Recomendación:</w:t>
      </w:r>
      <w:r w:rsidRPr="00D80FEC">
        <w:rPr>
          <w:highlight w:val="yellow"/>
        </w:rPr>
        <w:t xml:space="preserve"> Pedir al participantes repase los pasos vistos con anterioridad para la creación de los archivos.</w:t>
      </w:r>
    </w:p>
    <w:p w:rsidR="001B680B" w:rsidRPr="00D80FEC" w:rsidRDefault="001B680B" w:rsidP="00E4788E">
      <w:pPr>
        <w:tabs>
          <w:tab w:val="left" w:pos="8789"/>
        </w:tabs>
        <w:autoSpaceDE w:val="0"/>
        <w:autoSpaceDN w:val="0"/>
        <w:adjustRightInd w:val="0"/>
        <w:spacing w:after="0" w:line="240" w:lineRule="auto"/>
        <w:ind w:right="49"/>
        <w:jc w:val="both"/>
        <w:rPr>
          <w:highlight w:val="yellow"/>
        </w:rPr>
      </w:pPr>
    </w:p>
    <w:p w:rsidR="004759D7" w:rsidRPr="00D80FEC" w:rsidRDefault="001B680B" w:rsidP="00E4788E">
      <w:pPr>
        <w:spacing w:after="0" w:line="240" w:lineRule="auto"/>
        <w:rPr>
          <w:highlight w:val="yellow"/>
        </w:rPr>
      </w:pPr>
      <w:r w:rsidRPr="00D80FEC">
        <w:rPr>
          <w:b/>
          <w:highlight w:val="yellow"/>
        </w:rPr>
        <w:t>Instrucciones:</w:t>
      </w:r>
      <w:r w:rsidR="004759D7" w:rsidRPr="00D80FEC">
        <w:rPr>
          <w:highlight w:val="yellow"/>
        </w:rPr>
        <w:t>Genera tres archivos de Word tomando en cuenta lo siguiente:</w:t>
      </w:r>
    </w:p>
    <w:p w:rsidR="001B680B" w:rsidRPr="00D80FEC" w:rsidRDefault="001B680B" w:rsidP="00E4788E">
      <w:pPr>
        <w:spacing w:after="0" w:line="240" w:lineRule="auto"/>
        <w:rPr>
          <w:b/>
          <w:highlight w:val="yellow"/>
        </w:rPr>
      </w:pPr>
      <w:r w:rsidRPr="00D80FEC">
        <w:rPr>
          <w:highlight w:val="yellow"/>
        </w:rPr>
        <w:t xml:space="preserve">a)  Un archivo que tenga tu nombre completo y se va a llamar: </w:t>
      </w:r>
      <w:r w:rsidRPr="00D80FEC">
        <w:rPr>
          <w:b/>
          <w:highlight w:val="yellow"/>
        </w:rPr>
        <w:t>evidencia uno tu nombre</w:t>
      </w:r>
    </w:p>
    <w:p w:rsidR="001B680B" w:rsidRPr="00D80FEC" w:rsidRDefault="001B680B" w:rsidP="00E4788E">
      <w:pPr>
        <w:spacing w:after="0" w:line="240" w:lineRule="auto"/>
        <w:rPr>
          <w:b/>
          <w:highlight w:val="yellow"/>
        </w:rPr>
      </w:pPr>
      <w:r w:rsidRPr="00D80FEC">
        <w:rPr>
          <w:highlight w:val="yellow"/>
        </w:rPr>
        <w:t xml:space="preserve">b) Un archivo que tenga una lista de cinco objetos y se va a llamar </w:t>
      </w:r>
      <w:r w:rsidRPr="00D80FEC">
        <w:rPr>
          <w:b/>
          <w:highlight w:val="yellow"/>
        </w:rPr>
        <w:t>evidencia dos tu nombre</w:t>
      </w:r>
    </w:p>
    <w:p w:rsidR="001B680B" w:rsidRPr="00D80FEC" w:rsidRDefault="001B680B" w:rsidP="00E4788E">
      <w:pPr>
        <w:spacing w:after="0" w:line="240" w:lineRule="auto"/>
        <w:rPr>
          <w:highlight w:val="yellow"/>
        </w:rPr>
      </w:pPr>
      <w:r w:rsidRPr="00D80FEC">
        <w:rPr>
          <w:highlight w:val="yellow"/>
        </w:rPr>
        <w:t xml:space="preserve">c) Un archivo con una lista de cinco objetos de cocina y se va a llamar </w:t>
      </w:r>
      <w:r w:rsidRPr="00D80FEC">
        <w:rPr>
          <w:b/>
          <w:highlight w:val="yellow"/>
        </w:rPr>
        <w:t>evidencia tres tu nombre</w:t>
      </w:r>
    </w:p>
    <w:p w:rsidR="001B680B" w:rsidRPr="00D80FEC" w:rsidRDefault="001B680B" w:rsidP="00E4788E">
      <w:pPr>
        <w:tabs>
          <w:tab w:val="left" w:pos="8789"/>
        </w:tabs>
        <w:autoSpaceDE w:val="0"/>
        <w:autoSpaceDN w:val="0"/>
        <w:adjustRightInd w:val="0"/>
        <w:spacing w:after="0" w:line="240" w:lineRule="auto"/>
        <w:ind w:right="49"/>
        <w:jc w:val="both"/>
        <w:rPr>
          <w:highlight w:val="yellow"/>
        </w:rPr>
      </w:pPr>
    </w:p>
    <w:p w:rsidR="001B680B" w:rsidRPr="00D80FEC" w:rsidRDefault="001B680B" w:rsidP="00E4788E">
      <w:pPr>
        <w:tabs>
          <w:tab w:val="left" w:pos="8789"/>
        </w:tabs>
        <w:autoSpaceDE w:val="0"/>
        <w:autoSpaceDN w:val="0"/>
        <w:adjustRightInd w:val="0"/>
        <w:spacing w:after="0" w:line="240" w:lineRule="auto"/>
        <w:ind w:right="49"/>
        <w:jc w:val="both"/>
        <w:rPr>
          <w:highlight w:val="yellow"/>
        </w:rPr>
      </w:pPr>
      <w:r w:rsidRPr="00D80FEC">
        <w:rPr>
          <w:b/>
          <w:highlight w:val="yellow"/>
        </w:rPr>
        <w:t>Material:</w:t>
      </w:r>
      <w:r w:rsidRPr="00D80FEC">
        <w:rPr>
          <w:highlight w:val="yellow"/>
        </w:rPr>
        <w:t>Equipo de cómputo.</w:t>
      </w:r>
    </w:p>
    <w:p w:rsidR="001B680B" w:rsidRPr="00D80FEC" w:rsidRDefault="001B680B" w:rsidP="00E4788E">
      <w:pPr>
        <w:tabs>
          <w:tab w:val="left" w:pos="8789"/>
        </w:tabs>
        <w:autoSpaceDE w:val="0"/>
        <w:autoSpaceDN w:val="0"/>
        <w:adjustRightInd w:val="0"/>
        <w:spacing w:after="0" w:line="240" w:lineRule="auto"/>
        <w:ind w:right="49"/>
        <w:jc w:val="both"/>
        <w:rPr>
          <w:highlight w:val="yellow"/>
        </w:rPr>
      </w:pPr>
    </w:p>
    <w:p w:rsidR="001B680B" w:rsidRPr="00925101" w:rsidRDefault="001B680B" w:rsidP="00E4788E">
      <w:pPr>
        <w:tabs>
          <w:tab w:val="left" w:pos="8789"/>
        </w:tabs>
        <w:autoSpaceDE w:val="0"/>
        <w:autoSpaceDN w:val="0"/>
        <w:adjustRightInd w:val="0"/>
        <w:spacing w:after="0" w:line="240" w:lineRule="auto"/>
        <w:ind w:right="49"/>
        <w:jc w:val="both"/>
      </w:pPr>
      <w:r w:rsidRPr="00D80FEC">
        <w:rPr>
          <w:b/>
          <w:highlight w:val="yellow"/>
        </w:rPr>
        <w:t>Tiempo estimado:</w:t>
      </w:r>
      <w:r w:rsidRPr="00D80FEC">
        <w:rPr>
          <w:highlight w:val="yellow"/>
        </w:rPr>
        <w:t>15 minutos</w:t>
      </w:r>
    </w:p>
    <w:p w:rsidR="001B680B" w:rsidRDefault="001B680B" w:rsidP="00DF5196">
      <w:pPr>
        <w:spacing w:line="240" w:lineRule="auto"/>
        <w:jc w:val="both"/>
        <w:rPr>
          <w:rFonts w:cstheme="minorHAnsi"/>
          <w:lang w:val="es-ES"/>
        </w:rPr>
      </w:pPr>
    </w:p>
    <w:p w:rsidR="00DF5196" w:rsidRPr="00DF5196" w:rsidRDefault="00DF5196" w:rsidP="00DF5196">
      <w:pPr>
        <w:spacing w:line="240" w:lineRule="auto"/>
        <w:jc w:val="both"/>
        <w:rPr>
          <w:rFonts w:cstheme="minorHAnsi"/>
          <w:lang w:val="es-ES"/>
        </w:rPr>
      </w:pPr>
    </w:p>
    <w:p w:rsidR="00C7591B" w:rsidRDefault="00DF5196" w:rsidP="00782700">
      <w:pPr>
        <w:pStyle w:val="Prrafodelista"/>
        <w:spacing w:line="240" w:lineRule="auto"/>
        <w:ind w:left="1068"/>
        <w:jc w:val="both"/>
        <w:rPr>
          <w:rFonts w:eastAsia="Times New Roman" w:cstheme="minorHAnsi"/>
          <w:b/>
          <w:sz w:val="24"/>
          <w:szCs w:val="24"/>
          <w:lang w:eastAsia="es-MX"/>
        </w:rPr>
      </w:pPr>
      <w:r>
        <w:rPr>
          <w:rFonts w:eastAsia="Times New Roman" w:cstheme="minorHAnsi"/>
          <w:b/>
          <w:noProof/>
          <w:sz w:val="24"/>
          <w:szCs w:val="24"/>
          <w:lang w:eastAsia="es-MX"/>
        </w:rPr>
        <w:drawing>
          <wp:anchor distT="0" distB="0" distL="114300" distR="114300" simplePos="0" relativeHeight="252014592" behindDoc="0" locked="0" layoutInCell="1" allowOverlap="1">
            <wp:simplePos x="0" y="0"/>
            <wp:positionH relativeFrom="column">
              <wp:posOffset>146685</wp:posOffset>
            </wp:positionH>
            <wp:positionV relativeFrom="paragraph">
              <wp:posOffset>37465</wp:posOffset>
            </wp:positionV>
            <wp:extent cx="416560" cy="416560"/>
            <wp:effectExtent l="19050" t="0" r="0" b="0"/>
            <wp:wrapNone/>
            <wp:docPr id="294" name="Imagen 52" descr="C:\WINDOWS\APPLIC~1\IM\RUNTIME\IMAGE\7CED2E~1\HEAVY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DIINSERTIMAGE" descr="C:\WINDOWS\APPLIC~1\IM\RUNTIME\IMAGE\7CED2E~1\HEAVY_~1.GIF"/>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rsidR="00DF5196" w:rsidRDefault="00DF5196" w:rsidP="00E4788E">
      <w:pPr>
        <w:shd w:val="clear" w:color="auto" w:fill="FFFFFF"/>
        <w:spacing w:after="0" w:line="240" w:lineRule="auto"/>
        <w:rPr>
          <w:rFonts w:eastAsia="Times New Roman" w:cstheme="minorHAnsi"/>
          <w:b/>
          <w:highlight w:val="yellow"/>
          <w:lang w:eastAsia="es-MX"/>
        </w:rPr>
      </w:pPr>
    </w:p>
    <w:p w:rsidR="00DF5196" w:rsidRDefault="00DF5196" w:rsidP="00E4788E">
      <w:pPr>
        <w:shd w:val="clear" w:color="auto" w:fill="FFFFFF"/>
        <w:spacing w:after="0" w:line="240" w:lineRule="auto"/>
        <w:rPr>
          <w:rFonts w:eastAsia="Times New Roman" w:cstheme="minorHAnsi"/>
          <w:b/>
          <w:highlight w:val="yellow"/>
          <w:lang w:eastAsia="es-MX"/>
        </w:rPr>
      </w:pPr>
    </w:p>
    <w:p w:rsidR="00C7591B" w:rsidRPr="00D80FEC" w:rsidRDefault="00C7591B" w:rsidP="005740F9">
      <w:pPr>
        <w:pStyle w:val="Ttulo2"/>
        <w:rPr>
          <w:rFonts w:eastAsia="Times New Roman" w:cstheme="minorHAnsi"/>
          <w:highlight w:val="yellow"/>
          <w:lang w:eastAsia="es-MX"/>
        </w:rPr>
      </w:pPr>
      <w:bookmarkStart w:id="29" w:name="_Toc341433709"/>
      <w:r w:rsidRPr="00D80FEC">
        <w:rPr>
          <w:rFonts w:eastAsia="Times New Roman" w:cstheme="minorHAnsi"/>
          <w:highlight w:val="yellow"/>
          <w:lang w:eastAsia="es-MX"/>
        </w:rPr>
        <w:t>Actividad</w:t>
      </w:r>
      <w:r w:rsidR="00C32908" w:rsidRPr="00D80FEC">
        <w:rPr>
          <w:rFonts w:eastAsia="Times New Roman" w:cstheme="minorHAnsi"/>
          <w:highlight w:val="yellow"/>
          <w:lang w:eastAsia="es-MX"/>
        </w:rPr>
        <w:t xml:space="preserve"> 4</w:t>
      </w:r>
      <w:r w:rsidRPr="00D80FEC">
        <w:rPr>
          <w:rFonts w:eastAsia="Times New Roman" w:cstheme="minorHAnsi"/>
          <w:highlight w:val="yellow"/>
          <w:lang w:eastAsia="es-MX"/>
        </w:rPr>
        <w:t>. Generar páginas</w:t>
      </w:r>
      <w:bookmarkEnd w:id="29"/>
    </w:p>
    <w:p w:rsidR="00C7591B" w:rsidRPr="00D80FEC" w:rsidRDefault="00C7591B" w:rsidP="00E4788E">
      <w:pPr>
        <w:shd w:val="clear" w:color="auto" w:fill="FFFFFF"/>
        <w:spacing w:after="0" w:line="240" w:lineRule="auto"/>
        <w:rPr>
          <w:rFonts w:eastAsia="Times New Roman" w:cstheme="minorHAnsi"/>
          <w:b/>
          <w:highlight w:val="yellow"/>
          <w:lang w:eastAsia="es-MX"/>
        </w:rPr>
      </w:pPr>
      <w:r w:rsidRPr="00D80FEC">
        <w:rPr>
          <w:rFonts w:eastAsia="Times New Roman" w:cstheme="minorHAnsi"/>
          <w:b/>
          <w:highlight w:val="yellow"/>
          <w:lang w:eastAsia="es-MX"/>
        </w:rPr>
        <w:t>Objetivo:</w:t>
      </w:r>
      <w:r w:rsidRPr="00D80FEC">
        <w:rPr>
          <w:rFonts w:eastAsia="Times New Roman" w:cstheme="minorHAnsi"/>
          <w:highlight w:val="yellow"/>
          <w:lang w:eastAsia="es-MX"/>
        </w:rPr>
        <w:t xml:space="preserve"> Al finalizar la actividad, el participante </w:t>
      </w:r>
      <w:r w:rsidR="00C32908" w:rsidRPr="00D80FEC">
        <w:rPr>
          <w:rFonts w:eastAsia="Times New Roman" w:cstheme="minorHAnsi"/>
          <w:highlight w:val="yellow"/>
          <w:lang w:eastAsia="es-MX"/>
        </w:rPr>
        <w:t>generará páginas en Word.</w:t>
      </w:r>
    </w:p>
    <w:p w:rsidR="00C7591B" w:rsidRPr="00D80FEC" w:rsidRDefault="00C7591B" w:rsidP="00E4788E">
      <w:pPr>
        <w:tabs>
          <w:tab w:val="left" w:pos="8789"/>
        </w:tabs>
        <w:autoSpaceDE w:val="0"/>
        <w:autoSpaceDN w:val="0"/>
        <w:adjustRightInd w:val="0"/>
        <w:spacing w:after="0" w:line="240" w:lineRule="auto"/>
        <w:ind w:right="49"/>
        <w:jc w:val="both"/>
        <w:rPr>
          <w:highlight w:val="yellow"/>
        </w:rPr>
      </w:pPr>
      <w:r w:rsidRPr="00D80FEC">
        <w:rPr>
          <w:b/>
          <w:highlight w:val="yellow"/>
        </w:rPr>
        <w:t>Recomendación:</w:t>
      </w:r>
      <w:r w:rsidRPr="00D80FEC">
        <w:rPr>
          <w:highlight w:val="yellow"/>
        </w:rPr>
        <w:t xml:space="preserve"> Pedir al participantes repase los pasos vistos con anterioridad para la creación de </w:t>
      </w:r>
      <w:r w:rsidR="00C32908" w:rsidRPr="00D80FEC">
        <w:rPr>
          <w:highlight w:val="yellow"/>
        </w:rPr>
        <w:t>páginas</w:t>
      </w:r>
      <w:r w:rsidRPr="00D80FEC">
        <w:rPr>
          <w:highlight w:val="yellow"/>
        </w:rPr>
        <w:t>.</w:t>
      </w:r>
    </w:p>
    <w:p w:rsidR="00C7591B" w:rsidRPr="00D80FEC" w:rsidRDefault="00C7591B" w:rsidP="00E4788E">
      <w:pPr>
        <w:pStyle w:val="Prrafodelista"/>
        <w:tabs>
          <w:tab w:val="left" w:pos="8789"/>
        </w:tabs>
        <w:autoSpaceDE w:val="0"/>
        <w:autoSpaceDN w:val="0"/>
        <w:adjustRightInd w:val="0"/>
        <w:spacing w:after="0" w:line="240" w:lineRule="auto"/>
        <w:ind w:left="1068" w:right="49"/>
        <w:jc w:val="both"/>
        <w:rPr>
          <w:highlight w:val="yellow"/>
        </w:rPr>
      </w:pPr>
    </w:p>
    <w:p w:rsidR="00C7591B" w:rsidRPr="00D80FEC" w:rsidRDefault="00C7591B" w:rsidP="00E4788E">
      <w:pPr>
        <w:spacing w:after="0" w:line="240" w:lineRule="auto"/>
        <w:rPr>
          <w:highlight w:val="yellow"/>
        </w:rPr>
      </w:pPr>
      <w:r w:rsidRPr="00D80FEC">
        <w:rPr>
          <w:b/>
          <w:highlight w:val="yellow"/>
        </w:rPr>
        <w:t xml:space="preserve">Instrucciones: </w:t>
      </w:r>
      <w:r w:rsidRPr="00D80FEC">
        <w:rPr>
          <w:highlight w:val="yellow"/>
        </w:rPr>
        <w:t xml:space="preserve">Genera </w:t>
      </w:r>
      <w:r w:rsidR="00C32908" w:rsidRPr="00D80FEC">
        <w:rPr>
          <w:highlight w:val="yellow"/>
        </w:rPr>
        <w:t>20páginas de acuerdo con lo siguiente</w:t>
      </w:r>
      <w:r w:rsidRPr="00D80FEC">
        <w:rPr>
          <w:highlight w:val="yellow"/>
        </w:rPr>
        <w:t>:</w:t>
      </w:r>
    </w:p>
    <w:p w:rsidR="00C7591B" w:rsidRPr="00D80FEC" w:rsidRDefault="00C32908" w:rsidP="00E33914">
      <w:pPr>
        <w:pStyle w:val="Prrafodelista"/>
        <w:numPr>
          <w:ilvl w:val="0"/>
          <w:numId w:val="1"/>
        </w:numPr>
        <w:tabs>
          <w:tab w:val="left" w:pos="8789"/>
        </w:tabs>
        <w:autoSpaceDE w:val="0"/>
        <w:autoSpaceDN w:val="0"/>
        <w:adjustRightInd w:val="0"/>
        <w:spacing w:after="0" w:line="240" w:lineRule="auto"/>
        <w:ind w:right="49"/>
        <w:jc w:val="both"/>
        <w:rPr>
          <w:highlight w:val="yellow"/>
        </w:rPr>
      </w:pPr>
      <w:r w:rsidRPr="00D80FEC">
        <w:rPr>
          <w:highlight w:val="yellow"/>
        </w:rPr>
        <w:t>Cambiar tipo de papel a carta</w:t>
      </w:r>
    </w:p>
    <w:p w:rsidR="00C32908" w:rsidRPr="00D80FEC" w:rsidRDefault="00C32908" w:rsidP="00E33914">
      <w:pPr>
        <w:pStyle w:val="Prrafodelista"/>
        <w:numPr>
          <w:ilvl w:val="0"/>
          <w:numId w:val="1"/>
        </w:numPr>
        <w:tabs>
          <w:tab w:val="left" w:pos="8789"/>
        </w:tabs>
        <w:autoSpaceDE w:val="0"/>
        <w:autoSpaceDN w:val="0"/>
        <w:adjustRightInd w:val="0"/>
        <w:spacing w:after="0" w:line="240" w:lineRule="auto"/>
        <w:ind w:right="49"/>
        <w:jc w:val="both"/>
        <w:rPr>
          <w:highlight w:val="yellow"/>
        </w:rPr>
      </w:pPr>
      <w:r w:rsidRPr="00D80FEC">
        <w:rPr>
          <w:highlight w:val="yellow"/>
        </w:rPr>
        <w:t>La página 11 convertir a orientación horizontal</w:t>
      </w:r>
    </w:p>
    <w:p w:rsidR="00C32908" w:rsidRPr="00D80FEC" w:rsidRDefault="00C32908" w:rsidP="00E33914">
      <w:pPr>
        <w:pStyle w:val="Prrafodelista"/>
        <w:numPr>
          <w:ilvl w:val="0"/>
          <w:numId w:val="1"/>
        </w:numPr>
        <w:tabs>
          <w:tab w:val="left" w:pos="8789"/>
        </w:tabs>
        <w:autoSpaceDE w:val="0"/>
        <w:autoSpaceDN w:val="0"/>
        <w:adjustRightInd w:val="0"/>
        <w:spacing w:after="0" w:line="240" w:lineRule="auto"/>
        <w:ind w:right="49"/>
        <w:jc w:val="both"/>
        <w:rPr>
          <w:highlight w:val="yellow"/>
        </w:rPr>
      </w:pPr>
      <w:r w:rsidRPr="00D80FEC">
        <w:rPr>
          <w:highlight w:val="yellow"/>
        </w:rPr>
        <w:t>La página 15 cambiarla a tamaño oficio</w:t>
      </w:r>
    </w:p>
    <w:p w:rsidR="00C32908" w:rsidRPr="00D80FEC" w:rsidRDefault="00C32908" w:rsidP="00E33914">
      <w:pPr>
        <w:pStyle w:val="Prrafodelista"/>
        <w:numPr>
          <w:ilvl w:val="0"/>
          <w:numId w:val="1"/>
        </w:numPr>
        <w:tabs>
          <w:tab w:val="left" w:pos="8789"/>
        </w:tabs>
        <w:autoSpaceDE w:val="0"/>
        <w:autoSpaceDN w:val="0"/>
        <w:adjustRightInd w:val="0"/>
        <w:spacing w:after="0" w:line="240" w:lineRule="auto"/>
        <w:ind w:right="49"/>
        <w:jc w:val="both"/>
        <w:rPr>
          <w:highlight w:val="yellow"/>
        </w:rPr>
      </w:pPr>
      <w:r w:rsidRPr="00D80FEC">
        <w:rPr>
          <w:highlight w:val="yellow"/>
        </w:rPr>
        <w:t>En la página 2 insertar un encabezado que contenga tu nombre</w:t>
      </w:r>
    </w:p>
    <w:p w:rsidR="00C32908" w:rsidRPr="00D80FEC" w:rsidRDefault="00C32908" w:rsidP="00E33914">
      <w:pPr>
        <w:pStyle w:val="Prrafodelista"/>
        <w:numPr>
          <w:ilvl w:val="0"/>
          <w:numId w:val="1"/>
        </w:numPr>
        <w:tabs>
          <w:tab w:val="left" w:pos="8789"/>
        </w:tabs>
        <w:autoSpaceDE w:val="0"/>
        <w:autoSpaceDN w:val="0"/>
        <w:adjustRightInd w:val="0"/>
        <w:spacing w:after="0" w:line="240" w:lineRule="auto"/>
        <w:ind w:right="49"/>
        <w:jc w:val="both"/>
        <w:rPr>
          <w:highlight w:val="yellow"/>
        </w:rPr>
      </w:pPr>
      <w:r w:rsidRPr="00D80FEC">
        <w:rPr>
          <w:highlight w:val="yellow"/>
        </w:rPr>
        <w:t xml:space="preserve">Guardar el archivo </w:t>
      </w:r>
      <w:r w:rsidRPr="00D80FEC">
        <w:rPr>
          <w:b/>
          <w:highlight w:val="yellow"/>
        </w:rPr>
        <w:t>encabezado tu nombre</w:t>
      </w:r>
    </w:p>
    <w:p w:rsidR="00C32908" w:rsidRPr="00D80FEC" w:rsidRDefault="00C32908" w:rsidP="00E4788E">
      <w:pPr>
        <w:pStyle w:val="Prrafodelista"/>
        <w:tabs>
          <w:tab w:val="left" w:pos="8789"/>
        </w:tabs>
        <w:autoSpaceDE w:val="0"/>
        <w:autoSpaceDN w:val="0"/>
        <w:adjustRightInd w:val="0"/>
        <w:spacing w:after="0" w:line="240" w:lineRule="auto"/>
        <w:ind w:left="1146" w:right="49"/>
        <w:jc w:val="both"/>
        <w:rPr>
          <w:highlight w:val="yellow"/>
        </w:rPr>
      </w:pPr>
    </w:p>
    <w:p w:rsidR="00C7591B" w:rsidRPr="00D80FEC" w:rsidRDefault="00C7591B" w:rsidP="00E4788E">
      <w:pPr>
        <w:tabs>
          <w:tab w:val="left" w:pos="8789"/>
        </w:tabs>
        <w:autoSpaceDE w:val="0"/>
        <w:autoSpaceDN w:val="0"/>
        <w:adjustRightInd w:val="0"/>
        <w:spacing w:after="0" w:line="240" w:lineRule="auto"/>
        <w:ind w:right="49"/>
        <w:jc w:val="both"/>
        <w:rPr>
          <w:highlight w:val="yellow"/>
        </w:rPr>
      </w:pPr>
      <w:r w:rsidRPr="00D80FEC">
        <w:rPr>
          <w:b/>
          <w:highlight w:val="yellow"/>
        </w:rPr>
        <w:t>Material:</w:t>
      </w:r>
      <w:r w:rsidRPr="00D80FEC">
        <w:rPr>
          <w:highlight w:val="yellow"/>
        </w:rPr>
        <w:t>Equipo de cómputo.</w:t>
      </w:r>
    </w:p>
    <w:p w:rsidR="00C7591B" w:rsidRPr="00D80FEC" w:rsidRDefault="00C7591B" w:rsidP="00E4788E">
      <w:pPr>
        <w:pStyle w:val="Prrafodelista"/>
        <w:tabs>
          <w:tab w:val="left" w:pos="8789"/>
        </w:tabs>
        <w:autoSpaceDE w:val="0"/>
        <w:autoSpaceDN w:val="0"/>
        <w:adjustRightInd w:val="0"/>
        <w:spacing w:after="0" w:line="240" w:lineRule="auto"/>
        <w:ind w:left="1068" w:right="49"/>
        <w:jc w:val="both"/>
        <w:rPr>
          <w:highlight w:val="yellow"/>
        </w:rPr>
      </w:pPr>
    </w:p>
    <w:p w:rsidR="00C7591B" w:rsidRPr="00925101" w:rsidRDefault="00C7591B" w:rsidP="00E4788E">
      <w:pPr>
        <w:tabs>
          <w:tab w:val="left" w:pos="8789"/>
        </w:tabs>
        <w:autoSpaceDE w:val="0"/>
        <w:autoSpaceDN w:val="0"/>
        <w:adjustRightInd w:val="0"/>
        <w:spacing w:after="0" w:line="240" w:lineRule="auto"/>
        <w:ind w:right="49"/>
        <w:jc w:val="both"/>
      </w:pPr>
      <w:r w:rsidRPr="00D80FEC">
        <w:rPr>
          <w:b/>
          <w:highlight w:val="yellow"/>
        </w:rPr>
        <w:t>Tiempo estimado:</w:t>
      </w:r>
      <w:r w:rsidRPr="00D80FEC">
        <w:rPr>
          <w:highlight w:val="yellow"/>
        </w:rPr>
        <w:t>15 minutos</w:t>
      </w:r>
    </w:p>
    <w:p w:rsidR="001B680B" w:rsidRDefault="001B680B" w:rsidP="00E4788E">
      <w:pPr>
        <w:spacing w:after="0" w:line="240" w:lineRule="auto"/>
        <w:rPr>
          <w:rFonts w:cstheme="minorHAnsi"/>
        </w:rPr>
      </w:pPr>
    </w:p>
    <w:p w:rsidR="00DF5196" w:rsidRDefault="00DF5196" w:rsidP="00E4788E">
      <w:pPr>
        <w:pStyle w:val="Ttulo1"/>
        <w:spacing w:line="240" w:lineRule="auto"/>
        <w:rPr>
          <w:rFonts w:asciiTheme="minorHAnsi" w:hAnsiTheme="minorHAnsi" w:cstheme="minorHAnsi"/>
          <w:color w:val="auto"/>
          <w:sz w:val="22"/>
          <w:szCs w:val="22"/>
        </w:rPr>
      </w:pPr>
      <w:bookmarkStart w:id="30" w:name="_Toc311497325"/>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DF5196" w:rsidRDefault="00DF5196" w:rsidP="00E4788E">
      <w:pPr>
        <w:pStyle w:val="Ttulo1"/>
        <w:spacing w:line="240" w:lineRule="auto"/>
        <w:rPr>
          <w:rFonts w:asciiTheme="minorHAnsi" w:hAnsiTheme="minorHAnsi" w:cstheme="minorHAnsi"/>
          <w:color w:val="auto"/>
          <w:sz w:val="22"/>
          <w:szCs w:val="22"/>
        </w:rPr>
      </w:pPr>
    </w:p>
    <w:p w:rsidR="009C42D9" w:rsidRDefault="009C42D9" w:rsidP="009C42D9"/>
    <w:p w:rsidR="009C42D9" w:rsidRPr="009C42D9" w:rsidRDefault="009C42D9" w:rsidP="009C42D9"/>
    <w:p w:rsidR="00DF5196" w:rsidRDefault="00DF5196" w:rsidP="00E4788E">
      <w:pPr>
        <w:pStyle w:val="Ttulo1"/>
        <w:spacing w:line="240" w:lineRule="auto"/>
        <w:rPr>
          <w:rFonts w:asciiTheme="minorHAnsi" w:hAnsiTheme="minorHAnsi" w:cstheme="minorHAnsi"/>
          <w:color w:val="auto"/>
          <w:sz w:val="22"/>
          <w:szCs w:val="22"/>
        </w:rPr>
      </w:pPr>
    </w:p>
    <w:p w:rsidR="009C42D9" w:rsidRDefault="009C42D9" w:rsidP="009C42D9"/>
    <w:p w:rsidR="009C42D9" w:rsidRPr="009C42D9" w:rsidRDefault="009C42D9" w:rsidP="009C42D9"/>
    <w:p w:rsidR="00DF5196" w:rsidRPr="00DF5196" w:rsidRDefault="00E10579" w:rsidP="005740F9">
      <w:pPr>
        <w:pStyle w:val="Ttulo1"/>
        <w:rPr>
          <w:rFonts w:cs="Calibri-Bold"/>
          <w:b w:val="0"/>
          <w:bCs w:val="0"/>
        </w:rPr>
      </w:pPr>
      <w:bookmarkStart w:id="31" w:name="_Toc341433710"/>
      <w:r w:rsidRPr="00DF5196">
        <w:rPr>
          <w:rFonts w:cstheme="minorHAnsi"/>
        </w:rPr>
        <w:t>Unidad III.</w:t>
      </w:r>
      <w:r w:rsidR="00DF5196" w:rsidRPr="00DF5196">
        <w:rPr>
          <w:rFonts w:cs="Calibri-Bold"/>
        </w:rPr>
        <w:t xml:space="preserve"> Aplicación de prácticas de higiene en la preparación de alimentos y bebidas en</w:t>
      </w:r>
      <w:r w:rsidR="00DF5196">
        <w:rPr>
          <w:rFonts w:cs="Calibri-Bold"/>
        </w:rPr>
        <w:t xml:space="preserve"> establecimientos.</w:t>
      </w:r>
      <w:bookmarkEnd w:id="31"/>
    </w:p>
    <w:p w:rsidR="00916BF5" w:rsidRDefault="00916BF5" w:rsidP="00916BF5"/>
    <w:p w:rsidR="008557E4" w:rsidRPr="000A46EE" w:rsidRDefault="00916BF5" w:rsidP="005740F9">
      <w:pPr>
        <w:pStyle w:val="Ttulo2"/>
        <w:rPr>
          <w:rFonts w:cs="Arial"/>
          <w:b w:val="0"/>
        </w:rPr>
      </w:pPr>
      <w:r w:rsidRPr="00D11FFB">
        <w:rPr>
          <w:rFonts w:cstheme="minorHAnsi"/>
          <w:noProof/>
          <w:lang w:eastAsia="es-MX"/>
        </w:rPr>
        <w:lastRenderedPageBreak/>
        <w:drawing>
          <wp:anchor distT="0" distB="0" distL="114300" distR="114300" simplePos="0" relativeHeight="251985920" behindDoc="0" locked="0" layoutInCell="1" allowOverlap="1">
            <wp:simplePos x="0" y="0"/>
            <wp:positionH relativeFrom="column">
              <wp:posOffset>-76200</wp:posOffset>
            </wp:positionH>
            <wp:positionV relativeFrom="paragraph">
              <wp:posOffset>27305</wp:posOffset>
            </wp:positionV>
            <wp:extent cx="466725" cy="400050"/>
            <wp:effectExtent l="0" t="0" r="9525" b="0"/>
            <wp:wrapNone/>
            <wp:docPr id="18" name="Imagen 18" descr="MCj03188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Cj0318860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725" cy="400050"/>
                    </a:xfrm>
                    <a:prstGeom prst="rect">
                      <a:avLst/>
                    </a:prstGeom>
                    <a:noFill/>
                    <a:ln>
                      <a:noFill/>
                    </a:ln>
                  </pic:spPr>
                </pic:pic>
              </a:graphicData>
            </a:graphic>
          </wp:anchor>
        </w:drawing>
      </w:r>
      <w:bookmarkStart w:id="32" w:name="_Toc341433711"/>
      <w:r w:rsidRPr="003E5CDF">
        <w:t xml:space="preserve">Objetivo de la Unidad: Al finalizar la unidad el participante </w:t>
      </w:r>
      <w:r w:rsidR="008557E4">
        <w:rPr>
          <w:rFonts w:cs="ArialMT"/>
        </w:rPr>
        <w:t>v</w:t>
      </w:r>
      <w:r w:rsidR="008557E4" w:rsidRPr="000A46EE">
        <w:rPr>
          <w:rFonts w:cs="ArialMT"/>
        </w:rPr>
        <w:t>erificará las condiciones físicas y de operación de las áreas de preparación</w:t>
      </w:r>
      <w:r w:rsidR="008557E4">
        <w:rPr>
          <w:rFonts w:cs="ArialMT"/>
        </w:rPr>
        <w:t xml:space="preserve"> de alimentos y bebidas, así mismo a</w:t>
      </w:r>
      <w:r w:rsidR="008557E4" w:rsidRPr="000A46EE">
        <w:rPr>
          <w:rFonts w:cs="ArialMT"/>
        </w:rPr>
        <w:t>plicará las buenas prácticas sanitarias en la preparación y el servicio de</w:t>
      </w:r>
      <w:r w:rsidR="008557E4">
        <w:rPr>
          <w:rFonts w:cs="ArialMT"/>
        </w:rPr>
        <w:t xml:space="preserve"> </w:t>
      </w:r>
      <w:r w:rsidR="008557E4" w:rsidRPr="000A46EE">
        <w:rPr>
          <w:rFonts w:cs="ArialMT"/>
        </w:rPr>
        <w:t xml:space="preserve">alimentos y bebidas, para evitar </w:t>
      </w:r>
      <w:r w:rsidR="005D3A53" w:rsidRPr="00EF05B5">
        <w:rPr>
          <w:rFonts w:cs="ArialMT"/>
        </w:rPr>
        <w:t>ETA´s</w:t>
      </w:r>
      <w:bookmarkEnd w:id="32"/>
      <w:r w:rsidR="005D3A53">
        <w:rPr>
          <w:rFonts w:cs="ArialMT"/>
        </w:rPr>
        <w:t xml:space="preserve"> </w:t>
      </w:r>
    </w:p>
    <w:p w:rsidR="00916BF5" w:rsidRDefault="00916BF5" w:rsidP="00916BF5">
      <w:pPr>
        <w:autoSpaceDE w:val="0"/>
        <w:autoSpaceDN w:val="0"/>
        <w:adjustRightInd w:val="0"/>
        <w:spacing w:after="0" w:line="240" w:lineRule="auto"/>
        <w:ind w:left="709"/>
        <w:jc w:val="both"/>
      </w:pPr>
    </w:p>
    <w:p w:rsidR="00916BF5" w:rsidRPr="000A46EE" w:rsidRDefault="00916BF5" w:rsidP="00916BF5">
      <w:pPr>
        <w:autoSpaceDE w:val="0"/>
        <w:autoSpaceDN w:val="0"/>
        <w:adjustRightInd w:val="0"/>
        <w:spacing w:after="0" w:line="240" w:lineRule="auto"/>
        <w:ind w:left="709"/>
        <w:jc w:val="both"/>
      </w:pPr>
    </w:p>
    <w:p w:rsidR="000A46EE" w:rsidRDefault="000A46EE" w:rsidP="00916BF5">
      <w:pPr>
        <w:autoSpaceDE w:val="0"/>
        <w:autoSpaceDN w:val="0"/>
        <w:adjustRightInd w:val="0"/>
        <w:spacing w:after="0" w:line="240" w:lineRule="auto"/>
        <w:ind w:right="1275"/>
        <w:jc w:val="both"/>
        <w:rPr>
          <w:rFonts w:ascii="Arial" w:hAnsi="Arial" w:cs="Arial"/>
          <w:b/>
        </w:rPr>
      </w:pPr>
    </w:p>
    <w:p w:rsidR="00916BF5" w:rsidRDefault="00916BF5" w:rsidP="005740F9">
      <w:pPr>
        <w:pStyle w:val="Ttulo2"/>
        <w:rPr>
          <w:rFonts w:ascii="Arial" w:hAnsi="Arial" w:cs="Arial"/>
          <w:b w:val="0"/>
        </w:rPr>
      </w:pPr>
      <w:bookmarkStart w:id="33" w:name="_Toc341433712"/>
      <w:r w:rsidRPr="00916BF5">
        <w:rPr>
          <w:rFonts w:ascii="Arial" w:hAnsi="Arial" w:cs="Arial"/>
        </w:rPr>
        <w:t>Introducción.</w:t>
      </w:r>
      <w:bookmarkEnd w:id="33"/>
    </w:p>
    <w:p w:rsidR="00454390" w:rsidRDefault="00454390" w:rsidP="00273B5D">
      <w:pPr>
        <w:spacing w:after="0" w:line="240" w:lineRule="auto"/>
        <w:rPr>
          <w:lang w:val="es-ES"/>
        </w:rPr>
      </w:pPr>
    </w:p>
    <w:bookmarkEnd w:id="30"/>
    <w:p w:rsidR="009E18DA" w:rsidRPr="009E18DA" w:rsidRDefault="00E16F0A" w:rsidP="00E16F0A">
      <w:pPr>
        <w:spacing w:after="0" w:line="240" w:lineRule="auto"/>
        <w:jc w:val="both"/>
        <w:rPr>
          <w:rFonts w:cstheme="minorHAnsi"/>
          <w:color w:val="000000" w:themeColor="text1"/>
        </w:rPr>
      </w:pPr>
      <w:r>
        <w:rPr>
          <w:rFonts w:cstheme="minorHAnsi"/>
          <w:color w:val="000000" w:themeColor="text1"/>
        </w:rPr>
        <w:t>Se han de tener presente en todo momento los posibles efectos de las actividades de producción primaria sobre la inocuidad y la aptitud de los alimentos. En particular, hay que identificar todos los puntos concretos de tales actividades en que pueda existir riesgo elevado de contaminación y adoptar y  especificar para reducir al  mínimo dicho riesgo, por lo que se deberá de disponer de instalaciones y procedimientos apropiados que aseguren que toda operación necesaria de limpieza y mantenimiento se lleve a cabo de manera eficaz y se mantenga un grado apropiado de higiene personal.</w:t>
      </w:r>
    </w:p>
    <w:p w:rsidR="00E16F0A" w:rsidRPr="00E16F0A" w:rsidRDefault="00E16F0A" w:rsidP="005506C2">
      <w:pPr>
        <w:rPr>
          <w:rFonts w:cstheme="minorHAnsi"/>
          <w:color w:val="000000" w:themeColor="text1"/>
        </w:rPr>
      </w:pPr>
    </w:p>
    <w:p w:rsidR="000B589B" w:rsidRDefault="005506C2" w:rsidP="00E16F0A">
      <w:pPr>
        <w:jc w:val="both"/>
        <w:rPr>
          <w:rFonts w:cstheme="minorHAnsi"/>
          <w:color w:val="000000" w:themeColor="text1"/>
        </w:rPr>
      </w:pPr>
      <w:r w:rsidRPr="00E16F0A">
        <w:rPr>
          <w:rFonts w:cstheme="minorHAnsi"/>
          <w:color w:val="000000" w:themeColor="text1"/>
        </w:rPr>
        <w:t xml:space="preserve">Los seres humanos somos  el principal vehículo de transmisión de </w:t>
      </w:r>
      <w:r w:rsidR="005D3A53" w:rsidRPr="00EF05B5">
        <w:rPr>
          <w:rFonts w:cstheme="minorHAnsi"/>
          <w:color w:val="000000" w:themeColor="text1"/>
        </w:rPr>
        <w:t>microorganismos</w:t>
      </w:r>
      <w:r w:rsidRPr="00EF05B5">
        <w:rPr>
          <w:rFonts w:cstheme="minorHAnsi"/>
          <w:color w:val="000000" w:themeColor="text1"/>
        </w:rPr>
        <w:t xml:space="preserve">  que</w:t>
      </w:r>
      <w:r w:rsidRPr="00E16F0A">
        <w:rPr>
          <w:rFonts w:cstheme="minorHAnsi"/>
          <w:color w:val="000000" w:themeColor="text1"/>
        </w:rPr>
        <w:t xml:space="preserve">  pueden  </w:t>
      </w:r>
      <w:r w:rsidR="00E16F0A" w:rsidRPr="00E16F0A">
        <w:rPr>
          <w:rFonts w:cstheme="minorHAnsi"/>
          <w:color w:val="000000" w:themeColor="text1"/>
        </w:rPr>
        <w:t xml:space="preserve"> c</w:t>
      </w:r>
      <w:r w:rsidRPr="00E16F0A">
        <w:rPr>
          <w:rFonts w:cstheme="minorHAnsi"/>
          <w:color w:val="000000" w:themeColor="text1"/>
        </w:rPr>
        <w:t xml:space="preserve">ontaminar  los alimentos, </w:t>
      </w:r>
      <w:r w:rsidR="00E16F0A">
        <w:rPr>
          <w:rFonts w:cstheme="minorHAnsi"/>
          <w:color w:val="000000" w:themeColor="text1"/>
        </w:rPr>
        <w:t xml:space="preserve">por lo que debemos aplicar las </w:t>
      </w:r>
      <w:r w:rsidR="000B589B">
        <w:rPr>
          <w:rFonts w:cstheme="minorHAnsi"/>
          <w:color w:val="000000" w:themeColor="text1"/>
        </w:rPr>
        <w:t>reglas de higiene personal, limpieza de las instalaciones, del mobiliario, del equipo, utensilios  y de las materias primas en la manipulación de los alimentos para evitar la contaminación y dañar la salud del consumidor final.</w:t>
      </w:r>
    </w:p>
    <w:p w:rsidR="000B589B" w:rsidRDefault="000B589B" w:rsidP="00E16F0A">
      <w:pPr>
        <w:jc w:val="both"/>
        <w:rPr>
          <w:rFonts w:cstheme="minorHAnsi"/>
          <w:color w:val="000000" w:themeColor="text1"/>
        </w:rPr>
      </w:pPr>
    </w:p>
    <w:p w:rsidR="000B589B" w:rsidRPr="005506C2" w:rsidRDefault="000B589B" w:rsidP="005740F9">
      <w:pPr>
        <w:pStyle w:val="Ttulo2"/>
        <w:rPr>
          <w:rFonts w:ascii="Arial" w:eastAsia="Times New Roman" w:hAnsi="Arial" w:cs="Arial"/>
          <w:b w:val="0"/>
          <w:bCs w:val="0"/>
          <w:sz w:val="20"/>
          <w:szCs w:val="20"/>
          <w:lang w:eastAsia="es-MX"/>
        </w:rPr>
      </w:pPr>
      <w:bookmarkStart w:id="34" w:name="_Toc341433713"/>
      <w:r>
        <w:rPr>
          <w:rFonts w:ascii="Arial" w:eastAsia="Times New Roman" w:hAnsi="Arial" w:cs="Arial"/>
          <w:sz w:val="20"/>
          <w:szCs w:val="20"/>
          <w:lang w:eastAsia="es-MX"/>
        </w:rPr>
        <w:t>3</w:t>
      </w:r>
      <w:r w:rsidRPr="005506C2">
        <w:rPr>
          <w:rFonts w:ascii="Arial" w:eastAsia="Times New Roman" w:hAnsi="Arial" w:cs="Arial"/>
          <w:sz w:val="20"/>
          <w:szCs w:val="20"/>
          <w:lang w:eastAsia="es-MX"/>
        </w:rPr>
        <w:t xml:space="preserve">.1 </w:t>
      </w:r>
      <w:r>
        <w:rPr>
          <w:rFonts w:ascii="Arial" w:eastAsia="Times New Roman" w:hAnsi="Arial" w:cs="Arial"/>
          <w:sz w:val="20"/>
          <w:szCs w:val="20"/>
          <w:lang w:eastAsia="es-MX"/>
        </w:rPr>
        <w:t>H</w:t>
      </w:r>
      <w:r w:rsidRPr="005506C2">
        <w:rPr>
          <w:rFonts w:ascii="Arial" w:eastAsia="Times New Roman" w:hAnsi="Arial" w:cs="Arial"/>
          <w:sz w:val="20"/>
          <w:szCs w:val="20"/>
          <w:lang w:eastAsia="es-MX"/>
        </w:rPr>
        <w:t>igiene personal</w:t>
      </w:r>
      <w:bookmarkEnd w:id="34"/>
    </w:p>
    <w:p w:rsidR="000B589B" w:rsidRPr="005506C2" w:rsidRDefault="000B589B" w:rsidP="000B589B">
      <w:pPr>
        <w:spacing w:before="100" w:beforeAutospacing="1" w:after="100" w:afterAutospacing="1" w:line="240" w:lineRule="auto"/>
        <w:jc w:val="both"/>
        <w:rPr>
          <w:rFonts w:cs="Arial"/>
        </w:rPr>
      </w:pPr>
      <w:r w:rsidRPr="005506C2">
        <w:rPr>
          <w:rFonts w:cs="Arial"/>
        </w:rPr>
        <w:t>Toda persona que entre en contacto con materias primas, ingredientes, material de empaque, producto en proceso y terminado, equipos y utensilios, deberá observar las siguientes indicaciones, según corresponda:</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Usar ropa limpia y apropiada al tipo de trabajo que desarrolla, incluyendo el calzado. Los empleados al comienzo de las operaciones deben cambiarse la ropa de calle por uniformes o vestimentas limpias. El calzado debe mantenerse limpio y en buenas condiciones, además de no usarlo fuera de la planta.</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 xml:space="preserve">Cuando es de esperarse que los uniformes o vestimentas, debido al tipo de trabajo se ensucien rápidamente, entonces es recomendable el uso de delantales plásticos o de tela sobre los mismos, y estar lo suficientemente ajustados para proteger la limpieza de los uniformes. </w:t>
      </w:r>
    </w:p>
    <w:p w:rsid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 xml:space="preserve">Lavar las manos y sanearlas antes de iniciar el trabajo, </w:t>
      </w:r>
      <w:r w:rsidR="00C36554">
        <w:rPr>
          <w:rFonts w:cs="Arial"/>
        </w:rPr>
        <w:t>así com</w:t>
      </w:r>
      <w:r w:rsidR="00C36554" w:rsidRPr="00C36554">
        <w:rPr>
          <w:rFonts w:cs="Arial"/>
        </w:rPr>
        <w:t xml:space="preserve">o </w:t>
      </w:r>
      <w:r w:rsidR="00933D71" w:rsidRPr="00C36554">
        <w:rPr>
          <w:rFonts w:cs="Arial"/>
        </w:rPr>
        <w:t xml:space="preserve">en cada cambio de actividad o si es la misma </w:t>
      </w:r>
      <w:r w:rsidR="00C36554" w:rsidRPr="00C36554">
        <w:rPr>
          <w:rFonts w:cs="Arial"/>
        </w:rPr>
        <w:t xml:space="preserve">el lavado se realizara </w:t>
      </w:r>
      <w:r w:rsidR="00933D71" w:rsidRPr="00C36554">
        <w:rPr>
          <w:rFonts w:cs="Arial"/>
        </w:rPr>
        <w:t>cada 20 minutos</w:t>
      </w:r>
      <w:r w:rsidR="00C36554" w:rsidRPr="00C36554">
        <w:rPr>
          <w:rFonts w:cs="Arial"/>
        </w:rPr>
        <w:t xml:space="preserve"> aproximadamente, </w:t>
      </w:r>
      <w:r w:rsidRPr="00C36554">
        <w:rPr>
          <w:rFonts w:cs="Arial"/>
        </w:rPr>
        <w:t>en cualquier</w:t>
      </w:r>
      <w:r w:rsidRPr="000B589B">
        <w:rPr>
          <w:rFonts w:cs="Arial"/>
        </w:rPr>
        <w:t xml:space="preserve"> momento durante la jornada cuando puedan estar sucias o contaminadas</w:t>
      </w:r>
      <w:r w:rsidR="00C36554">
        <w:rPr>
          <w:rFonts w:cs="Arial"/>
        </w:rPr>
        <w:t xml:space="preserve"> y al termino del trabajo</w:t>
      </w:r>
      <w:r w:rsidRPr="000B589B">
        <w:rPr>
          <w:rFonts w:cs="Arial"/>
        </w:rPr>
        <w:t>. Los operarios deben lavar sus manos a fondo, desde la mitad del antebrazo hasta la punta de los dedos, con jabón y restregando con energía, usando cepillo para las uñas y yemas de lo</w:t>
      </w:r>
      <w:r w:rsidR="00C36554">
        <w:rPr>
          <w:rFonts w:cs="Arial"/>
        </w:rPr>
        <w:t xml:space="preserve">s dedos; después de enjuagarse </w:t>
      </w:r>
      <w:r w:rsidR="00C36554" w:rsidRPr="00C36554">
        <w:rPr>
          <w:rFonts w:cs="Arial"/>
        </w:rPr>
        <w:t>con</w:t>
      </w:r>
      <w:r w:rsidR="00933D71" w:rsidRPr="00C36554">
        <w:rPr>
          <w:rFonts w:cs="Arial"/>
        </w:rPr>
        <w:t xml:space="preserve"> abundante agua se coloca gel desinfectante</w:t>
      </w:r>
      <w:r w:rsidRPr="000B589B">
        <w:rPr>
          <w:rFonts w:cs="Arial"/>
        </w:rPr>
        <w:t xml:space="preserve">, </w:t>
      </w:r>
      <w:r w:rsidRPr="000B589B">
        <w:rPr>
          <w:rFonts w:cs="Arial"/>
        </w:rPr>
        <w:lastRenderedPageBreak/>
        <w:t>secarlas en el secador de aire o con toalla desechable de papel. Nunca deben usarse toallas de tela.</w:t>
      </w:r>
    </w:p>
    <w:p w:rsidR="000B589B" w:rsidRPr="00813A83" w:rsidRDefault="000F4BF0" w:rsidP="00813A83">
      <w:pPr>
        <w:pStyle w:val="Prrafodelista"/>
        <w:numPr>
          <w:ilvl w:val="1"/>
          <w:numId w:val="25"/>
        </w:numPr>
        <w:spacing w:before="100" w:beforeAutospacing="1" w:after="100" w:afterAutospacing="1" w:line="240" w:lineRule="auto"/>
        <w:ind w:left="426"/>
        <w:jc w:val="both"/>
        <w:rPr>
          <w:rFonts w:cs="Arial"/>
        </w:rPr>
      </w:pPr>
      <w:r>
        <w:rPr>
          <w:noProof/>
          <w:lang w:eastAsia="es-MX"/>
        </w:rPr>
        <w:drawing>
          <wp:anchor distT="0" distB="0" distL="114300" distR="114300" simplePos="0" relativeHeight="252056576" behindDoc="0" locked="0" layoutInCell="1" allowOverlap="1">
            <wp:simplePos x="0" y="0"/>
            <wp:positionH relativeFrom="column">
              <wp:posOffset>4692015</wp:posOffset>
            </wp:positionH>
            <wp:positionV relativeFrom="paragraph">
              <wp:posOffset>969010</wp:posOffset>
            </wp:positionV>
            <wp:extent cx="866140" cy="713740"/>
            <wp:effectExtent l="171450" t="171450" r="353060" b="334010"/>
            <wp:wrapSquare wrapText="bothSides"/>
            <wp:docPr id="157" name="Imagen 4" descr="chef unil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hef unilever"/>
                    <pic:cNvPicPr>
                      <a:picLocks noChangeAspect="1" noChangeArrowheads="1"/>
                    </pic:cNvPicPr>
                  </pic:nvPicPr>
                  <pic:blipFill>
                    <a:blip r:embed="rId37" cstate="print">
                      <a:lum bright="10000"/>
                    </a:blip>
                    <a:srcRect/>
                    <a:stretch>
                      <a:fillRect/>
                    </a:stretch>
                  </pic:blipFill>
                  <pic:spPr bwMode="auto">
                    <a:xfrm>
                      <a:off x="0" y="0"/>
                      <a:ext cx="866140" cy="713740"/>
                    </a:xfrm>
                    <a:prstGeom prst="rect">
                      <a:avLst/>
                    </a:prstGeom>
                    <a:ln>
                      <a:noFill/>
                    </a:ln>
                    <a:effectLst>
                      <a:outerShdw blurRad="292100" dist="139700" dir="2700000" algn="tl" rotWithShape="0">
                        <a:srgbClr val="333333">
                          <a:alpha val="65000"/>
                        </a:srgbClr>
                      </a:outerShdw>
                    </a:effectLst>
                  </pic:spPr>
                </pic:pic>
              </a:graphicData>
            </a:graphic>
          </wp:anchor>
        </w:drawing>
      </w:r>
      <w:r w:rsidRPr="000F4BF0">
        <w:rPr>
          <w:rFonts w:cs="Arial"/>
          <w:noProof/>
          <w:lang w:eastAsia="es-MX"/>
        </w:rPr>
        <w:drawing>
          <wp:anchor distT="0" distB="0" distL="114300" distR="114300" simplePos="0" relativeHeight="252064768" behindDoc="0" locked="0" layoutInCell="1" allowOverlap="1">
            <wp:simplePos x="0" y="0"/>
            <wp:positionH relativeFrom="column">
              <wp:posOffset>4695190</wp:posOffset>
            </wp:positionH>
            <wp:positionV relativeFrom="paragraph">
              <wp:posOffset>-86360</wp:posOffset>
            </wp:positionV>
            <wp:extent cx="908685" cy="635635"/>
            <wp:effectExtent l="76200" t="57150" r="81915" b="107315"/>
            <wp:wrapSquare wrapText="bothSides"/>
            <wp:docPr id="11" name="Imagen 11" descr="http://1.bp.blogspot.com/_hO2MOmcr9Dw/TUsKmwWltiI/AAAAAAAAABE/CjEAcs3-A5U/s1600/unascrilica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_hO2MOmcr9Dw/TUsKmwWltiI/AAAAAAAAABE/CjEAcs3-A5U/s1600/unascrilicas11.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8685" cy="6356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B589B" w:rsidRPr="00813A83">
        <w:rPr>
          <w:rFonts w:cs="Arial"/>
        </w:rPr>
        <w:t xml:space="preserve">Mantener las uñas cortas, limpias y libres de pintura y esmalte. Si se utilizan guantes que estén en contacto con el producto, serán </w:t>
      </w:r>
      <w:r w:rsidR="000B589B" w:rsidRPr="00C36554">
        <w:rPr>
          <w:rFonts w:cs="Arial"/>
        </w:rPr>
        <w:t xml:space="preserve">impermeables y deberán mantenerlos limpios y </w:t>
      </w:r>
      <w:r w:rsidR="00C36554" w:rsidRPr="00C36554">
        <w:rPr>
          <w:rFonts w:cs="Arial"/>
        </w:rPr>
        <w:t>deberán sustituirlos</w:t>
      </w:r>
      <w:r w:rsidR="00933D71" w:rsidRPr="00C36554">
        <w:rPr>
          <w:rFonts w:cs="Arial"/>
        </w:rPr>
        <w:t xml:space="preserve"> continuamente</w:t>
      </w:r>
      <w:r w:rsidR="000B589B" w:rsidRPr="00C36554">
        <w:rPr>
          <w:rFonts w:cs="Arial"/>
        </w:rPr>
        <w:t>,</w:t>
      </w:r>
      <w:r w:rsidR="000B589B" w:rsidRPr="00813A83">
        <w:rPr>
          <w:rFonts w:cs="Arial"/>
        </w:rPr>
        <w:t xml:space="preserve"> con la misma frecuencia que las manos, tal como se ha indicado en párrafos anteriores.</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Usar cubreboca, asegurando que se cubre nariz y boca.</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Evitar cualquier contaminación con expectoraciones, mucosidades, cosméticos, cabellos, sustancias químicas, medicamentos o cualquier otro material extraño.</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El cabello debe mantenerse limpio, usar protección que cubra totalmente el cabello, y usarla todo el tiempo.</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Los bigotes deben ser cortos y mantenerse limpios. No deben rebasar la comisura de los labios, ni extenderse más allá de los lados de la boca, no se permite el bigote del tipo manubrio. No se permite bigote bajo el labio que se extienda bajo la barbilla.</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La barba y el cabello facial no se permite, a no ser que estén protegidos totalmente.</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Las patillas deben mantenerse limpias y recortadas, no más largas que la parte inferior de la oreja. No se permiten patillas del tipo chuleta de puerco, ni curveadas; a no ser que estén cubiertas totalmente con un protector facial.</w:t>
      </w:r>
    </w:p>
    <w:p w:rsidR="000B589B" w:rsidRPr="000B589B" w:rsidRDefault="00813A83" w:rsidP="000B589B">
      <w:pPr>
        <w:pStyle w:val="Prrafodelista"/>
        <w:numPr>
          <w:ilvl w:val="1"/>
          <w:numId w:val="25"/>
        </w:numPr>
        <w:spacing w:before="100" w:beforeAutospacing="1" w:after="100" w:afterAutospacing="1" w:line="240" w:lineRule="auto"/>
        <w:ind w:left="426"/>
        <w:jc w:val="both"/>
        <w:rPr>
          <w:rFonts w:cs="Arial"/>
        </w:rPr>
      </w:pPr>
      <w:r>
        <w:rPr>
          <w:rFonts w:ascii="Arial" w:hAnsi="Arial" w:cs="Arial"/>
          <w:noProof/>
          <w:sz w:val="20"/>
          <w:szCs w:val="20"/>
          <w:lang w:eastAsia="es-MX"/>
        </w:rPr>
        <w:drawing>
          <wp:anchor distT="0" distB="0" distL="114300" distR="114300" simplePos="0" relativeHeight="252062720" behindDoc="0" locked="0" layoutInCell="1" allowOverlap="1">
            <wp:simplePos x="0" y="0"/>
            <wp:positionH relativeFrom="column">
              <wp:posOffset>4947285</wp:posOffset>
            </wp:positionH>
            <wp:positionV relativeFrom="paragraph">
              <wp:posOffset>368935</wp:posOffset>
            </wp:positionV>
            <wp:extent cx="611505" cy="770890"/>
            <wp:effectExtent l="0" t="0" r="0" b="0"/>
            <wp:wrapSquare wrapText="bothSides"/>
            <wp:docPr id="9" name="Imagen 9" descr="http://ambiental.uaslp.mx/SMA/ALHT/Letrero%20No%20Fu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ambiental.uaslp.mx/SMA/ALHT/Letrero%20No%20Fuma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 cy="770890"/>
                    </a:xfrm>
                    <a:prstGeom prst="rect">
                      <a:avLst/>
                    </a:prstGeom>
                    <a:noFill/>
                    <a:ln>
                      <a:noFill/>
                    </a:ln>
                  </pic:spPr>
                </pic:pic>
              </a:graphicData>
            </a:graphic>
          </wp:anchor>
        </w:drawing>
      </w:r>
      <w:r w:rsidR="000B589B" w:rsidRPr="000B589B">
        <w:rPr>
          <w:rFonts w:cs="Arial"/>
        </w:rPr>
        <w:t>Las redes deben ser simples y sin adornos, ya que éstas pueden terminar dentro del producto. Se recomienda que las aberturas en las redes, no sean mayores de 3 mm. Las cubiertas para el cabello se recomienda sean de color que contraste con el color del cabello.</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Fumar, mascar, comer o beber sólo podrá hacerse en áreas preestablecidas, en donde el riesgo de contaminación sea mínimo.</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Se prohíben chicles, dulces u otros objetos en la boca durante el trabajo, ya que éstos pueden caer al producto en proceso.</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Prescindir de plumas, lapiceros, termómetros, lentes, herramientas, alfileres, sujetadores u otros objetos desprendibles en los bolsillos superiores de la vestimenta.</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 xml:space="preserve">No se deben usar joyas, ni adornos: broches para el cabello, pasadores, pinzas, aretes, anillos, </w:t>
      </w:r>
      <w:r w:rsidR="00876BEF">
        <w:rPr>
          <w:rFonts w:cs="Arial"/>
          <w:noProof/>
          <w:lang w:eastAsia="es-MX"/>
        </w:rPr>
        <w:drawing>
          <wp:anchor distT="0" distB="0" distL="0" distR="0" simplePos="0" relativeHeight="252060672" behindDoc="0" locked="0" layoutInCell="1" allowOverlap="0">
            <wp:simplePos x="0" y="0"/>
            <wp:positionH relativeFrom="column">
              <wp:posOffset>4946650</wp:posOffset>
            </wp:positionH>
            <wp:positionV relativeFrom="line">
              <wp:posOffset>55880</wp:posOffset>
            </wp:positionV>
            <wp:extent cx="612140" cy="612140"/>
            <wp:effectExtent l="0" t="0" r="0" b="0"/>
            <wp:wrapSquare wrapText="bothSides"/>
            <wp:docPr id="159" name="Imagen 92" descr="I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25"/>
                    <pic:cNvPicPr>
                      <a:picLocks noChangeAspect="1" noChangeArrowheads="1"/>
                    </pic:cNvPicPr>
                  </pic:nvPicPr>
                  <pic:blipFill>
                    <a:blip r:embed="rId40" cstate="print"/>
                    <a:srcRect/>
                    <a:stretch>
                      <a:fillRect/>
                    </a:stretch>
                  </pic:blipFill>
                  <pic:spPr bwMode="auto">
                    <a:xfrm>
                      <a:off x="0" y="0"/>
                      <a:ext cx="612140" cy="612140"/>
                    </a:xfrm>
                    <a:prstGeom prst="rect">
                      <a:avLst/>
                    </a:prstGeom>
                    <a:noFill/>
                    <a:ln w="9525">
                      <a:noFill/>
                      <a:miter lim="800000"/>
                      <a:headEnd/>
                      <a:tailEnd/>
                    </a:ln>
                  </pic:spPr>
                </pic:pic>
              </a:graphicData>
            </a:graphic>
          </wp:anchor>
        </w:drawing>
      </w:r>
      <w:r w:rsidRPr="000B589B">
        <w:rPr>
          <w:rFonts w:cs="Arial"/>
        </w:rPr>
        <w:t>pulseras y relojes, collares u otros que puedan contaminar el producto, aun cuando se usen debajo de una protección.</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Queda prohibido estrictamente escupir en el área de proceso.</w:t>
      </w:r>
      <w:r w:rsidR="00813A83" w:rsidRPr="00813A83">
        <w:rPr>
          <w:rFonts w:cs="Arial"/>
          <w:noProof/>
          <w:lang w:eastAsia="es-MX"/>
        </w:rPr>
        <w:t xml:space="preserve"> </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Evitar estornudar y toser sobre el producto (uso obligatorio de cubreboca).</w:t>
      </w:r>
    </w:p>
    <w:p w:rsidR="000B589B" w:rsidRPr="000B589B" w:rsidRDefault="00876BEF" w:rsidP="000B589B">
      <w:pPr>
        <w:pStyle w:val="Prrafodelista"/>
        <w:numPr>
          <w:ilvl w:val="1"/>
          <w:numId w:val="25"/>
        </w:numPr>
        <w:spacing w:before="100" w:beforeAutospacing="1" w:after="100" w:afterAutospacing="1" w:line="240" w:lineRule="auto"/>
        <w:ind w:left="426"/>
        <w:jc w:val="both"/>
        <w:rPr>
          <w:rFonts w:cs="Arial"/>
        </w:rPr>
      </w:pPr>
      <w:r>
        <w:rPr>
          <w:rFonts w:cs="Arial"/>
          <w:noProof/>
          <w:lang w:eastAsia="es-MX"/>
        </w:rPr>
        <w:drawing>
          <wp:anchor distT="47625" distB="47625" distL="47625" distR="47625" simplePos="0" relativeHeight="252058624" behindDoc="0" locked="0" layoutInCell="1" allowOverlap="0">
            <wp:simplePos x="0" y="0"/>
            <wp:positionH relativeFrom="column">
              <wp:posOffset>4859020</wp:posOffset>
            </wp:positionH>
            <wp:positionV relativeFrom="line">
              <wp:posOffset>56515</wp:posOffset>
            </wp:positionV>
            <wp:extent cx="747395" cy="610870"/>
            <wp:effectExtent l="0" t="0" r="0" b="0"/>
            <wp:wrapSquare wrapText="bothSides"/>
            <wp:docPr id="158" name="Imagen 91" descr="PROTOCOLO1668-84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ROTOCOLO1668-848370"/>
                    <pic:cNvPicPr>
                      <a:picLocks noChangeAspect="1" noChangeArrowheads="1"/>
                    </pic:cNvPicPr>
                  </pic:nvPicPr>
                  <pic:blipFill>
                    <a:blip r:embed="rId41" cstate="print"/>
                    <a:srcRect/>
                    <a:stretch>
                      <a:fillRect/>
                    </a:stretch>
                  </pic:blipFill>
                  <pic:spPr bwMode="auto">
                    <a:xfrm>
                      <a:off x="0" y="0"/>
                      <a:ext cx="747395" cy="610870"/>
                    </a:xfrm>
                    <a:prstGeom prst="rect">
                      <a:avLst/>
                    </a:prstGeom>
                    <a:noFill/>
                    <a:ln w="9525">
                      <a:noFill/>
                      <a:miter lim="800000"/>
                      <a:headEnd/>
                      <a:tailEnd/>
                    </a:ln>
                  </pic:spPr>
                </pic:pic>
              </a:graphicData>
            </a:graphic>
          </wp:anchor>
        </w:drawing>
      </w:r>
      <w:r w:rsidR="000B589B" w:rsidRPr="000B589B">
        <w:rPr>
          <w:rFonts w:cs="Arial"/>
        </w:rPr>
        <w:t>Los operarios deben mantener un alto grado de limpieza personal. Se requiere que se presenten diariamente bañados, de preferencia al llegar a su trabajo; usen el cabello convenientemente recortado y los hombres estén bien afeitados.</w:t>
      </w:r>
    </w:p>
    <w:p w:rsidR="000B589B" w:rsidRPr="000B589B" w:rsidRDefault="00876BEF" w:rsidP="000B589B">
      <w:pPr>
        <w:pStyle w:val="Prrafodelista"/>
        <w:numPr>
          <w:ilvl w:val="1"/>
          <w:numId w:val="25"/>
        </w:numPr>
        <w:spacing w:before="100" w:beforeAutospacing="1" w:after="100" w:afterAutospacing="1" w:line="240" w:lineRule="auto"/>
        <w:ind w:left="426"/>
        <w:jc w:val="both"/>
        <w:rPr>
          <w:rFonts w:cs="Arial"/>
        </w:rPr>
      </w:pPr>
      <w:r>
        <w:rPr>
          <w:rFonts w:ascii="Arial" w:hAnsi="Arial" w:cs="Arial"/>
          <w:noProof/>
          <w:sz w:val="20"/>
          <w:szCs w:val="20"/>
          <w:lang w:eastAsia="es-MX"/>
        </w:rPr>
        <w:drawing>
          <wp:anchor distT="0" distB="0" distL="114300" distR="114300" simplePos="0" relativeHeight="252063744" behindDoc="0" locked="0" layoutInCell="1" allowOverlap="1">
            <wp:simplePos x="0" y="0"/>
            <wp:positionH relativeFrom="column">
              <wp:posOffset>4890770</wp:posOffset>
            </wp:positionH>
            <wp:positionV relativeFrom="paragraph">
              <wp:posOffset>509270</wp:posOffset>
            </wp:positionV>
            <wp:extent cx="707390" cy="605790"/>
            <wp:effectExtent l="0" t="0" r="0" b="0"/>
            <wp:wrapSquare wrapText="bothSides"/>
            <wp:docPr id="10" name="Imagen 10" descr="http://www.aceiteoliva.info/wp-content/uploads/2011/04/Tratamiento-de-heridas-cutaneas-con-aceite-de-ol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ceiteoliva.info/wp-content/uploads/2011/04/Tratamiento-de-heridas-cutaneas-con-aceite-de-oliv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7390" cy="605790"/>
                    </a:xfrm>
                    <a:prstGeom prst="rect">
                      <a:avLst/>
                    </a:prstGeom>
                    <a:noFill/>
                    <a:ln>
                      <a:noFill/>
                    </a:ln>
                  </pic:spPr>
                </pic:pic>
              </a:graphicData>
            </a:graphic>
          </wp:anchor>
        </w:drawing>
      </w:r>
      <w:r w:rsidR="000B589B" w:rsidRPr="000B589B">
        <w:rPr>
          <w:rFonts w:cs="Arial"/>
        </w:rPr>
        <w:t>Evitar que personas con enfermedades contagiosas, erupciones, heridas infectadas o mal protegidas, laboren en contacto directo con los productos. Será conveniente aislarlos y que efectúen otra actividad que no ponga en peligro la calidad del producto.</w:t>
      </w:r>
    </w:p>
    <w:p w:rsidR="000B589B" w:rsidRPr="000B589B" w:rsidRDefault="000B589B" w:rsidP="000B589B">
      <w:pPr>
        <w:pStyle w:val="Prrafodelista"/>
        <w:numPr>
          <w:ilvl w:val="1"/>
          <w:numId w:val="25"/>
        </w:numPr>
        <w:spacing w:before="100" w:beforeAutospacing="1" w:after="100" w:afterAutospacing="1" w:line="240" w:lineRule="auto"/>
        <w:ind w:left="426"/>
        <w:jc w:val="both"/>
        <w:rPr>
          <w:rFonts w:cs="Arial"/>
        </w:rPr>
      </w:pPr>
      <w:r w:rsidRPr="000B589B">
        <w:rPr>
          <w:rFonts w:cs="Arial"/>
        </w:rPr>
        <w:t>Cortadas o heridas, deberán cubrirse apropiadamente con un material sanitario</w:t>
      </w:r>
      <w:r w:rsidRPr="000B589B">
        <w:rPr>
          <w:rFonts w:ascii="Arial" w:eastAsia="Times New Roman" w:hAnsi="Arial" w:cs="Arial"/>
          <w:sz w:val="20"/>
          <w:szCs w:val="20"/>
          <w:lang w:eastAsia="es-MX"/>
        </w:rPr>
        <w:t xml:space="preserve"> </w:t>
      </w:r>
      <w:r w:rsidR="00876BEF" w:rsidRPr="000B589B">
        <w:rPr>
          <w:rFonts w:cs="Arial"/>
        </w:rPr>
        <w:t xml:space="preserve"> </w:t>
      </w:r>
      <w:r w:rsidRPr="000B589B">
        <w:rPr>
          <w:rFonts w:cs="Arial"/>
        </w:rPr>
        <w:t>(gasas, vendas) y colocar encima algún material impermeable (guante plástico), antes de entrar al área de proceso.</w:t>
      </w:r>
    </w:p>
    <w:p w:rsidR="000B589B" w:rsidRPr="005506C2" w:rsidRDefault="000B589B" w:rsidP="000B589B">
      <w:pPr>
        <w:autoSpaceDE w:val="0"/>
        <w:autoSpaceDN w:val="0"/>
        <w:adjustRightInd w:val="0"/>
        <w:spacing w:after="0" w:line="240" w:lineRule="auto"/>
        <w:ind w:left="567" w:right="1275"/>
        <w:jc w:val="both"/>
        <w:rPr>
          <w:rFonts w:eastAsia="Calibri" w:cstheme="minorHAnsi"/>
          <w:b/>
        </w:rPr>
      </w:pPr>
    </w:p>
    <w:p w:rsidR="005506C2" w:rsidRPr="00813A83" w:rsidRDefault="001068AA" w:rsidP="005740F9">
      <w:pPr>
        <w:pStyle w:val="Ttulo3"/>
        <w:rPr>
          <w:rFonts w:cs="Arial"/>
          <w:b w:val="0"/>
          <w:color w:val="000000"/>
        </w:rPr>
      </w:pPr>
      <w:r>
        <w:rPr>
          <w:rFonts w:eastAsia="Calibri" w:cstheme="minorHAnsi"/>
          <w:b w:val="0"/>
          <w:noProof/>
          <w:color w:val="auto"/>
          <w:lang w:eastAsia="es-MX"/>
        </w:rPr>
        <w:lastRenderedPageBreak/>
        <w:pict>
          <v:group id="_x0000_s1167" style="position:absolute;margin-left:314.15pt;margin-top:-4.25pt;width:123.7pt;height:241.5pt;z-index:252077056" coordorigin="8035,2558" coordsize="2474,4830">
            <v:group id="_x0000_s1166" style="position:absolute;left:8035;top:2558;width:2474;height:4830" coordorigin="7884,2671" coordsize="2474,4830">
              <v:shape id="Imagen 12" o:spid="_x0000_s1155" type="#_x0000_t75" style="position:absolute;left:9066;top:6481;width:1264;height:10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IfM7BAAAA2wAAAA8AAABkcnMvZG93bnJldi54bWxET8tqwkAU3Rf8h+EK7urEgCWkjiLFQhZi&#10;fS6yu2Ruk9DMnZCZJvHvnYXg8nDeq81oGtFT52rLChbzCARxYXXNpYLr5fs9AeE8ssbGMim4k4PN&#10;evK2wlTbgU/Un30pQgi7FBVU3replK6oyKCb25Y4cL+2M+gD7EqpOxxCuGlkHEUf0mDNoaHClr4q&#10;Kv7O/0ZBdDjm+dK3w0+d7znJtjtzk1elZtNx+wnC0+hf4qc70wrisD58C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IfM7BAAAA2wAAAA8AAAAAAAAAAAAAAAAAnwIA&#10;AGRycy9kb3ducmV2LnhtbFBLBQYAAAAABAAEAPcAAACNAwAAAAA=&#10;">
                <v:imagedata r:id="rId43" o:title="" croptop="24406f" cropbottom="17535f" cropleft="14582f" cropright="32005f"/>
                <v:path arrowok="t"/>
              </v:shape>
              <v:shape id="Imagen 1" o:spid="_x0000_s1157" type="#_x0000_t75" style="position:absolute;left:7884;top:2671;width:1196;height:10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w+DDAAAA2wAAAA8AAABkcnMvZG93bnJldi54bWxEj0FrAjEUhO+C/yE8wYvUrAu1y9YoYhF6&#10;EIpWPD82r5ulm5clSdf03zeFQo/DzHzDbHbJ9mIkHzrHClbLAgRx43THrYLr+/GhAhEissbeMSn4&#10;pgC77XSywVq7O59pvMRWZAiHGhWYGIdaytAYshiWbiDO3ofzFmOWvpXa4z3DbS/LolhLix3nBYMD&#10;HQw1n5cvq2D/6N9ezAkXyY3t7ek0VjphpdR8lvbPICKl+B/+a79qBWUJv1/yD5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YHD4MMAAADbAAAADwAAAAAAAAAAAAAAAACf&#10;AgAAZHJzL2Rvd25yZXYueG1sUEsFBgAAAAAEAAQA9wAAAI8DAAAAAA==&#10;">
                <v:imagedata r:id="rId44" o:title="" croptop="22588f" cropbottom="14267f" cropleft="11363f" cropright="33237f"/>
                <v:path arrowok="t"/>
              </v:shape>
              <v:shape id="Imagen 2" o:spid="_x0000_s1158" type="#_x0000_t75" style="position:absolute;left:9094;top:2671;width:1264;height:11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PfTzCAAAA2wAAAA8AAABkcnMvZG93bnJldi54bWxEj09rAjEUxO+FfofwCt5q1j9IuxqlVQQv&#10;CtoePD42z81i8rJs4rp+eyMIHoeZ+Q0zW3TOipaaUHlWMOhnIIgLrysuFfz/rT+/QISIrNF6JgU3&#10;CrCYv7/NMNf+yntqD7EUCcIhRwUmxjqXMhSGHIa+r4mTd/KNw5hkU0rd4DXBnZXDLJtIhxWnBYM1&#10;LQ0V58PFKditbqeWv1fk1+Y4Hmunrf3dKtX76H6mICJ18RV+tjdawXAEjy/pB8j5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T308wgAAANsAAAAPAAAAAAAAAAAAAAAAAJ8C&#10;AABkcnMvZG93bnJldi54bWxQSwUGAAAAAAQABAD3AAAAjgMAAAAA&#10;">
                <v:imagedata r:id="rId45" o:title="" croptop="28385f" cropbottom="13504f" cropleft="14966f" cropright="33465f"/>
                <v:path arrowok="t"/>
              </v:shape>
              <v:shape id="Imagen 3" o:spid="_x0000_s1159" type="#_x0000_t75" style="position:absolute;left:7884;top:3733;width:1196;height:9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8iUDDAAAA2wAAAA8AAABkcnMvZG93bnJldi54bWxEj0FrwkAUhO8F/8PyBC9FN5VSQnQVkYrW&#10;W60I3h7ZZxLcfRuzq4n/3hWEHoeZ+YaZzjtrxI0aXzlW8DFKQBDnTldcKNj/rYYpCB+QNRrHpOBO&#10;Huaz3tsUM+1a/qXbLhQiQthnqKAMoc6k9HlJFv3I1cTRO7nGYoiyKaRusI1wa+Q4Sb6kxYrjQok1&#10;LUvKz7urVbCsv390OF5Sak9nszaLw/s2tUoN+t1iAiJQF/7Dr/ZGKxh/wvNL/AF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DyJQMMAAADbAAAADwAAAAAAAAAAAAAAAACf&#10;AgAAZHJzL2Rvd25yZXYueG1sUEsFBgAAAAAEAAQA9wAAAI8DAAAAAA==&#10;">
                <v:imagedata r:id="rId46" o:title="" croptop="25691f" cropbottom="14613f" cropleft="9761f" cropright="35084f"/>
                <v:path arrowok="t"/>
              </v:shape>
              <v:shape id="Imagen 4" o:spid="_x0000_s1160" type="#_x0000_t75" style="position:absolute;left:9094;top:3775;width:1264;height:9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HTnEAAAA2wAAAA8AAABkcnMvZG93bnJldi54bWxEj92KwjAUhO8XfIdwBG9EU8uuSDWK+AOC&#10;LOLPAxybY1ttTkoTbfftzcLCXg4z8w0zW7SmFC+qXWFZwWgYgSBOrS44U3A5bwcTEM4jaywtk4If&#10;crCYdz5mmGjb8JFeJ5+JAGGXoILc+yqR0qU5GXRDWxEH72Zrgz7IOpO6xibATSnjKBpLgwWHhRwr&#10;WuWUPk5Po6C/jw/uTpvd5HFbf16/n82mXzRK9brtcgrCU+v/w3/tnVYQf8Hvl/AD5Pw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UHTnEAAAA2wAAAA8AAAAAAAAAAAAAAAAA&#10;nwIAAGRycy9kb3ducmV2LnhtbFBLBQYAAAAABAAEAPcAAACQAwAAAAA=&#10;">
                <v:imagedata r:id="rId47" o:title="" croptop="27061f" cropbottom="15010f" cropleft="11610f" cropright="32748f"/>
                <v:path arrowok="t"/>
              </v:shape>
              <v:shape id="Imagen 5" o:spid="_x0000_s1161" type="#_x0000_t75" style="position:absolute;left:7884;top:4626;width:1264;height:9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zHpTFAAAA2wAAAA8AAABkcnMvZG93bnJldi54bWxEj0FrwkAUhO+C/2F5Qi9SNwq1beoqKrSI&#10;l9JU7y/Z12xo9m3Irhr99a4geBxm5htmtuhsLY7U+sqxgvEoAUFcOF1xqWD3+/n8BsIHZI21Y1Jw&#10;Jg+Leb83w1S7E//QMQuliBD2KSowITSplL4wZNGPXEMcvT/XWgxRtqXULZ4i3NZykiRTabHiuGCw&#10;obWh4j87WAX5e7bd5sPvzeHyNc5ew371ssqNUk+DbvkBIlAXHuF7e6MVTKZw+xJ/gJ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8x6UxQAAANsAAAAPAAAAAAAAAAAAAAAA&#10;AJ8CAABkcnMvZG93bnJldi54bWxQSwUGAAAAAAQABAD3AAAAkQMAAAAA&#10;">
                <v:imagedata r:id="rId48" o:title="" croptop="27743f" cropbottom="14514f" cropleft="11518f" cropright="33007f"/>
                <v:path arrowok="t"/>
              </v:shape>
              <v:shape id="Imagen 7" o:spid="_x0000_s1162" type="#_x0000_t75" style="position:absolute;left:9080;top:4682;width:1250;height:9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LJzEAAAA2wAAAA8AAABkcnMvZG93bnJldi54bWxEj09rwkAUxO9Cv8PyCr3pph5aia7iH8Q0&#10;KLbR3h/Z1yQ0+zZkt0n67bsFweMwM79hFqvB1KKj1lWWFTxPIhDEudUVFwqul/14BsJ5ZI21ZVLw&#10;Sw5Wy4fRAmNte/6gLvOFCBB2MSoovW9iKV1ekkE3sQ1x8L5sa9AH2RZSt9gHuKnlNIpepMGKw0KJ&#10;DW1Lyr+zH6OAr7jbpEeavadv5nz4lPYks0Spp8dhPQfhafD38K2daAXTV/j/En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yLJzEAAAA2wAAAA8AAAAAAAAAAAAAAAAA&#10;nwIAAGRycy9kb3ducmV2LnhtbFBLBQYAAAAABAAEAPcAAACQAwAAAAA=&#10;">
                <v:imagedata r:id="rId49" o:title="" croptop="25309f" cropbottom="15455f" cropleft="11425f" cropright="32376f"/>
                <v:path arrowok="t"/>
              </v:shape>
              <v:shape id="Imagen 8" o:spid="_x0000_s1163" type="#_x0000_t75" style="position:absolute;left:7909;top:5575;width:1224;height:8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LnRrAAAAA2wAAAA8AAABkcnMvZG93bnJldi54bWxET89rwjAUvg/2P4Q32E3TFRnSGcWNCb2u&#10;Crrbo3k2sc1LaWLb/ffLYbDjx/d7s5tdJ0YagvWs4GWZgSCuvbbcKDgdD4s1iBCRNXaeScEPBdht&#10;Hx82WGg/8ReNVWxECuFQoAITY19IGWpDDsPS98SJu/rBYUxwaKQecErhrpN5lr1Kh5ZTg8GePgzV&#10;bXV3Cr5Le3fv0phzXLUXebV5e/t0Sj0/zfs3EJHm+C/+c5daQZ7Gpi/pB8jt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4udGsAAAADbAAAADwAAAAAAAAAAAAAAAACfAgAA&#10;ZHJzL2Rvd25yZXYueG1sUEsFBgAAAAAEAAQA9wAAAIwDAAAAAA==&#10;">
                <v:imagedata r:id="rId50" o:title="" croptop="32111f" cropbottom="14861f" cropleft="14906f" cropright="32934f"/>
                <v:path arrowok="t"/>
              </v:shape>
              <v:shape id="Imagen 10" o:spid="_x0000_s1164" type="#_x0000_t75" style="position:absolute;left:7884;top:6467;width:1196;height:10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r3hbFAAAA2wAAAA8AAABkcnMvZG93bnJldi54bWxEj09rAjEUxO+C3yE8oTfNammx60ZRS6G1&#10;F9168fbYvP2DycuySXXtp2+EQo/DzPyGyVa9NeJCnW8cK5hOEhDEhdMNVwqOX2/jOQgfkDUax6Tg&#10;Rh5Wy+Egw1S7Kx/okodKRAj7FBXUIbSplL6oyaKfuJY4eqXrLIYou0rqDq8Rbo2cJcmztNhwXKix&#10;pW1NxTn/tgq2cv7xczzdzL7/fErKzaPJd69GqYdRv16ACNSH//Bf+10rmL3A/Uv8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K94WxQAAANsAAAAPAAAAAAAAAAAAAAAA&#10;AJ8CAABkcnMvZG93bnJldi54bWxQSwUGAAAAAAQABAD3AAAAkQMAAAAA&#10;">
                <v:imagedata r:id="rId51" o:title="" croptop="22737f" cropbottom="13969f" cropleft="11889f" cropright="31820f"/>
                <v:path arrowok="t"/>
              </v:shape>
            </v:group>
            <v:shape id="Imagen 9" o:spid="_x0000_s1165" type="#_x0000_t75" style="position:absolute;left:9284;top:5462;width:1210;height:9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jNWbCAAAA2wAAAA8AAABkcnMvZG93bnJldi54bWxET0trwkAQvhf8D8sIvRTdtFaR1FWKUNqD&#10;h/oCe5tmp0lodjZkR7P+e/dQ6PHjey9W0TXqQl2oPRt4HGegiAtvay4NHPZvozmoIMgWG89k4EoB&#10;VsvB3QJz63ve0mUnpUohHHI0UIm0udahqMhhGPuWOHE/vnMoCXalth32Kdw1+inLZtphzamhwpbW&#10;FRW/u7Mz8HB003dZ99/P0W/OX5/R1u4kxtwP4+sLKKEo/+I/94c1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IzVmwgAAANsAAAAPAAAAAAAAAAAAAAAAAJ8C&#10;AABkcnMvZG93bnJldi54bWxQSwUGAAAAAAQABAD3AAAAjgMAAAAA&#10;">
              <v:imagedata r:id="rId52" o:title="" croptop="30168f" cropbottom="14118f" cropleft="13173f" cropright="33212f"/>
              <v:path arrowok="t"/>
            </v:shape>
            <w10:wrap type="square"/>
          </v:group>
        </w:pict>
      </w:r>
      <w:bookmarkStart w:id="35" w:name="_Toc341433714"/>
      <w:r w:rsidR="00813A83">
        <w:rPr>
          <w:rFonts w:cs="Arial"/>
          <w:color w:val="000000"/>
        </w:rPr>
        <w:t>3.1.1. Técnica de lavado de manos</w:t>
      </w:r>
      <w:bookmarkEnd w:id="35"/>
    </w:p>
    <w:p w:rsidR="005506C2" w:rsidRDefault="005506C2" w:rsidP="005506C2">
      <w:pPr>
        <w:autoSpaceDE w:val="0"/>
        <w:autoSpaceDN w:val="0"/>
        <w:adjustRightInd w:val="0"/>
        <w:spacing w:after="0" w:line="240" w:lineRule="auto"/>
        <w:jc w:val="both"/>
        <w:rPr>
          <w:rFonts w:cs="Arial"/>
        </w:rPr>
      </w:pPr>
      <w:r w:rsidRPr="00034C7E">
        <w:rPr>
          <w:rFonts w:cs="Arial"/>
        </w:rPr>
        <w:t>Revisa que la estación esté completa: papel, jabón antibacteriano y cepillo en desinfección. Saca el papel o déjalo listo para secarte.</w:t>
      </w:r>
    </w:p>
    <w:p w:rsidR="00813A83" w:rsidRPr="00034C7E" w:rsidRDefault="00813A83" w:rsidP="005506C2">
      <w:pPr>
        <w:autoSpaceDE w:val="0"/>
        <w:autoSpaceDN w:val="0"/>
        <w:adjustRightInd w:val="0"/>
        <w:spacing w:after="0" w:line="240" w:lineRule="auto"/>
        <w:jc w:val="both"/>
        <w:rPr>
          <w:rFonts w:cs="Arial"/>
        </w:rPr>
      </w:pPr>
    </w:p>
    <w:p w:rsidR="005506C2" w:rsidRPr="00034C7E" w:rsidRDefault="005506C2" w:rsidP="005506C2">
      <w:pPr>
        <w:autoSpaceDE w:val="0"/>
        <w:autoSpaceDN w:val="0"/>
        <w:adjustRightInd w:val="0"/>
        <w:spacing w:after="0" w:line="240" w:lineRule="auto"/>
        <w:jc w:val="both"/>
        <w:rPr>
          <w:rFonts w:cs="Arial"/>
        </w:rPr>
      </w:pPr>
      <w:r w:rsidRPr="00034C7E">
        <w:rPr>
          <w:rFonts w:cs="Arial"/>
        </w:rPr>
        <w:t>1. Moja tus manos hasta los codos.</w:t>
      </w:r>
    </w:p>
    <w:p w:rsidR="005506C2" w:rsidRPr="00034C7E" w:rsidRDefault="005506C2" w:rsidP="005506C2">
      <w:pPr>
        <w:autoSpaceDE w:val="0"/>
        <w:autoSpaceDN w:val="0"/>
        <w:adjustRightInd w:val="0"/>
        <w:spacing w:after="0" w:line="240" w:lineRule="auto"/>
        <w:jc w:val="both"/>
        <w:rPr>
          <w:rFonts w:cs="Arial"/>
        </w:rPr>
      </w:pPr>
      <w:r w:rsidRPr="00034C7E">
        <w:rPr>
          <w:rFonts w:cs="Arial"/>
        </w:rPr>
        <w:t>2. Frota vigorosamente ambas manos y brazos hasta la altura de los codos con jabón líquido antibacteriano.</w:t>
      </w:r>
    </w:p>
    <w:p w:rsidR="005506C2" w:rsidRPr="00034C7E" w:rsidRDefault="005506C2" w:rsidP="005506C2">
      <w:pPr>
        <w:autoSpaceDE w:val="0"/>
        <w:autoSpaceDN w:val="0"/>
        <w:adjustRightInd w:val="0"/>
        <w:spacing w:after="0" w:line="240" w:lineRule="auto"/>
        <w:jc w:val="both"/>
        <w:rPr>
          <w:rFonts w:cs="Arial"/>
        </w:rPr>
      </w:pPr>
      <w:r w:rsidRPr="00034C7E">
        <w:rPr>
          <w:rFonts w:cs="Arial"/>
        </w:rPr>
        <w:t>3. Tallar con un cepillo que se encuentre en solución desinfectante iniciando por debajo de las uñas, entre los dedos, palmas y dorsos de las manos hacia los codos.</w:t>
      </w:r>
    </w:p>
    <w:p w:rsidR="005506C2" w:rsidRPr="00034C7E" w:rsidRDefault="005506C2" w:rsidP="005506C2">
      <w:pPr>
        <w:autoSpaceDE w:val="0"/>
        <w:autoSpaceDN w:val="0"/>
        <w:adjustRightInd w:val="0"/>
        <w:spacing w:after="0" w:line="240" w:lineRule="auto"/>
        <w:jc w:val="both"/>
        <w:rPr>
          <w:rFonts w:cs="Arial"/>
        </w:rPr>
      </w:pPr>
      <w:r w:rsidRPr="00034C7E">
        <w:rPr>
          <w:rFonts w:cs="Arial"/>
        </w:rPr>
        <w:t>4. Enjuagar con suficiente agua corriente. (Enjuaga el cepillo al cambio de mano, se recomiendan 10 segundos por mano, enjuaga el cepillo al regresarlo al desinfectante)</w:t>
      </w:r>
    </w:p>
    <w:p w:rsidR="005506C2" w:rsidRPr="00034C7E" w:rsidRDefault="005506C2" w:rsidP="005506C2">
      <w:pPr>
        <w:autoSpaceDE w:val="0"/>
        <w:autoSpaceDN w:val="0"/>
        <w:adjustRightInd w:val="0"/>
        <w:spacing w:after="0" w:line="240" w:lineRule="auto"/>
        <w:jc w:val="both"/>
        <w:rPr>
          <w:rFonts w:cs="Arial"/>
        </w:rPr>
      </w:pPr>
      <w:r w:rsidRPr="00034C7E">
        <w:rPr>
          <w:rFonts w:cs="Arial"/>
        </w:rPr>
        <w:t>5. Seca tus manos con toallas de papel o aire.</w:t>
      </w:r>
    </w:p>
    <w:p w:rsidR="005506C2" w:rsidRPr="00034C7E" w:rsidRDefault="005506C2" w:rsidP="005506C2">
      <w:pPr>
        <w:jc w:val="both"/>
        <w:rPr>
          <w:rFonts w:cs="Arial"/>
        </w:rPr>
      </w:pPr>
      <w:r w:rsidRPr="00034C7E">
        <w:rPr>
          <w:rFonts w:cs="Arial"/>
        </w:rPr>
        <w:t xml:space="preserve">6. Aplica desinfectante y deja secar. </w:t>
      </w:r>
    </w:p>
    <w:p w:rsidR="005506C2" w:rsidRDefault="005506C2" w:rsidP="00F7769F">
      <w:pPr>
        <w:rPr>
          <w:rFonts w:cs="Arial"/>
          <w:color w:val="000000"/>
        </w:rPr>
      </w:pPr>
    </w:p>
    <w:p w:rsidR="00F7769F" w:rsidRPr="00F7769F" w:rsidRDefault="00F7769F" w:rsidP="005740F9">
      <w:pPr>
        <w:pStyle w:val="Ttulo2"/>
        <w:rPr>
          <w:rFonts w:cs="Arial"/>
          <w:b w:val="0"/>
          <w:color w:val="000000"/>
          <w:u w:val="single"/>
        </w:rPr>
      </w:pPr>
      <w:bookmarkStart w:id="36" w:name="_Toc341433715"/>
      <w:r w:rsidRPr="00F7769F">
        <w:rPr>
          <w:rFonts w:cs="Arial"/>
          <w:color w:val="000000"/>
        </w:rPr>
        <w:t>3.2. Condiciones físicas y de operación de las áreas de preparación de alimentos</w:t>
      </w:r>
      <w:bookmarkEnd w:id="36"/>
    </w:p>
    <w:p w:rsidR="002D0443" w:rsidRDefault="00E203FF" w:rsidP="00881462">
      <w:pPr>
        <w:pStyle w:val="NormalWeb"/>
        <w:jc w:val="both"/>
        <w:rPr>
          <w:rFonts w:asciiTheme="minorHAnsi" w:hAnsiTheme="minorHAnsi" w:cstheme="minorHAnsi"/>
          <w:sz w:val="22"/>
          <w:szCs w:val="22"/>
        </w:rPr>
      </w:pPr>
      <w:r w:rsidRPr="00881462">
        <w:rPr>
          <w:rFonts w:asciiTheme="minorHAnsi" w:eastAsia="Calibri" w:hAnsiTheme="minorHAnsi" w:cstheme="minorHAnsi"/>
          <w:sz w:val="22"/>
          <w:szCs w:val="22"/>
          <w:lang w:val="es-ES"/>
        </w:rPr>
        <w:t xml:space="preserve">Es importante </w:t>
      </w:r>
      <w:r w:rsidR="002D0443">
        <w:rPr>
          <w:rFonts w:asciiTheme="minorHAnsi" w:eastAsia="Calibri" w:hAnsiTheme="minorHAnsi" w:cstheme="minorHAnsi"/>
          <w:sz w:val="22"/>
          <w:szCs w:val="22"/>
          <w:lang w:val="es-ES"/>
        </w:rPr>
        <w:t>tener en cuenta l</w:t>
      </w:r>
      <w:r w:rsidR="00881462" w:rsidRPr="00881462">
        <w:rPr>
          <w:rFonts w:asciiTheme="minorHAnsi" w:hAnsiTheme="minorHAnsi" w:cstheme="minorHAnsi"/>
          <w:sz w:val="22"/>
          <w:szCs w:val="22"/>
        </w:rPr>
        <w:t>os factores del ambiente y las condiciones del lugar donde se preparan alimentos, determinan en gran medida que haya más o menos posibilidades de contaminación de los alimentos. Estas condiciones son parte de lo que se conocen como buenas prácticas de manufactura.</w:t>
      </w:r>
    </w:p>
    <w:p w:rsidR="002D0443" w:rsidRDefault="00881462" w:rsidP="00881462">
      <w:pPr>
        <w:pStyle w:val="NormalWeb"/>
        <w:jc w:val="both"/>
        <w:rPr>
          <w:rFonts w:asciiTheme="minorHAnsi" w:hAnsiTheme="minorHAnsi" w:cstheme="minorHAnsi"/>
          <w:sz w:val="22"/>
          <w:szCs w:val="22"/>
        </w:rPr>
      </w:pPr>
      <w:r w:rsidRPr="00881462">
        <w:rPr>
          <w:rFonts w:asciiTheme="minorHAnsi" w:hAnsiTheme="minorHAnsi" w:cstheme="minorHAnsi"/>
          <w:sz w:val="22"/>
          <w:szCs w:val="22"/>
        </w:rPr>
        <w:t>El control de esas condiciones estará algunas veces en manos del manipulador, como en el caso de quien es propietario y manipulador a la vez, o del miembro de una familia que prepara alimentos, pero en otros casos, el mantener estas condiciones será algo que escapa a su control, no obstante el manipulador puede informar y alertar a su supervisor sobre la necesitar de mantenerlas.</w:t>
      </w:r>
    </w:p>
    <w:p w:rsidR="002D0443" w:rsidRDefault="00881462" w:rsidP="00881462">
      <w:pPr>
        <w:pStyle w:val="NormalWeb"/>
        <w:jc w:val="both"/>
        <w:rPr>
          <w:rFonts w:asciiTheme="minorHAnsi" w:hAnsiTheme="minorHAnsi" w:cstheme="minorHAnsi"/>
          <w:sz w:val="22"/>
          <w:szCs w:val="22"/>
        </w:rPr>
      </w:pPr>
      <w:r w:rsidRPr="00881462">
        <w:rPr>
          <w:rFonts w:asciiTheme="minorHAnsi" w:hAnsiTheme="minorHAnsi" w:cstheme="minorHAnsi"/>
          <w:sz w:val="22"/>
          <w:szCs w:val="22"/>
        </w:rPr>
        <w:t>En cualquiera de las dos situaciones, es importante que el manipulador conozca principios elementales de algunos de los aspectos de las Buenas Prácticas, término que debería ser muy familiar para quienes trabajan en procesos de alimentos.</w:t>
      </w:r>
    </w:p>
    <w:p w:rsidR="00881462" w:rsidRPr="00881462" w:rsidRDefault="00881462" w:rsidP="00881462">
      <w:pPr>
        <w:pStyle w:val="NormalWeb"/>
        <w:jc w:val="both"/>
        <w:rPr>
          <w:rFonts w:asciiTheme="minorHAnsi" w:hAnsiTheme="minorHAnsi" w:cstheme="minorHAnsi"/>
          <w:sz w:val="22"/>
          <w:szCs w:val="22"/>
        </w:rPr>
      </w:pPr>
      <w:r w:rsidRPr="00881462">
        <w:rPr>
          <w:rFonts w:asciiTheme="minorHAnsi" w:hAnsiTheme="minorHAnsi" w:cstheme="minorHAnsi"/>
          <w:sz w:val="22"/>
          <w:szCs w:val="22"/>
        </w:rPr>
        <w:t>Algunas de esas Buenas Prácticas de Manufactura conviene que sean conocidas por el manipulador y tendrán variaciones dependiendo de lo complejo o no de cada establecimiento, incluyen:</w:t>
      </w:r>
    </w:p>
    <w:p w:rsidR="00881462" w:rsidRPr="00881462" w:rsidRDefault="00881462" w:rsidP="002D0443">
      <w:pPr>
        <w:spacing w:before="100" w:beforeAutospacing="1" w:after="100" w:afterAutospacing="1" w:line="240" w:lineRule="auto"/>
        <w:jc w:val="both"/>
        <w:rPr>
          <w:rFonts w:eastAsia="Times New Roman" w:cstheme="minorHAnsi"/>
          <w:lang w:eastAsia="es-MX"/>
        </w:rPr>
      </w:pPr>
      <w:r w:rsidRPr="00881462">
        <w:rPr>
          <w:rFonts w:eastAsia="Times New Roman" w:cstheme="minorHAnsi"/>
          <w:b/>
          <w:bCs/>
          <w:lang w:eastAsia="es-MX"/>
        </w:rPr>
        <w:t>Ubicación del lugar de preparación y entorno:</w:t>
      </w:r>
      <w:r w:rsidRPr="00881462">
        <w:rPr>
          <w:rFonts w:eastAsia="Times New Roman" w:cstheme="minorHAnsi"/>
          <w:lang w:eastAsia="es-MX"/>
        </w:rPr>
        <w:t xml:space="preserve"> Los principios básicos para prevenir la contaminación de los alimentos, indican un entorno alejado de los depósitos de </w:t>
      </w:r>
      <w:r w:rsidR="002D0443" w:rsidRPr="00881462">
        <w:rPr>
          <w:rFonts w:eastAsia="Times New Roman" w:cstheme="minorHAnsi"/>
          <w:lang w:eastAsia="es-MX"/>
        </w:rPr>
        <w:t>basura,</w:t>
      </w:r>
      <w:r w:rsidRPr="00881462">
        <w:rPr>
          <w:rFonts w:eastAsia="Times New Roman" w:cstheme="minorHAnsi"/>
          <w:lang w:eastAsia="es-MX"/>
        </w:rPr>
        <w:t xml:space="preserve"> corrientes de aguas cloacales, lugares de producción de tóxicos y otras fuentes de contaminación. </w:t>
      </w:r>
    </w:p>
    <w:p w:rsidR="002D0443" w:rsidRDefault="00881462" w:rsidP="002D0443">
      <w:pPr>
        <w:spacing w:before="100" w:beforeAutospacing="1" w:after="100" w:afterAutospacing="1" w:line="240" w:lineRule="auto"/>
        <w:jc w:val="both"/>
        <w:rPr>
          <w:rFonts w:eastAsia="Times New Roman" w:cstheme="minorHAnsi"/>
          <w:lang w:eastAsia="es-MX"/>
        </w:rPr>
      </w:pPr>
      <w:r w:rsidRPr="00881462">
        <w:rPr>
          <w:rFonts w:eastAsia="Times New Roman" w:cstheme="minorHAnsi"/>
          <w:b/>
          <w:bCs/>
          <w:lang w:eastAsia="es-MX"/>
        </w:rPr>
        <w:t>Diseño e higiene de las instalaciones:</w:t>
      </w:r>
      <w:r w:rsidRPr="00881462">
        <w:rPr>
          <w:rFonts w:eastAsia="Times New Roman" w:cstheme="minorHAnsi"/>
          <w:lang w:eastAsia="es-MX"/>
        </w:rPr>
        <w:t xml:space="preserve"> La correcta distribución de las zonas y la separación de las que corresponda según el proceso que se lleve a cabo, es una consideración muy importante relacionada con la higiene de los alimentos. Es deseable que exista separación entre áreas donde se manejan materias primas y áreas de preparación, entre cocina caliente y cocina fría, entre otros ejemplos. Lo deseable es que esta separación sea física, pero de no ser posible, se debe hacer una </w:t>
      </w:r>
      <w:r w:rsidRPr="00881462">
        <w:rPr>
          <w:rFonts w:eastAsia="Times New Roman" w:cstheme="minorHAnsi"/>
          <w:lang w:eastAsia="es-MX"/>
        </w:rPr>
        <w:lastRenderedPageBreak/>
        <w:t>división funcional. Por ejemplo, preparando en tiempos distintos materias primas crudas y alimentos listos para consumo o programando primero la preparación de alimentos de bajo riesgo y luego los más riesgosos.</w:t>
      </w:r>
    </w:p>
    <w:p w:rsidR="00881462" w:rsidRPr="00881462" w:rsidRDefault="00881462" w:rsidP="002D0443">
      <w:pPr>
        <w:spacing w:before="100" w:beforeAutospacing="1" w:after="100" w:afterAutospacing="1" w:line="240" w:lineRule="auto"/>
        <w:jc w:val="both"/>
        <w:rPr>
          <w:rFonts w:eastAsia="Times New Roman" w:cstheme="minorHAnsi"/>
          <w:lang w:eastAsia="es-MX"/>
        </w:rPr>
      </w:pPr>
      <w:r w:rsidRPr="00881462">
        <w:rPr>
          <w:rFonts w:eastAsia="Times New Roman" w:cstheme="minorHAnsi"/>
          <w:lang w:eastAsia="es-MX"/>
        </w:rPr>
        <w:t>De esta manera, se puede usar una misma mesada o superficie siempre y cuando limpiemos y desinfectemos entre una operación y otra.</w:t>
      </w:r>
    </w:p>
    <w:p w:rsidR="00C328CA" w:rsidRDefault="002D0443" w:rsidP="002D0443">
      <w:pPr>
        <w:spacing w:before="100" w:beforeAutospacing="1" w:after="100" w:afterAutospacing="1" w:line="240" w:lineRule="auto"/>
        <w:jc w:val="both"/>
        <w:rPr>
          <w:rFonts w:eastAsia="Times New Roman" w:cstheme="minorHAnsi"/>
          <w:lang w:eastAsia="es-MX"/>
        </w:rPr>
      </w:pPr>
      <w:r w:rsidRPr="00C328CA">
        <w:rPr>
          <w:rFonts w:eastAsia="Times New Roman" w:cstheme="minorHAnsi"/>
          <w:b/>
          <w:lang w:eastAsia="es-MX"/>
        </w:rPr>
        <w:t>Procedimientos para limpieza y desinfección:</w:t>
      </w:r>
      <w:r w:rsidRPr="002D0443">
        <w:rPr>
          <w:rFonts w:eastAsia="Times New Roman" w:cstheme="minorHAnsi"/>
          <w:lang w:eastAsia="es-MX"/>
        </w:rPr>
        <w:t xml:space="preserve"> </w:t>
      </w:r>
    </w:p>
    <w:p w:rsidR="002D0443" w:rsidRDefault="002D0443" w:rsidP="002D0443">
      <w:p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 xml:space="preserve">Esta labor es clave dentro de la manipulación higiénica de los alimentos y la colaboración del manipulador, fundamental para lograr estándares altos a este respecto. </w:t>
      </w:r>
    </w:p>
    <w:p w:rsidR="002D0443" w:rsidRPr="002D0443" w:rsidRDefault="002D0443" w:rsidP="002D0443">
      <w:p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En todos los lugares de preparación, sin importar su tamaño, volumen de producción, equipamiento o personal, deben practicarse a diario tareas de limpieza y desinfección de:</w:t>
      </w:r>
    </w:p>
    <w:p w:rsidR="002D0443" w:rsidRPr="002D0443" w:rsidRDefault="002D0443" w:rsidP="002D0443">
      <w:pPr>
        <w:numPr>
          <w:ilvl w:val="0"/>
          <w:numId w:val="26"/>
        </w:num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 xml:space="preserve">Las áreas de proceso (paredes, pisos, techos) </w:t>
      </w:r>
    </w:p>
    <w:p w:rsidR="002D0443" w:rsidRPr="002D0443" w:rsidRDefault="002D0443" w:rsidP="002D0443">
      <w:pPr>
        <w:numPr>
          <w:ilvl w:val="0"/>
          <w:numId w:val="26"/>
        </w:num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 xml:space="preserve">Las superficies en contacto con los alimentos (mesas, recipientes, utensilios, equipos) </w:t>
      </w:r>
    </w:p>
    <w:p w:rsidR="00C328CA" w:rsidRDefault="002D0443" w:rsidP="002D0443">
      <w:p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Estos procedimientos deben ejecutarse al finalizar las tareas de preparación, previamente a su iniciación, y en algunos casos, durante el mismo proceso.</w:t>
      </w:r>
    </w:p>
    <w:p w:rsidR="002D0443" w:rsidRPr="002D0443" w:rsidRDefault="004559FD" w:rsidP="002D0443">
      <w:pPr>
        <w:spacing w:before="100" w:beforeAutospacing="1" w:after="100" w:afterAutospacing="1" w:line="240" w:lineRule="auto"/>
        <w:jc w:val="both"/>
        <w:rPr>
          <w:rFonts w:eastAsia="Times New Roman" w:cstheme="minorHAnsi"/>
          <w:lang w:eastAsia="es-MX"/>
        </w:rPr>
      </w:pPr>
      <w:r>
        <w:rPr>
          <w:rFonts w:eastAsia="Times New Roman" w:cstheme="minorHAnsi"/>
          <w:lang w:eastAsia="es-MX"/>
        </w:rPr>
        <w:t xml:space="preserve">La limpieza consiste en </w:t>
      </w:r>
      <w:r w:rsidR="00FA5F93" w:rsidRPr="004559FD">
        <w:rPr>
          <w:rFonts w:eastAsia="Times New Roman" w:cstheme="minorHAnsi"/>
          <w:lang w:eastAsia="es-MX"/>
        </w:rPr>
        <w:t>eliminar</w:t>
      </w:r>
      <w:r w:rsidR="002D0443" w:rsidRPr="004559FD">
        <w:rPr>
          <w:rFonts w:eastAsia="Times New Roman" w:cstheme="minorHAnsi"/>
          <w:lang w:eastAsia="es-MX"/>
        </w:rPr>
        <w:t xml:space="preserve"> toda la suciedad visible y la desinfección, en disminuir </w:t>
      </w:r>
      <w:r w:rsidR="00FA5F93" w:rsidRPr="004559FD">
        <w:rPr>
          <w:rFonts w:eastAsia="Times New Roman" w:cstheme="minorHAnsi"/>
          <w:lang w:eastAsia="es-MX"/>
        </w:rPr>
        <w:t>los microorganismos a niveles no perjudiciales para la salud</w:t>
      </w:r>
      <w:r w:rsidR="002D0443" w:rsidRPr="004559FD">
        <w:rPr>
          <w:rFonts w:eastAsia="Times New Roman" w:cstheme="minorHAnsi"/>
          <w:lang w:eastAsia="es-MX"/>
        </w:rPr>
        <w:t xml:space="preserve"> </w:t>
      </w:r>
      <w:r w:rsidRPr="004559FD">
        <w:rPr>
          <w:rFonts w:eastAsia="Times New Roman" w:cstheme="minorHAnsi"/>
          <w:lang w:eastAsia="es-MX"/>
        </w:rPr>
        <w:t>en</w:t>
      </w:r>
      <w:r>
        <w:rPr>
          <w:rFonts w:eastAsia="Times New Roman" w:cstheme="minorHAnsi"/>
          <w:lang w:eastAsia="es-MX"/>
        </w:rPr>
        <w:t xml:space="preserve"> las</w:t>
      </w:r>
      <w:r w:rsidR="002D0443" w:rsidRPr="002D0443">
        <w:rPr>
          <w:rFonts w:eastAsia="Times New Roman" w:cstheme="minorHAnsi"/>
          <w:lang w:eastAsia="es-MX"/>
        </w:rPr>
        <w:t xml:space="preserve"> instalaciones, superficies en contacto con alimentos, equipos o utensilios, recordando siempre que sin un buen proceso de limpieza, la desinfección es incapaz de producir el resultado esperado.</w:t>
      </w:r>
      <w:r w:rsidR="002D0443" w:rsidRPr="002D0443">
        <w:rPr>
          <w:rFonts w:eastAsia="Times New Roman" w:cstheme="minorHAnsi"/>
          <w:lang w:eastAsia="es-MX"/>
        </w:rPr>
        <w:br/>
        <w:t xml:space="preserve">Los procedimientos de limpieza y desinfección deben incluir cuando menos una combinación de métodos físicos y químicos para limpiar las superficies, refregar, cepillar y desinfectar. Por lo general se realizan siguiendo las siguientes etapas: </w:t>
      </w:r>
    </w:p>
    <w:p w:rsidR="002D0443" w:rsidRPr="002D0443" w:rsidRDefault="002D0443" w:rsidP="002D0443">
      <w:pPr>
        <w:numPr>
          <w:ilvl w:val="0"/>
          <w:numId w:val="27"/>
        </w:num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 xml:space="preserve">Una remoción de suciedad gruesa seguido de un enjuague. Se sacan los restos de alimento con fibras y agua. Si se trata de un equipo, implica a veces desarmarlo y remojar las partes previamente en un recipiente. </w:t>
      </w:r>
    </w:p>
    <w:p w:rsidR="002D0443" w:rsidRPr="002D0443" w:rsidRDefault="002D0443" w:rsidP="002D0443">
      <w:pPr>
        <w:numPr>
          <w:ilvl w:val="0"/>
          <w:numId w:val="27"/>
        </w:num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 xml:space="preserve">La aplicación de un detergente y la remoción de la suciedad restante. La superficie, equipo o utensilio son refregados intensamente con un cepillo o fibra y con ayuda de un detergente y agua tibia o espuma por aspersión. </w:t>
      </w:r>
    </w:p>
    <w:p w:rsidR="002D0443" w:rsidRPr="002D0443" w:rsidRDefault="002D0443" w:rsidP="002D0443">
      <w:pPr>
        <w:numPr>
          <w:ilvl w:val="0"/>
          <w:numId w:val="27"/>
        </w:num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 xml:space="preserve">Un enjuague con agua tibia, a chorro o a presión, según se disponga. </w:t>
      </w:r>
    </w:p>
    <w:p w:rsidR="002D0443" w:rsidRPr="002D0443" w:rsidRDefault="00732776" w:rsidP="002D0443">
      <w:pPr>
        <w:numPr>
          <w:ilvl w:val="0"/>
          <w:numId w:val="27"/>
        </w:numPr>
        <w:spacing w:before="100" w:beforeAutospacing="1" w:after="100" w:afterAutospacing="1" w:line="240" w:lineRule="auto"/>
        <w:jc w:val="both"/>
        <w:rPr>
          <w:rFonts w:eastAsia="Times New Roman" w:cstheme="minorHAnsi"/>
          <w:lang w:eastAsia="es-MX"/>
        </w:rPr>
      </w:pPr>
      <w:r>
        <w:rPr>
          <w:rFonts w:cs="Arial"/>
          <w:noProof/>
          <w:lang w:eastAsia="es-MX"/>
        </w:rPr>
        <w:drawing>
          <wp:anchor distT="0" distB="0" distL="114300" distR="114300" simplePos="0" relativeHeight="252079104" behindDoc="0" locked="0" layoutInCell="1" allowOverlap="1">
            <wp:simplePos x="0" y="0"/>
            <wp:positionH relativeFrom="column">
              <wp:posOffset>4239260</wp:posOffset>
            </wp:positionH>
            <wp:positionV relativeFrom="paragraph">
              <wp:posOffset>309245</wp:posOffset>
            </wp:positionV>
            <wp:extent cx="1309370" cy="1746885"/>
            <wp:effectExtent l="38100" t="38100" r="24130" b="24765"/>
            <wp:wrapSquare wrapText="bothSides"/>
            <wp:docPr id="311" name="Imagen 8" descr="C:\Documents and Settings\lizbetha\Escritorio\fotos cocina\101NIKON\DSCN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Documents and Settings\lizbetha\Escritorio\fotos cocina\101NIKON\DSCN2052.JPG"/>
                    <pic:cNvPicPr>
                      <a:picLocks noChangeAspect="1" noChangeArrowheads="1"/>
                    </pic:cNvPicPr>
                  </pic:nvPicPr>
                  <pic:blipFill>
                    <a:blip r:embed="rId53" cstate="print">
                      <a:lum bright="10000"/>
                    </a:blip>
                    <a:srcRect/>
                    <a:stretch>
                      <a:fillRect/>
                    </a:stretch>
                  </pic:blipFill>
                  <pic:spPr bwMode="auto">
                    <a:xfrm>
                      <a:off x="0" y="0"/>
                      <a:ext cx="1309370" cy="1746885"/>
                    </a:xfrm>
                    <a:prstGeom prst="rect">
                      <a:avLst/>
                    </a:prstGeom>
                    <a:noFill/>
                    <a:ln w="38100">
                      <a:solidFill>
                        <a:srgbClr val="000000"/>
                      </a:solidFill>
                      <a:miter lim="800000"/>
                      <a:headEnd/>
                      <a:tailEnd/>
                    </a:ln>
                    <a:effectLst/>
                  </pic:spPr>
                </pic:pic>
              </a:graphicData>
            </a:graphic>
          </wp:anchor>
        </w:drawing>
      </w:r>
      <w:r w:rsidR="002D0443" w:rsidRPr="002D0443">
        <w:rPr>
          <w:rFonts w:eastAsia="Times New Roman" w:cstheme="minorHAnsi"/>
          <w:lang w:eastAsia="es-MX"/>
        </w:rPr>
        <w:t xml:space="preserve">Aplicación de un desinfectante, en dosis y tiempos de contacto recomendados por el fabricante. También puede aplicarse vapor o agua caliente por encima de 80 grados centígrados que también en estas condiciones tienen efecto desinfectante. </w:t>
      </w:r>
    </w:p>
    <w:p w:rsidR="00161C84" w:rsidRDefault="002D0443" w:rsidP="002D0443">
      <w:pPr>
        <w:numPr>
          <w:ilvl w:val="0"/>
          <w:numId w:val="27"/>
        </w:numPr>
        <w:spacing w:before="100" w:beforeAutospacing="1" w:after="100" w:afterAutospacing="1" w:line="240" w:lineRule="auto"/>
        <w:jc w:val="both"/>
        <w:rPr>
          <w:rFonts w:eastAsia="Times New Roman" w:cstheme="minorHAnsi"/>
          <w:lang w:eastAsia="es-MX"/>
        </w:rPr>
      </w:pPr>
      <w:r w:rsidRPr="002D0443">
        <w:rPr>
          <w:rFonts w:eastAsia="Times New Roman" w:cstheme="minorHAnsi"/>
          <w:lang w:eastAsia="es-MX"/>
        </w:rPr>
        <w:t>Enjuague final con agua, que se realiza cuando se usan desinfectantes químicos que así lo requieran.</w:t>
      </w:r>
    </w:p>
    <w:p w:rsidR="0051412C" w:rsidRDefault="0051412C" w:rsidP="00161C84">
      <w:pPr>
        <w:autoSpaceDE w:val="0"/>
        <w:autoSpaceDN w:val="0"/>
        <w:adjustRightInd w:val="0"/>
        <w:spacing w:after="0" w:line="240" w:lineRule="auto"/>
        <w:ind w:right="1275"/>
        <w:jc w:val="both"/>
        <w:rPr>
          <w:rFonts w:eastAsia="Times New Roman" w:cstheme="minorHAnsi"/>
          <w:lang w:eastAsia="es-MX"/>
        </w:rPr>
      </w:pPr>
    </w:p>
    <w:p w:rsidR="0051412C" w:rsidRDefault="0051412C" w:rsidP="00161C84">
      <w:pPr>
        <w:autoSpaceDE w:val="0"/>
        <w:autoSpaceDN w:val="0"/>
        <w:adjustRightInd w:val="0"/>
        <w:spacing w:after="0" w:line="240" w:lineRule="auto"/>
        <w:ind w:right="1275"/>
        <w:jc w:val="both"/>
        <w:rPr>
          <w:rFonts w:eastAsia="Times New Roman" w:cstheme="minorHAnsi"/>
          <w:lang w:eastAsia="es-MX"/>
        </w:rPr>
      </w:pPr>
    </w:p>
    <w:p w:rsidR="0051412C" w:rsidRDefault="0051412C" w:rsidP="00161C84">
      <w:pPr>
        <w:autoSpaceDE w:val="0"/>
        <w:autoSpaceDN w:val="0"/>
        <w:adjustRightInd w:val="0"/>
        <w:spacing w:after="0" w:line="240" w:lineRule="auto"/>
        <w:ind w:right="1275"/>
        <w:jc w:val="both"/>
        <w:rPr>
          <w:rFonts w:eastAsia="Times New Roman" w:cstheme="minorHAnsi"/>
          <w:lang w:eastAsia="es-MX"/>
        </w:rPr>
      </w:pPr>
    </w:p>
    <w:p w:rsidR="0051412C" w:rsidRDefault="0051412C" w:rsidP="00161C84">
      <w:pPr>
        <w:autoSpaceDE w:val="0"/>
        <w:autoSpaceDN w:val="0"/>
        <w:adjustRightInd w:val="0"/>
        <w:spacing w:after="0" w:line="240" w:lineRule="auto"/>
        <w:ind w:right="1275"/>
        <w:jc w:val="both"/>
        <w:rPr>
          <w:rFonts w:eastAsia="Times New Roman" w:cstheme="minorHAnsi"/>
          <w:lang w:eastAsia="es-MX"/>
        </w:rPr>
      </w:pPr>
    </w:p>
    <w:p w:rsidR="0051412C" w:rsidRDefault="0051412C" w:rsidP="00161C84">
      <w:pPr>
        <w:autoSpaceDE w:val="0"/>
        <w:autoSpaceDN w:val="0"/>
        <w:adjustRightInd w:val="0"/>
        <w:spacing w:after="0" w:line="240" w:lineRule="auto"/>
        <w:ind w:right="1275"/>
        <w:jc w:val="both"/>
        <w:rPr>
          <w:rFonts w:eastAsia="Times New Roman" w:cstheme="minorHAnsi"/>
          <w:lang w:eastAsia="es-MX"/>
        </w:rPr>
      </w:pPr>
    </w:p>
    <w:p w:rsidR="00161C84" w:rsidRPr="0051412C" w:rsidRDefault="0051412C" w:rsidP="00161C84">
      <w:p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lastRenderedPageBreak/>
        <w:t>TIPOS DE SUCIEDAD:</w:t>
      </w:r>
    </w:p>
    <w:p w:rsidR="00161C84" w:rsidRPr="0051412C" w:rsidRDefault="00161C84" w:rsidP="00161C84">
      <w:p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ab/>
      </w:r>
    </w:p>
    <w:p w:rsidR="00161C84" w:rsidRPr="0051412C" w:rsidRDefault="00161C84" w:rsidP="00161C84">
      <w:p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Suciedad libre: Impurezas no  fijadas en una superficie, fácilmente eliminables.</w:t>
      </w:r>
    </w:p>
    <w:p w:rsidR="00161C84" w:rsidRPr="0051412C" w:rsidRDefault="00161C84" w:rsidP="00161C84">
      <w:p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Suciedad adherente: Impurezas fijadas, que precisan una acción mecánica o química para desprenderlas del soporte.</w:t>
      </w:r>
    </w:p>
    <w:p w:rsidR="00161C84" w:rsidRPr="0051412C" w:rsidRDefault="00161C84" w:rsidP="00161C84">
      <w:p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Suciedad incrustada: Impurezas introducidas en los relieves o recovecos del soporte.</w:t>
      </w:r>
    </w:p>
    <w:p w:rsidR="0051412C" w:rsidRDefault="0051412C" w:rsidP="00161C84">
      <w:pPr>
        <w:autoSpaceDE w:val="0"/>
        <w:autoSpaceDN w:val="0"/>
        <w:adjustRightInd w:val="0"/>
        <w:spacing w:after="0" w:line="240" w:lineRule="auto"/>
        <w:ind w:right="1275"/>
        <w:jc w:val="both"/>
        <w:rPr>
          <w:rFonts w:eastAsia="Times New Roman" w:cstheme="minorHAnsi"/>
          <w:lang w:eastAsia="es-MX"/>
        </w:rPr>
      </w:pPr>
    </w:p>
    <w:p w:rsidR="00161C84" w:rsidRPr="0051412C" w:rsidRDefault="00161C84" w:rsidP="00161C84">
      <w:p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TIPOS DE DESINFECCIÓN</w:t>
      </w:r>
    </w:p>
    <w:p w:rsidR="00161C84" w:rsidRPr="0051412C" w:rsidRDefault="00D43CE3" w:rsidP="00161C84">
      <w:pPr>
        <w:numPr>
          <w:ilvl w:val="0"/>
          <w:numId w:val="34"/>
        </w:num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TEMPERATURA</w:t>
      </w:r>
      <w:r w:rsidR="00161C84" w:rsidRPr="0051412C">
        <w:rPr>
          <w:rFonts w:eastAsia="Times New Roman" w:cstheme="minorHAnsi"/>
          <w:lang w:eastAsia="es-MX"/>
        </w:rPr>
        <w:t xml:space="preserve">- Se utilizan altas temperaturas para  </w:t>
      </w:r>
    </w:p>
    <w:p w:rsidR="00161C84" w:rsidRPr="0051412C" w:rsidRDefault="00D43CE3" w:rsidP="00161C84">
      <w:pPr>
        <w:numPr>
          <w:ilvl w:val="0"/>
          <w:numId w:val="35"/>
        </w:numPr>
        <w:autoSpaceDE w:val="0"/>
        <w:autoSpaceDN w:val="0"/>
        <w:adjustRightInd w:val="0"/>
        <w:spacing w:after="0" w:line="240" w:lineRule="auto"/>
        <w:ind w:right="1275"/>
        <w:jc w:val="both"/>
        <w:rPr>
          <w:rFonts w:eastAsia="Times New Roman" w:cstheme="minorHAnsi"/>
          <w:lang w:eastAsia="es-MX"/>
        </w:rPr>
      </w:pPr>
      <w:r w:rsidRPr="0051412C">
        <w:rPr>
          <w:rFonts w:eastAsia="Times New Roman" w:cstheme="minorHAnsi"/>
          <w:lang w:eastAsia="es-MX"/>
        </w:rPr>
        <w:t>QUIMICOS</w:t>
      </w:r>
      <w:r w:rsidR="00161C84" w:rsidRPr="0051412C">
        <w:rPr>
          <w:rFonts w:eastAsia="Times New Roman" w:cstheme="minorHAnsi"/>
          <w:lang w:eastAsia="es-MX"/>
        </w:rPr>
        <w:t xml:space="preserve"> -Se  utiliza   AGUA Y DESINFECTNATE</w:t>
      </w:r>
    </w:p>
    <w:p w:rsidR="00161C84" w:rsidRPr="00161C84" w:rsidRDefault="00161C84" w:rsidP="00161C84">
      <w:pPr>
        <w:autoSpaceDE w:val="0"/>
        <w:autoSpaceDN w:val="0"/>
        <w:adjustRightInd w:val="0"/>
        <w:spacing w:after="0" w:line="240" w:lineRule="auto"/>
        <w:ind w:right="1275"/>
        <w:jc w:val="both"/>
        <w:rPr>
          <w:rFonts w:eastAsia="Times New Roman" w:cstheme="minorHAnsi"/>
          <w:b/>
          <w:lang w:eastAsia="es-MX"/>
        </w:rPr>
      </w:pPr>
    </w:p>
    <w:p w:rsidR="00161C84" w:rsidRDefault="00161C84" w:rsidP="00957E50">
      <w:pPr>
        <w:autoSpaceDE w:val="0"/>
        <w:autoSpaceDN w:val="0"/>
        <w:adjustRightInd w:val="0"/>
        <w:spacing w:after="0" w:line="240" w:lineRule="auto"/>
        <w:ind w:right="1275"/>
        <w:jc w:val="both"/>
        <w:rPr>
          <w:rFonts w:eastAsia="Times New Roman" w:cstheme="minorHAnsi"/>
          <w:b/>
          <w:lang w:eastAsia="es-MX"/>
        </w:rPr>
      </w:pPr>
      <w:r>
        <w:rPr>
          <w:rFonts w:eastAsia="Times New Roman" w:cstheme="minorHAnsi"/>
          <w:b/>
          <w:lang w:eastAsia="es-MX"/>
        </w:rPr>
        <w:t xml:space="preserve"> </w:t>
      </w:r>
    </w:p>
    <w:p w:rsidR="00161C84" w:rsidRDefault="00161C84" w:rsidP="00957E50">
      <w:pPr>
        <w:autoSpaceDE w:val="0"/>
        <w:autoSpaceDN w:val="0"/>
        <w:adjustRightInd w:val="0"/>
        <w:spacing w:after="0" w:line="240" w:lineRule="auto"/>
        <w:ind w:right="1275"/>
        <w:jc w:val="both"/>
        <w:rPr>
          <w:rFonts w:eastAsia="Times New Roman" w:cstheme="minorHAnsi"/>
          <w:b/>
          <w:lang w:eastAsia="es-MX"/>
        </w:rPr>
      </w:pPr>
    </w:p>
    <w:p w:rsidR="00645F2D" w:rsidRDefault="00957E50" w:rsidP="00957E50">
      <w:pPr>
        <w:autoSpaceDE w:val="0"/>
        <w:autoSpaceDN w:val="0"/>
        <w:adjustRightInd w:val="0"/>
        <w:spacing w:after="0" w:line="240" w:lineRule="auto"/>
        <w:ind w:right="1275"/>
        <w:jc w:val="both"/>
        <w:rPr>
          <w:rFonts w:eastAsia="Times New Roman" w:cstheme="minorHAnsi"/>
          <w:b/>
          <w:lang w:eastAsia="es-MX"/>
        </w:rPr>
      </w:pPr>
      <w:r>
        <w:rPr>
          <w:rFonts w:eastAsia="Times New Roman" w:cstheme="minorHAnsi"/>
          <w:b/>
          <w:lang w:eastAsia="es-MX"/>
        </w:rPr>
        <w:t xml:space="preserve">Limpieza y desinfección de las </w:t>
      </w:r>
      <w:r w:rsidR="00C328CA" w:rsidRPr="00C328CA">
        <w:rPr>
          <w:rFonts w:eastAsia="Times New Roman" w:cstheme="minorHAnsi"/>
          <w:b/>
          <w:lang w:eastAsia="es-MX"/>
        </w:rPr>
        <w:t>Instalaciones en la preparación de alimentos y bebidas.</w:t>
      </w:r>
    </w:p>
    <w:p w:rsidR="00957E50" w:rsidRDefault="00957E50" w:rsidP="00957E50">
      <w:pPr>
        <w:autoSpaceDE w:val="0"/>
        <w:autoSpaceDN w:val="0"/>
        <w:adjustRightInd w:val="0"/>
        <w:spacing w:after="0" w:line="240" w:lineRule="auto"/>
        <w:ind w:right="1275"/>
        <w:jc w:val="both"/>
        <w:rPr>
          <w:rFonts w:eastAsia="Times New Roman" w:cstheme="minorHAnsi"/>
          <w:b/>
          <w:lang w:eastAsia="es-MX"/>
        </w:rPr>
      </w:pP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Pisos, paredes y techos limpios y en buen estado.</w:t>
      </w:r>
      <w:r w:rsidR="00957E50" w:rsidRPr="00957E50">
        <w:rPr>
          <w:rFonts w:cs="Arial"/>
          <w:noProof/>
          <w:lang w:eastAsia="es-MX"/>
        </w:rPr>
        <w:t xml:space="preserve"> </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Coladeras en buen estado y sin estancamientos.</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Ausencia de malos olores.</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Focos y fuentes de luz con protección.</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Las superficies de contacto con los alimentos se deberán lavar y desinfectar después de su uso. Se deben desarmar, lavar y desinfectar por lo menos cada 24 horas (cuando aplique) o al final de cada jornada.</w:t>
      </w:r>
    </w:p>
    <w:p w:rsidR="00AE4085" w:rsidRPr="00C328CA" w:rsidRDefault="00957E50"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Pr>
          <w:rFonts w:cs="Arial"/>
          <w:noProof/>
          <w:lang w:eastAsia="es-MX"/>
        </w:rPr>
        <w:drawing>
          <wp:anchor distT="0" distB="0" distL="114300" distR="114300" simplePos="0" relativeHeight="252080128" behindDoc="0" locked="0" layoutInCell="1" allowOverlap="1">
            <wp:simplePos x="0" y="0"/>
            <wp:positionH relativeFrom="column">
              <wp:posOffset>4054475</wp:posOffset>
            </wp:positionH>
            <wp:positionV relativeFrom="paragraph">
              <wp:posOffset>-373380</wp:posOffset>
            </wp:positionV>
            <wp:extent cx="1468120" cy="110998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68120" cy="1109980"/>
                    </a:xfrm>
                    <a:prstGeom prst="rect">
                      <a:avLst/>
                    </a:prstGeom>
                    <a:noFill/>
                  </pic:spPr>
                </pic:pic>
              </a:graphicData>
            </a:graphic>
          </wp:anchor>
        </w:drawing>
      </w:r>
      <w:r w:rsidR="00AE4085" w:rsidRPr="00C328CA">
        <w:rPr>
          <w:rFonts w:cs="Arial"/>
        </w:rPr>
        <w:t>Las campanas y extractores deben permanecer sin cochambre y en buen estado.</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Todas las ventanas deberán contar con malla mosquitera.</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Se debe disponer de instalaciones exclusivas para el lavado de artículos de limpieza.</w:t>
      </w:r>
    </w:p>
    <w:p w:rsidR="00AE4085" w:rsidRPr="00C328CA" w:rsidRDefault="00957E50"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Pr>
          <w:rFonts w:cs="Arial"/>
          <w:noProof/>
          <w:color w:val="000000"/>
          <w:lang w:eastAsia="es-MX"/>
        </w:rPr>
        <w:drawing>
          <wp:anchor distT="0" distB="0" distL="114300" distR="114300" simplePos="0" relativeHeight="252082176" behindDoc="0" locked="0" layoutInCell="1" allowOverlap="1">
            <wp:simplePos x="0" y="0"/>
            <wp:positionH relativeFrom="column">
              <wp:posOffset>4469130</wp:posOffset>
            </wp:positionH>
            <wp:positionV relativeFrom="paragraph">
              <wp:posOffset>299085</wp:posOffset>
            </wp:positionV>
            <wp:extent cx="1064895" cy="1531620"/>
            <wp:effectExtent l="38100" t="38100" r="20955" b="11430"/>
            <wp:wrapSquare wrapText="bothSides"/>
            <wp:docPr id="826" name="Imagen 5" descr="C:\Documents and Settings\lizbetha\Escritorio\fotos cocina\101NIKON\DSCN2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Documents and Settings\lizbetha\Escritorio\fotos cocina\101NIKON\DSCN2056.JPG"/>
                    <pic:cNvPicPr>
                      <a:picLocks noChangeAspect="1" noChangeArrowheads="1"/>
                    </pic:cNvPicPr>
                  </pic:nvPicPr>
                  <pic:blipFill>
                    <a:blip r:embed="rId55" cstate="print">
                      <a:lum bright="10000"/>
                      <a:extLst>
                        <a:ext uri="{28A0092B-C50C-407E-A947-70E740481C1C}">
                          <a14:useLocalDpi xmlns:a14="http://schemas.microsoft.com/office/drawing/2010/main" val="0"/>
                        </a:ext>
                      </a:extLst>
                    </a:blip>
                    <a:srcRect r="6377"/>
                    <a:stretch>
                      <a:fillRect/>
                    </a:stretch>
                  </pic:blipFill>
                  <pic:spPr bwMode="auto">
                    <a:xfrm>
                      <a:off x="0" y="0"/>
                      <a:ext cx="1064895" cy="1531620"/>
                    </a:xfrm>
                    <a:prstGeom prst="rect">
                      <a:avLst/>
                    </a:prstGeom>
                    <a:noFill/>
                    <a:ln w="38100" cmpd="sng">
                      <a:solidFill>
                        <a:srgbClr val="000000"/>
                      </a:solidFill>
                      <a:miter lim="800000"/>
                      <a:headEnd/>
                      <a:tailEnd/>
                    </a:ln>
                    <a:effectLst/>
                  </pic:spPr>
                </pic:pic>
              </a:graphicData>
            </a:graphic>
          </wp:anchor>
        </w:drawing>
      </w:r>
      <w:r w:rsidR="00AE4085" w:rsidRPr="00C328CA">
        <w:rPr>
          <w:rFonts w:cs="Arial"/>
        </w:rPr>
        <w:t xml:space="preserve">El área de preparación de alimentos debe contar por lo menos con una estación de exclusiva para el lavado de manos. </w:t>
      </w:r>
    </w:p>
    <w:p w:rsidR="00C328CA" w:rsidRDefault="00C328CA" w:rsidP="00957E50">
      <w:pPr>
        <w:pStyle w:val="Prrafodelista"/>
        <w:autoSpaceDE w:val="0"/>
        <w:autoSpaceDN w:val="0"/>
        <w:adjustRightInd w:val="0"/>
        <w:spacing w:after="0" w:line="240" w:lineRule="auto"/>
        <w:ind w:left="567" w:right="1275"/>
        <w:jc w:val="both"/>
        <w:rPr>
          <w:rFonts w:eastAsia="Times New Roman" w:cstheme="minorHAnsi"/>
          <w:lang w:eastAsia="es-MX"/>
        </w:rPr>
      </w:pPr>
      <w:r>
        <w:rPr>
          <w:rFonts w:eastAsia="Times New Roman" w:cstheme="minorHAnsi"/>
          <w:lang w:eastAsia="es-MX"/>
        </w:rPr>
        <w:t xml:space="preserve">         </w:t>
      </w:r>
    </w:p>
    <w:p w:rsidR="00C328CA" w:rsidRPr="00C328CA" w:rsidRDefault="00C328CA" w:rsidP="00957E50">
      <w:pPr>
        <w:pStyle w:val="Prrafodelista"/>
        <w:numPr>
          <w:ilvl w:val="0"/>
          <w:numId w:val="30"/>
        </w:numPr>
        <w:spacing w:after="0" w:line="240" w:lineRule="auto"/>
        <w:ind w:left="993"/>
        <w:jc w:val="both"/>
        <w:rPr>
          <w:rFonts w:cs="Arial"/>
        </w:rPr>
      </w:pPr>
      <w:r w:rsidRPr="00C328CA">
        <w:rPr>
          <w:rFonts w:cs="Arial"/>
        </w:rPr>
        <w:t>Jabón líquido antibacteriano</w:t>
      </w:r>
    </w:p>
    <w:p w:rsidR="00C328CA" w:rsidRPr="00C328CA" w:rsidRDefault="00C328CA" w:rsidP="00957E50">
      <w:pPr>
        <w:pStyle w:val="Prrafodelista"/>
        <w:numPr>
          <w:ilvl w:val="0"/>
          <w:numId w:val="30"/>
        </w:numPr>
        <w:spacing w:after="0" w:line="240" w:lineRule="auto"/>
        <w:ind w:left="993"/>
        <w:jc w:val="both"/>
        <w:rPr>
          <w:rFonts w:cs="Arial"/>
        </w:rPr>
      </w:pPr>
      <w:r w:rsidRPr="00C328CA">
        <w:rPr>
          <w:rFonts w:cs="Arial"/>
        </w:rPr>
        <w:t>Cepillo en solución desinfectante</w:t>
      </w:r>
      <w:r w:rsidR="00957E50" w:rsidRPr="00957E50">
        <w:rPr>
          <w:rFonts w:cs="Arial"/>
          <w:noProof/>
          <w:color w:val="000000"/>
          <w:lang w:eastAsia="es-MX"/>
        </w:rPr>
        <w:t xml:space="preserve"> </w:t>
      </w:r>
    </w:p>
    <w:p w:rsidR="00C328CA" w:rsidRPr="00C328CA" w:rsidRDefault="00C328CA" w:rsidP="00957E50">
      <w:pPr>
        <w:pStyle w:val="Prrafodelista"/>
        <w:numPr>
          <w:ilvl w:val="0"/>
          <w:numId w:val="30"/>
        </w:numPr>
        <w:spacing w:after="0" w:line="240" w:lineRule="auto"/>
        <w:ind w:left="993"/>
        <w:jc w:val="both"/>
        <w:rPr>
          <w:rFonts w:cs="Arial"/>
        </w:rPr>
      </w:pPr>
      <w:r w:rsidRPr="00C328CA">
        <w:rPr>
          <w:rFonts w:cs="Arial"/>
        </w:rPr>
        <w:t>Toallas desechables o secadora de aire de paro automático</w:t>
      </w:r>
    </w:p>
    <w:p w:rsidR="00C328CA" w:rsidRDefault="00C328CA" w:rsidP="00957E50">
      <w:pPr>
        <w:pStyle w:val="Prrafodelista"/>
        <w:numPr>
          <w:ilvl w:val="0"/>
          <w:numId w:val="30"/>
        </w:numPr>
        <w:spacing w:after="0" w:line="240" w:lineRule="auto"/>
        <w:ind w:left="993"/>
        <w:jc w:val="both"/>
        <w:rPr>
          <w:rFonts w:cs="Arial"/>
        </w:rPr>
      </w:pPr>
      <w:r w:rsidRPr="00C328CA">
        <w:rPr>
          <w:rFonts w:cs="Arial"/>
        </w:rPr>
        <w:t>En caso de usar toallas desechables debe contar con un bote para basura con bolsa de plástico cualquier dispositivo o acción que evite el contacto directo de las manos con el bote de basura.</w:t>
      </w:r>
    </w:p>
    <w:p w:rsidR="00C328CA" w:rsidRPr="00C328CA" w:rsidRDefault="00C328CA" w:rsidP="00957E50">
      <w:pPr>
        <w:spacing w:after="0" w:line="240" w:lineRule="auto"/>
        <w:ind w:left="567"/>
        <w:jc w:val="both"/>
        <w:rPr>
          <w:rFonts w:cs="Arial"/>
        </w:rPr>
      </w:pPr>
    </w:p>
    <w:p w:rsidR="00C328CA" w:rsidRPr="00C328CA" w:rsidRDefault="00732776" w:rsidP="00957E50">
      <w:pPr>
        <w:pStyle w:val="Prrafodelista"/>
        <w:numPr>
          <w:ilvl w:val="0"/>
          <w:numId w:val="29"/>
        </w:numPr>
        <w:spacing w:after="0" w:line="240" w:lineRule="auto"/>
        <w:ind w:left="567"/>
        <w:jc w:val="both"/>
        <w:rPr>
          <w:rFonts w:cs="Arial"/>
        </w:rPr>
      </w:pPr>
      <w:r>
        <w:rPr>
          <w:rFonts w:ascii="Arial" w:hAnsi="Arial" w:cs="Arial"/>
          <w:noProof/>
          <w:color w:val="1122CC"/>
          <w:sz w:val="27"/>
          <w:szCs w:val="27"/>
          <w:shd w:val="clear" w:color="auto" w:fill="CCCCCC"/>
          <w:lang w:eastAsia="es-MX"/>
        </w:rPr>
        <w:drawing>
          <wp:anchor distT="0" distB="0" distL="114300" distR="114300" simplePos="0" relativeHeight="252084224" behindDoc="0" locked="0" layoutInCell="1" allowOverlap="1">
            <wp:simplePos x="0" y="0"/>
            <wp:positionH relativeFrom="column">
              <wp:posOffset>4443095</wp:posOffset>
            </wp:positionH>
            <wp:positionV relativeFrom="paragraph">
              <wp:posOffset>116205</wp:posOffset>
            </wp:positionV>
            <wp:extent cx="1139190" cy="818515"/>
            <wp:effectExtent l="0" t="0" r="0" b="0"/>
            <wp:wrapSquare wrapText="bothSides"/>
            <wp:docPr id="13" name="Imagen 13" descr="https://encrypted-tbn0.gstatic.com/images?q=tbn:ANd9GcTfYJzXGAlozn989AigA-8mvu-ha8oWV9P0q9hEvVo-uE7yQLAnfVEsiqE_dQ">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0.gstatic.com/images?q=tbn:ANd9GcTfYJzXGAlozn989AigA-8mvu-ha8oWV9P0q9hEvVo-uE7yQLAnfVEsiqE_dQ">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9190" cy="818515"/>
                    </a:xfrm>
                    <a:prstGeom prst="rect">
                      <a:avLst/>
                    </a:prstGeom>
                    <a:noFill/>
                    <a:ln>
                      <a:noFill/>
                    </a:ln>
                  </pic:spPr>
                </pic:pic>
              </a:graphicData>
            </a:graphic>
          </wp:anchor>
        </w:drawing>
      </w:r>
      <w:r w:rsidR="00C328CA" w:rsidRPr="00C328CA">
        <w:rPr>
          <w:rFonts w:cs="Arial"/>
        </w:rPr>
        <w:t>Todas las tablas para picar deben ser de material inerte.</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Solo se emplean utensilios de superficie inerte, queda prohibido el uso de madera como superficie de contacto directo con los alimentos.</w:t>
      </w:r>
      <w:r w:rsidR="00732776" w:rsidRPr="00732776">
        <w:rPr>
          <w:rFonts w:ascii="Arial" w:hAnsi="Arial" w:cs="Arial"/>
          <w:color w:val="1122CC"/>
          <w:sz w:val="27"/>
          <w:szCs w:val="27"/>
          <w:shd w:val="clear" w:color="auto" w:fill="CCCCCC"/>
        </w:rPr>
        <w:t xml:space="preserve"> </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Las tablas utilizadas se lavan y desinfectan después de su uso.</w:t>
      </w:r>
    </w:p>
    <w:p w:rsidR="00AE4085" w:rsidRPr="00C328CA"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C328CA">
        <w:rPr>
          <w:rFonts w:cs="Arial"/>
        </w:rPr>
        <w:t>Se utilizan trapos exclusivos para limpieza de mesas y superficies de trabajo.</w:t>
      </w:r>
    </w:p>
    <w:p w:rsidR="00AE4085" w:rsidRPr="00957E50" w:rsidRDefault="00732776"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732776">
        <w:rPr>
          <w:rFonts w:cs="Arial"/>
          <w:noProof/>
          <w:lang w:eastAsia="es-MX"/>
        </w:rPr>
        <w:lastRenderedPageBreak/>
        <w:drawing>
          <wp:anchor distT="0" distB="0" distL="114300" distR="114300" simplePos="0" relativeHeight="252083200" behindDoc="0" locked="0" layoutInCell="1" allowOverlap="1">
            <wp:simplePos x="0" y="0"/>
            <wp:positionH relativeFrom="column">
              <wp:posOffset>4445635</wp:posOffset>
            </wp:positionH>
            <wp:positionV relativeFrom="paragraph">
              <wp:posOffset>27940</wp:posOffset>
            </wp:positionV>
            <wp:extent cx="1136650" cy="751840"/>
            <wp:effectExtent l="0" t="0" r="0" b="0"/>
            <wp:wrapSquare wrapText="bothSides"/>
            <wp:docPr id="12" name="Imagen 12" descr="https://encrypted-tbn0.gstatic.com/images?q=tbn:ANd9GcS1WDcunnMtRF7ZZX9V_mxYnJJvs6CBwkZbe2vMABuwRuPGc2c7h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0.gstatic.com/images?q=tbn:ANd9GcS1WDcunnMtRF7ZZX9V_mxYnJJvs6CBwkZbe2vMABuwRuPGc2c7h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36650" cy="751840"/>
                    </a:xfrm>
                    <a:prstGeom prst="rect">
                      <a:avLst/>
                    </a:prstGeom>
                    <a:noFill/>
                    <a:ln>
                      <a:noFill/>
                    </a:ln>
                  </pic:spPr>
                </pic:pic>
              </a:graphicData>
            </a:graphic>
          </wp:anchor>
        </w:drawing>
      </w:r>
      <w:r w:rsidR="00AE4085" w:rsidRPr="00C328CA">
        <w:rPr>
          <w:rFonts w:cs="Arial"/>
        </w:rPr>
        <w:t>Los carros de servicio, entrepaños, gavetas y repisas se encuentran limpios y en buen estado.</w:t>
      </w:r>
    </w:p>
    <w:p w:rsidR="00AE4085" w:rsidRPr="00957E50"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957E50">
        <w:rPr>
          <w:rFonts w:cs="Arial"/>
        </w:rPr>
        <w:t xml:space="preserve">Las mesas de trabajo se lavan y desinfectan antes y después de su uso. En </w:t>
      </w:r>
      <w:r w:rsidR="00732776" w:rsidRPr="00732776">
        <w:rPr>
          <w:rFonts w:cs="Arial"/>
        </w:rPr>
        <w:t xml:space="preserve"> </w:t>
      </w:r>
      <w:r w:rsidRPr="00957E50">
        <w:rPr>
          <w:rFonts w:cs="Arial"/>
        </w:rPr>
        <w:t>procesos continuos no exceden las dos horas.</w:t>
      </w:r>
    </w:p>
    <w:p w:rsidR="00AE4085" w:rsidRPr="00957E50"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957E50">
        <w:rPr>
          <w:rFonts w:cs="Arial"/>
        </w:rPr>
        <w:t>Todos los utensilios se almacenan en un área específica y limpia.</w:t>
      </w:r>
    </w:p>
    <w:p w:rsidR="00AE4085" w:rsidRPr="00957E50"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957E50">
        <w:rPr>
          <w:rFonts w:cs="Arial"/>
        </w:rPr>
        <w:t>El lavado de loza se efectúa conforme lo especifica la técnica descrita en la norma.</w:t>
      </w:r>
    </w:p>
    <w:p w:rsidR="00957E50" w:rsidRPr="00957E50" w:rsidRDefault="00957E50" w:rsidP="00957E50">
      <w:pPr>
        <w:pStyle w:val="Prrafodelista"/>
        <w:spacing w:after="0" w:line="240" w:lineRule="auto"/>
        <w:ind w:left="567"/>
        <w:jc w:val="both"/>
        <w:rPr>
          <w:rFonts w:cs="Arial"/>
        </w:rPr>
      </w:pPr>
      <w:r w:rsidRPr="00957E50">
        <w:rPr>
          <w:rFonts w:cs="Arial"/>
        </w:rPr>
        <w:t>Lavado manual: descamoche, lavado, enjuagado, desinfectado y secado</w:t>
      </w:r>
    </w:p>
    <w:p w:rsidR="00957E50" w:rsidRPr="00957E50" w:rsidRDefault="00957E50" w:rsidP="00957E50">
      <w:pPr>
        <w:pStyle w:val="Prrafodelista"/>
        <w:autoSpaceDE w:val="0"/>
        <w:autoSpaceDN w:val="0"/>
        <w:adjustRightInd w:val="0"/>
        <w:spacing w:after="0" w:line="240" w:lineRule="auto"/>
        <w:ind w:left="567" w:right="1275"/>
        <w:jc w:val="both"/>
        <w:rPr>
          <w:rFonts w:eastAsia="Times New Roman" w:cstheme="minorHAnsi"/>
          <w:lang w:eastAsia="es-MX"/>
        </w:rPr>
      </w:pPr>
      <w:r w:rsidRPr="00034C7E">
        <w:rPr>
          <w:rFonts w:cs="Arial"/>
        </w:rPr>
        <w:t>Máquina lavaloza: conforme al proveedor de productos químicos o fabricante de la máquina</w:t>
      </w:r>
    </w:p>
    <w:p w:rsidR="00957E50" w:rsidRPr="00957E50" w:rsidRDefault="00957E50"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957E50">
        <w:rPr>
          <w:rFonts w:cs="Arial"/>
        </w:rPr>
        <w:t>El secado de loza deberá realizarse conforme lo indica la norma.</w:t>
      </w:r>
    </w:p>
    <w:p w:rsidR="00AE4085" w:rsidRPr="00957E50"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957E50">
        <w:rPr>
          <w:rFonts w:cs="Arial"/>
        </w:rPr>
        <w:t xml:space="preserve">Los botes de basura cuentan con bolsas de plástico  y están tapados mientras no estén en uso continuo. </w:t>
      </w:r>
    </w:p>
    <w:p w:rsidR="00AE4085" w:rsidRPr="00957E50" w:rsidRDefault="00AE4085" w:rsidP="00957E50">
      <w:pPr>
        <w:pStyle w:val="Prrafodelista"/>
        <w:numPr>
          <w:ilvl w:val="0"/>
          <w:numId w:val="29"/>
        </w:numPr>
        <w:autoSpaceDE w:val="0"/>
        <w:autoSpaceDN w:val="0"/>
        <w:adjustRightInd w:val="0"/>
        <w:spacing w:after="0" w:line="240" w:lineRule="auto"/>
        <w:ind w:left="567" w:right="1275"/>
        <w:jc w:val="both"/>
        <w:rPr>
          <w:rFonts w:eastAsia="Times New Roman" w:cstheme="minorHAnsi"/>
          <w:lang w:eastAsia="es-MX"/>
        </w:rPr>
      </w:pPr>
      <w:r w:rsidRPr="00957E50">
        <w:rPr>
          <w:rFonts w:cs="Arial"/>
        </w:rPr>
        <w:t>Todos los procedimientos de limpieza se realizan conforme a un programa de limpieza y desinfección diseñado por la empresa.</w:t>
      </w:r>
    </w:p>
    <w:p w:rsidR="00AE4085" w:rsidRDefault="00AE4085" w:rsidP="00C328CA">
      <w:pPr>
        <w:autoSpaceDE w:val="0"/>
        <w:autoSpaceDN w:val="0"/>
        <w:adjustRightInd w:val="0"/>
        <w:spacing w:after="0" w:line="240" w:lineRule="auto"/>
        <w:jc w:val="both"/>
        <w:rPr>
          <w:rFonts w:cs="Arial"/>
          <w:bCs/>
          <w:lang w:eastAsia="es-MX"/>
        </w:rPr>
      </w:pPr>
    </w:p>
    <w:p w:rsidR="000373D8" w:rsidRPr="00034C7E" w:rsidRDefault="000373D8" w:rsidP="00C328CA">
      <w:pPr>
        <w:autoSpaceDE w:val="0"/>
        <w:autoSpaceDN w:val="0"/>
        <w:adjustRightInd w:val="0"/>
        <w:spacing w:after="0" w:line="240" w:lineRule="auto"/>
        <w:jc w:val="both"/>
        <w:rPr>
          <w:rFonts w:cs="Arial"/>
          <w:bCs/>
          <w:lang w:eastAsia="es-MX"/>
        </w:rPr>
      </w:pPr>
    </w:p>
    <w:p w:rsidR="00732776" w:rsidRDefault="00732776" w:rsidP="00AE4085">
      <w:pPr>
        <w:autoSpaceDE w:val="0"/>
        <w:autoSpaceDN w:val="0"/>
        <w:adjustRightInd w:val="0"/>
        <w:spacing w:after="0" w:line="240" w:lineRule="auto"/>
        <w:rPr>
          <w:rFonts w:cs="Arial"/>
          <w:b/>
          <w:lang w:eastAsia="es-MX"/>
        </w:rPr>
      </w:pPr>
      <w:r w:rsidRPr="00732776">
        <w:rPr>
          <w:rFonts w:cs="Arial"/>
          <w:b/>
          <w:lang w:eastAsia="es-MX"/>
        </w:rPr>
        <w:t>Otra forma de realizar la limpieza y desinfección:</w:t>
      </w:r>
    </w:p>
    <w:p w:rsidR="000373D8" w:rsidRPr="00732776" w:rsidRDefault="000373D8" w:rsidP="00AE4085">
      <w:pPr>
        <w:autoSpaceDE w:val="0"/>
        <w:autoSpaceDN w:val="0"/>
        <w:adjustRightInd w:val="0"/>
        <w:spacing w:after="0" w:line="240" w:lineRule="auto"/>
        <w:rPr>
          <w:rFonts w:cs="Arial"/>
          <w:b/>
          <w:lang w:eastAsia="es-MX"/>
        </w:rPr>
      </w:pPr>
    </w:p>
    <w:p w:rsidR="00AE4085" w:rsidRPr="00034C7E" w:rsidRDefault="00AE4085" w:rsidP="00AE4085">
      <w:pPr>
        <w:autoSpaceDE w:val="0"/>
        <w:autoSpaceDN w:val="0"/>
        <w:adjustRightInd w:val="0"/>
        <w:spacing w:after="0" w:line="240" w:lineRule="auto"/>
        <w:rPr>
          <w:rFonts w:cs="Arial"/>
          <w:lang w:eastAsia="es-MX"/>
        </w:rPr>
      </w:pPr>
      <w:r w:rsidRPr="008848F1">
        <w:rPr>
          <w:rFonts w:cs="Arial"/>
          <w:b/>
          <w:lang w:eastAsia="es-MX"/>
        </w:rPr>
        <w:t>LLEDS</w:t>
      </w:r>
      <w:r w:rsidRPr="00034C7E">
        <w:rPr>
          <w:rFonts w:cs="Arial"/>
          <w:lang w:eastAsia="es-MX"/>
        </w:rPr>
        <w:t>: proceso en cinco pasos que sirve para disminuir el riesgo de contaminación cruzada entre superficies vivas e inertes, alimentos y productos por medio de:</w:t>
      </w:r>
    </w:p>
    <w:p w:rsidR="00AE4085" w:rsidRPr="00034C7E" w:rsidRDefault="00AE4085" w:rsidP="00E33914">
      <w:pPr>
        <w:numPr>
          <w:ilvl w:val="0"/>
          <w:numId w:val="9"/>
        </w:numPr>
        <w:autoSpaceDE w:val="0"/>
        <w:autoSpaceDN w:val="0"/>
        <w:adjustRightInd w:val="0"/>
        <w:spacing w:after="0" w:line="240" w:lineRule="auto"/>
        <w:rPr>
          <w:rFonts w:cs="Arial"/>
          <w:lang w:eastAsia="es-MX"/>
        </w:rPr>
      </w:pPr>
      <w:r w:rsidRPr="00034C7E">
        <w:rPr>
          <w:rFonts w:cs="Arial"/>
          <w:lang w:eastAsia="es-MX"/>
        </w:rPr>
        <w:t>Limpiar: Eliminar la suciedad visible con papel, agua o mecánicamente, en hortalizas quitar lo que no es comestible.</w:t>
      </w:r>
    </w:p>
    <w:p w:rsidR="00AE4085" w:rsidRPr="00034C7E" w:rsidRDefault="00AE4085" w:rsidP="00E33914">
      <w:pPr>
        <w:numPr>
          <w:ilvl w:val="0"/>
          <w:numId w:val="9"/>
        </w:numPr>
        <w:autoSpaceDE w:val="0"/>
        <w:autoSpaceDN w:val="0"/>
        <w:adjustRightInd w:val="0"/>
        <w:spacing w:after="0" w:line="240" w:lineRule="auto"/>
        <w:rPr>
          <w:rFonts w:cs="Arial"/>
          <w:lang w:eastAsia="es-MX"/>
        </w:rPr>
      </w:pPr>
      <w:r w:rsidRPr="00034C7E">
        <w:rPr>
          <w:rFonts w:cs="Arial"/>
          <w:lang w:eastAsia="es-MX"/>
        </w:rPr>
        <w:t>Lavar: Eliminar tallando mecánicamente y con un detergente la suciedad visible y la no visible como pesticidas, fertilizantes y huevecillos de parásitos.</w:t>
      </w:r>
    </w:p>
    <w:p w:rsidR="00AE4085" w:rsidRPr="00034C7E" w:rsidRDefault="00AE4085" w:rsidP="00E33914">
      <w:pPr>
        <w:numPr>
          <w:ilvl w:val="0"/>
          <w:numId w:val="9"/>
        </w:numPr>
        <w:autoSpaceDE w:val="0"/>
        <w:autoSpaceDN w:val="0"/>
        <w:adjustRightInd w:val="0"/>
        <w:spacing w:after="0" w:line="240" w:lineRule="auto"/>
        <w:rPr>
          <w:rFonts w:cs="Arial"/>
          <w:lang w:eastAsia="es-MX"/>
        </w:rPr>
      </w:pPr>
      <w:r w:rsidRPr="00034C7E">
        <w:rPr>
          <w:rFonts w:cs="Arial"/>
          <w:lang w:eastAsia="es-MX"/>
        </w:rPr>
        <w:t>Enjuagar: Quitar con agua para uso y consumo humano de preferencia al chorro o presión para eliminar la suciedad y el detergente y no se inactiven a algunos químicos que sirven para:</w:t>
      </w:r>
    </w:p>
    <w:p w:rsidR="00AE4085" w:rsidRPr="00034C7E" w:rsidRDefault="00AE4085" w:rsidP="00E33914">
      <w:pPr>
        <w:numPr>
          <w:ilvl w:val="0"/>
          <w:numId w:val="9"/>
        </w:numPr>
        <w:autoSpaceDE w:val="0"/>
        <w:autoSpaceDN w:val="0"/>
        <w:adjustRightInd w:val="0"/>
        <w:spacing w:after="0" w:line="240" w:lineRule="auto"/>
        <w:rPr>
          <w:rFonts w:cs="Arial"/>
          <w:lang w:eastAsia="es-MX"/>
        </w:rPr>
      </w:pPr>
      <w:r w:rsidRPr="00034C7E">
        <w:rPr>
          <w:rFonts w:cs="Arial"/>
          <w:lang w:eastAsia="es-MX"/>
        </w:rPr>
        <w:t>Desinfectar: Reducción del número de microorganismos presentes en una superficie o alimento mediante agentes químicos, métodos físicos o ambos, a un nivel de inocuidad</w:t>
      </w:r>
    </w:p>
    <w:p w:rsidR="00AE4085" w:rsidRPr="00034C7E" w:rsidRDefault="00AE4085" w:rsidP="00E33914">
      <w:pPr>
        <w:numPr>
          <w:ilvl w:val="0"/>
          <w:numId w:val="9"/>
        </w:numPr>
        <w:autoSpaceDE w:val="0"/>
        <w:autoSpaceDN w:val="0"/>
        <w:adjustRightInd w:val="0"/>
        <w:spacing w:after="0" w:line="240" w:lineRule="auto"/>
        <w:rPr>
          <w:rFonts w:cs="Arial"/>
          <w:lang w:eastAsia="es-MX"/>
        </w:rPr>
      </w:pPr>
      <w:r w:rsidRPr="00034C7E">
        <w:rPr>
          <w:rFonts w:cs="Arial"/>
          <w:lang w:eastAsia="es-MX"/>
        </w:rPr>
        <w:t>Secar sin contacto: Dejar escurrir, en el caso de las hortalizas, o al aire libre las demás superficies.</w:t>
      </w:r>
    </w:p>
    <w:p w:rsidR="008848F1" w:rsidRDefault="008848F1" w:rsidP="00AE4085">
      <w:pPr>
        <w:autoSpaceDE w:val="0"/>
        <w:autoSpaceDN w:val="0"/>
        <w:adjustRightInd w:val="0"/>
        <w:spacing w:after="0" w:line="240" w:lineRule="auto"/>
        <w:jc w:val="both"/>
        <w:rPr>
          <w:rFonts w:cs="Arial"/>
          <w:lang w:eastAsia="es-MX"/>
        </w:rPr>
      </w:pP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 xml:space="preserve"> </w:t>
      </w:r>
      <w:r w:rsidR="008848F1" w:rsidRPr="008848F1">
        <w:rPr>
          <w:rFonts w:cs="Arial"/>
          <w:b/>
          <w:lang w:eastAsia="es-MX"/>
        </w:rPr>
        <w:t>Instalaciones, equipo y utensilios:</w:t>
      </w:r>
      <w:r w:rsidRPr="00034C7E">
        <w:rPr>
          <w:rFonts w:cs="Arial"/>
          <w:lang w:eastAsia="es-MX"/>
        </w:rPr>
        <w:t xml:space="preserve"> Se consideran superficies inertes a las que están en contacto directo con los alimentos como equipo y los utensilios si en éstos no se aplica LLEDS, son causantes de contaminación cruzada. Los microorganismos se desarrollan en los restos de alimentos y suciedad que se acumula en las superficies de por lo que representa un riesgo.</w:t>
      </w:r>
    </w:p>
    <w:p w:rsidR="00AE4085" w:rsidRPr="00034C7E" w:rsidRDefault="00AE4085" w:rsidP="00AE4085">
      <w:pPr>
        <w:autoSpaceDE w:val="0"/>
        <w:autoSpaceDN w:val="0"/>
        <w:adjustRightInd w:val="0"/>
        <w:spacing w:after="0" w:line="240" w:lineRule="auto"/>
        <w:jc w:val="both"/>
        <w:rPr>
          <w:rFonts w:cs="Arial"/>
          <w:lang w:eastAsia="es-MX"/>
        </w:rPr>
      </w:pP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 xml:space="preserve"> Es necesario completar los cinco pasos para garantizar el proceso higiénico de superficies inertes.</w:t>
      </w:r>
    </w:p>
    <w:p w:rsidR="008848F1" w:rsidRDefault="008848F1" w:rsidP="008848F1">
      <w:pPr>
        <w:autoSpaceDE w:val="0"/>
        <w:autoSpaceDN w:val="0"/>
        <w:adjustRightInd w:val="0"/>
        <w:spacing w:after="0" w:line="240" w:lineRule="auto"/>
        <w:rPr>
          <w:rFonts w:cs="Arial"/>
          <w:b/>
          <w:lang w:eastAsia="es-MX"/>
        </w:rPr>
      </w:pPr>
    </w:p>
    <w:p w:rsidR="00AE4085" w:rsidRPr="008848F1" w:rsidRDefault="008848F1" w:rsidP="008848F1">
      <w:pPr>
        <w:autoSpaceDE w:val="0"/>
        <w:autoSpaceDN w:val="0"/>
        <w:adjustRightInd w:val="0"/>
        <w:spacing w:after="0" w:line="240" w:lineRule="auto"/>
        <w:rPr>
          <w:rFonts w:cs="Arial"/>
          <w:b/>
          <w:lang w:eastAsia="es-MX"/>
        </w:rPr>
      </w:pPr>
      <w:r w:rsidRPr="008848F1">
        <w:rPr>
          <w:rFonts w:cs="Arial"/>
          <w:b/>
          <w:lang w:eastAsia="es-MX"/>
        </w:rPr>
        <w:t>Pisos, paredes y techos:</w:t>
      </w:r>
    </w:p>
    <w:p w:rsidR="00AE4085" w:rsidRPr="008848F1" w:rsidRDefault="00AE4085" w:rsidP="008848F1">
      <w:pPr>
        <w:pStyle w:val="Prrafodelista"/>
        <w:numPr>
          <w:ilvl w:val="0"/>
          <w:numId w:val="33"/>
        </w:numPr>
        <w:autoSpaceDE w:val="0"/>
        <w:autoSpaceDN w:val="0"/>
        <w:adjustRightInd w:val="0"/>
        <w:spacing w:after="0" w:line="240" w:lineRule="auto"/>
        <w:ind w:left="567" w:hanging="141"/>
        <w:jc w:val="both"/>
        <w:rPr>
          <w:rFonts w:cs="Arial"/>
          <w:lang w:eastAsia="es-MX"/>
        </w:rPr>
      </w:pPr>
      <w:r w:rsidRPr="008848F1">
        <w:rPr>
          <w:rFonts w:cs="Arial"/>
          <w:lang w:eastAsia="es-MX"/>
        </w:rPr>
        <w:t>Limpiar desocupando las mesas y paredes o muebles, barriendo y recogiendo la basura sin llevarla a otra área.</w:t>
      </w:r>
    </w:p>
    <w:p w:rsidR="00AE4085" w:rsidRPr="008848F1" w:rsidRDefault="00AE4085" w:rsidP="008848F1">
      <w:pPr>
        <w:pStyle w:val="Prrafodelista"/>
        <w:numPr>
          <w:ilvl w:val="0"/>
          <w:numId w:val="33"/>
        </w:numPr>
        <w:autoSpaceDE w:val="0"/>
        <w:autoSpaceDN w:val="0"/>
        <w:adjustRightInd w:val="0"/>
        <w:spacing w:after="0" w:line="240" w:lineRule="auto"/>
        <w:ind w:left="567" w:hanging="141"/>
        <w:jc w:val="both"/>
        <w:rPr>
          <w:rFonts w:cs="Arial"/>
          <w:lang w:eastAsia="es-MX"/>
        </w:rPr>
      </w:pPr>
      <w:r w:rsidRPr="008848F1">
        <w:rPr>
          <w:rFonts w:cs="Arial"/>
          <w:lang w:eastAsia="es-MX"/>
        </w:rPr>
        <w:t>Lavar tallando con fibra o cepillo, usar poco detergente de preferencia acido para poder eliminarlo con un “jalador” y que el enjuague sea fácil.</w:t>
      </w:r>
    </w:p>
    <w:p w:rsidR="00AE4085" w:rsidRPr="008848F1" w:rsidRDefault="00AE4085" w:rsidP="008848F1">
      <w:pPr>
        <w:pStyle w:val="Prrafodelista"/>
        <w:numPr>
          <w:ilvl w:val="0"/>
          <w:numId w:val="33"/>
        </w:numPr>
        <w:autoSpaceDE w:val="0"/>
        <w:autoSpaceDN w:val="0"/>
        <w:adjustRightInd w:val="0"/>
        <w:spacing w:after="0" w:line="240" w:lineRule="auto"/>
        <w:ind w:left="567" w:hanging="141"/>
        <w:jc w:val="both"/>
        <w:rPr>
          <w:rFonts w:cs="Arial"/>
          <w:lang w:eastAsia="es-MX"/>
        </w:rPr>
      </w:pPr>
      <w:r w:rsidRPr="008848F1">
        <w:rPr>
          <w:rFonts w:cs="Arial"/>
          <w:lang w:eastAsia="es-MX"/>
        </w:rPr>
        <w:t>Enjuagar con manguera o con agua de preferencia a presión y jalar para facilitar el siguiente paso.</w:t>
      </w:r>
    </w:p>
    <w:p w:rsidR="00AE4085" w:rsidRPr="008848F1" w:rsidRDefault="00AE4085" w:rsidP="008848F1">
      <w:pPr>
        <w:pStyle w:val="Prrafodelista"/>
        <w:numPr>
          <w:ilvl w:val="0"/>
          <w:numId w:val="33"/>
        </w:numPr>
        <w:autoSpaceDE w:val="0"/>
        <w:autoSpaceDN w:val="0"/>
        <w:adjustRightInd w:val="0"/>
        <w:spacing w:after="0" w:line="240" w:lineRule="auto"/>
        <w:ind w:left="567" w:hanging="141"/>
        <w:jc w:val="both"/>
        <w:rPr>
          <w:rFonts w:cs="Arial"/>
          <w:lang w:eastAsia="es-MX"/>
        </w:rPr>
      </w:pPr>
      <w:r w:rsidRPr="008848F1">
        <w:rPr>
          <w:rFonts w:cs="Arial"/>
          <w:lang w:eastAsia="es-MX"/>
        </w:rPr>
        <w:lastRenderedPageBreak/>
        <w:t>Desinfectar atomizando o con trapo limpio y con solución desinfectante Secar al aire sin contacto, usar un producto que no se evapore pronto.</w:t>
      </w:r>
    </w:p>
    <w:p w:rsidR="008848F1" w:rsidRDefault="008848F1" w:rsidP="008848F1">
      <w:pPr>
        <w:autoSpaceDE w:val="0"/>
        <w:autoSpaceDN w:val="0"/>
        <w:adjustRightInd w:val="0"/>
        <w:spacing w:after="0" w:line="240" w:lineRule="auto"/>
        <w:rPr>
          <w:rFonts w:cs="Arial"/>
          <w:b/>
          <w:lang w:eastAsia="es-MX"/>
        </w:rPr>
      </w:pPr>
    </w:p>
    <w:p w:rsidR="00AE4085" w:rsidRPr="00034C7E" w:rsidRDefault="008848F1" w:rsidP="008848F1">
      <w:pPr>
        <w:autoSpaceDE w:val="0"/>
        <w:autoSpaceDN w:val="0"/>
        <w:adjustRightInd w:val="0"/>
        <w:spacing w:after="0" w:line="240" w:lineRule="auto"/>
        <w:rPr>
          <w:rFonts w:cs="Arial"/>
          <w:lang w:eastAsia="es-MX"/>
        </w:rPr>
      </w:pPr>
      <w:r w:rsidRPr="00034C7E">
        <w:rPr>
          <w:rFonts w:cs="Arial"/>
          <w:b/>
          <w:lang w:eastAsia="es-MX"/>
        </w:rPr>
        <w:t>Procesadores:</w:t>
      </w:r>
      <w:r w:rsidR="00AE4085" w:rsidRPr="00034C7E">
        <w:rPr>
          <w:rFonts w:cs="Arial"/>
          <w:lang w:eastAsia="es-MX"/>
        </w:rPr>
        <w:t xml:space="preserve"> Todo el equipo se deberá lavar y desinfectar al cambiar de producto con un "sifón o rociador" y se deberá desarmar para limpieza profunda en las noches. Al inicio de labores antes de armar, se procederá a desinfectar durante 20 minutos</w:t>
      </w:r>
      <w:r w:rsidR="00FB2462">
        <w:rPr>
          <w:rFonts w:cs="Arial"/>
          <w:lang w:eastAsia="es-MX"/>
        </w:rPr>
        <w:t xml:space="preserve"> </w:t>
      </w:r>
      <w:r w:rsidR="0051412C" w:rsidRPr="0051412C">
        <w:rPr>
          <w:rFonts w:cs="Arial"/>
          <w:lang w:eastAsia="es-MX"/>
        </w:rPr>
        <w:t>(</w:t>
      </w:r>
      <w:r w:rsidR="00FB2462" w:rsidRPr="0051412C">
        <w:rPr>
          <w:rFonts w:cs="Arial"/>
          <w:lang w:eastAsia="es-MX"/>
        </w:rPr>
        <w:t>esto dependerá del desinfectante que utilicen y método</w:t>
      </w:r>
      <w:r w:rsidR="0051412C" w:rsidRPr="0051412C">
        <w:rPr>
          <w:rFonts w:cs="Arial"/>
          <w:lang w:eastAsia="es-MX"/>
        </w:rPr>
        <w:t>)</w:t>
      </w:r>
      <w:r w:rsidR="00AE4085" w:rsidRPr="0051412C">
        <w:rPr>
          <w:rFonts w:cs="Arial"/>
          <w:lang w:eastAsia="es-MX"/>
        </w:rPr>
        <w:t>.</w:t>
      </w:r>
      <w:r w:rsidR="00AE4085" w:rsidRPr="00034C7E">
        <w:rPr>
          <w:rFonts w:cs="Arial"/>
          <w:lang w:eastAsia="es-MX"/>
        </w:rPr>
        <w:t xml:space="preserve"> Incluir: licuadoras, batidoras, rebanadoras, ralladores, molinos, cortadoras, abrelatas, etc. Y cualquier equipo que esté en contacto directo con los alimentos.</w:t>
      </w:r>
    </w:p>
    <w:p w:rsidR="00AE4085" w:rsidRPr="00034C7E" w:rsidRDefault="00AE4085" w:rsidP="00AE4085">
      <w:pPr>
        <w:autoSpaceDE w:val="0"/>
        <w:autoSpaceDN w:val="0"/>
        <w:adjustRightInd w:val="0"/>
        <w:spacing w:after="0" w:line="240" w:lineRule="auto"/>
        <w:jc w:val="both"/>
        <w:rPr>
          <w:rFonts w:cs="Arial"/>
          <w:lang w:eastAsia="es-MX"/>
        </w:rPr>
      </w:pPr>
    </w:p>
    <w:p w:rsidR="00AE4085" w:rsidRPr="00034C7E" w:rsidRDefault="008848F1" w:rsidP="008848F1">
      <w:pPr>
        <w:autoSpaceDE w:val="0"/>
        <w:autoSpaceDN w:val="0"/>
        <w:adjustRightInd w:val="0"/>
        <w:spacing w:after="0" w:line="240" w:lineRule="auto"/>
        <w:rPr>
          <w:rFonts w:cs="Arial"/>
          <w:lang w:eastAsia="es-MX"/>
        </w:rPr>
      </w:pPr>
      <w:r>
        <w:rPr>
          <w:rFonts w:cs="Arial"/>
          <w:lang w:eastAsia="es-MX"/>
        </w:rPr>
        <w:t xml:space="preserve"> </w:t>
      </w:r>
      <w:r w:rsidRPr="00034C7E">
        <w:rPr>
          <w:rFonts w:cs="Arial"/>
          <w:b/>
          <w:lang w:eastAsia="es-MX"/>
        </w:rPr>
        <w:t>Tablas:</w:t>
      </w:r>
      <w:r w:rsidR="00AE4085" w:rsidRPr="00034C7E">
        <w:rPr>
          <w:rFonts w:cs="Arial"/>
          <w:lang w:eastAsia="es-MX"/>
        </w:rPr>
        <w:t xml:space="preserve"> Deben de ser de material inerte y mantener lisas, limpias y desinfectadas todo el tiempo. Se deben lavar y desinfectar en cada cambio de producto, hay que diferenciar las que se usan con productos de origen animal crudo (mariscos, carnes, huevo, etc.). Se deben desbastar periódicamente para que no acumulen ranuras de cuchillo.</w:t>
      </w:r>
    </w:p>
    <w:p w:rsidR="008848F1" w:rsidRDefault="008848F1" w:rsidP="00AE4085">
      <w:pPr>
        <w:autoSpaceDE w:val="0"/>
        <w:autoSpaceDN w:val="0"/>
        <w:adjustRightInd w:val="0"/>
        <w:spacing w:after="0" w:line="240" w:lineRule="auto"/>
        <w:rPr>
          <w:rFonts w:cs="Arial"/>
          <w:b/>
          <w:lang w:eastAsia="es-MX"/>
        </w:rPr>
      </w:pPr>
      <w:r>
        <w:rPr>
          <w:rFonts w:cs="Arial"/>
          <w:b/>
          <w:lang w:eastAsia="es-MX"/>
        </w:rPr>
        <w:t xml:space="preserve">  </w:t>
      </w:r>
    </w:p>
    <w:p w:rsidR="00AE4085" w:rsidRPr="00034C7E" w:rsidRDefault="008848F1" w:rsidP="008848F1">
      <w:pPr>
        <w:autoSpaceDE w:val="0"/>
        <w:autoSpaceDN w:val="0"/>
        <w:adjustRightInd w:val="0"/>
        <w:spacing w:after="0" w:line="240" w:lineRule="auto"/>
        <w:rPr>
          <w:rFonts w:cs="Arial"/>
          <w:lang w:eastAsia="es-MX"/>
        </w:rPr>
      </w:pPr>
      <w:r w:rsidRPr="00034C7E">
        <w:rPr>
          <w:rFonts w:cs="Arial"/>
          <w:b/>
          <w:lang w:eastAsia="es-MX"/>
        </w:rPr>
        <w:t>Utensilios</w:t>
      </w:r>
      <w:r w:rsidR="00AE4085" w:rsidRPr="00034C7E">
        <w:rPr>
          <w:rFonts w:cs="Arial"/>
          <w:b/>
          <w:lang w:eastAsia="es-MX"/>
        </w:rPr>
        <w:t xml:space="preserve">: </w:t>
      </w:r>
      <w:r w:rsidR="00AE4085" w:rsidRPr="00034C7E">
        <w:rPr>
          <w:rFonts w:cs="Arial"/>
          <w:lang w:eastAsia="es-MX"/>
        </w:rPr>
        <w:t>Los cuchillos, pinzas cucharas cucharones, palas y demás utensilios, se deben mantener limpios y en desinfección cuando no estén en uso.</w:t>
      </w:r>
    </w:p>
    <w:p w:rsidR="008848F1" w:rsidRDefault="008848F1" w:rsidP="008848F1">
      <w:pPr>
        <w:autoSpaceDE w:val="0"/>
        <w:autoSpaceDN w:val="0"/>
        <w:adjustRightInd w:val="0"/>
        <w:spacing w:after="0" w:line="240" w:lineRule="auto"/>
        <w:rPr>
          <w:rFonts w:cs="Arial"/>
          <w:b/>
          <w:lang w:eastAsia="es-MX"/>
        </w:rPr>
      </w:pPr>
    </w:p>
    <w:p w:rsidR="00AE4085" w:rsidRPr="008848F1" w:rsidRDefault="008848F1" w:rsidP="008848F1">
      <w:pPr>
        <w:autoSpaceDE w:val="0"/>
        <w:autoSpaceDN w:val="0"/>
        <w:adjustRightInd w:val="0"/>
        <w:spacing w:after="0" w:line="240" w:lineRule="auto"/>
        <w:rPr>
          <w:rFonts w:cs="Arial"/>
          <w:b/>
          <w:lang w:eastAsia="es-MX"/>
        </w:rPr>
      </w:pPr>
      <w:r>
        <w:rPr>
          <w:rFonts w:cs="Arial"/>
          <w:b/>
          <w:lang w:eastAsia="es-MX"/>
        </w:rPr>
        <w:t>Trapos:</w:t>
      </w:r>
      <w:r w:rsidR="000509F5">
        <w:rPr>
          <w:rFonts w:cs="Arial"/>
          <w:b/>
          <w:lang w:eastAsia="es-MX"/>
        </w:rPr>
        <w:t xml:space="preserve"> </w:t>
      </w:r>
      <w:r w:rsidR="00AE4085" w:rsidRPr="00034C7E">
        <w:rPr>
          <w:rFonts w:cs="Arial"/>
          <w:lang w:eastAsia="es-MX"/>
        </w:rPr>
        <w:t>Son los causantes de contaminación cruzada por excelencia en la cocina, los debemos clasificar y diferenciar de acuerdo a su uso (crudos - procesados - limpieza) y mantener limpios con olor agradable y en desinfección cuando no estén en uso.</w:t>
      </w:r>
    </w:p>
    <w:p w:rsidR="008848F1" w:rsidRDefault="008848F1" w:rsidP="00AE4085">
      <w:pPr>
        <w:autoSpaceDE w:val="0"/>
        <w:autoSpaceDN w:val="0"/>
        <w:adjustRightInd w:val="0"/>
        <w:spacing w:after="0" w:line="240" w:lineRule="auto"/>
        <w:jc w:val="center"/>
        <w:rPr>
          <w:rFonts w:cs="Arial"/>
          <w:bCs/>
          <w:lang w:eastAsia="es-MX"/>
        </w:rPr>
      </w:pPr>
    </w:p>
    <w:p w:rsidR="00AE4085" w:rsidRPr="000373D8" w:rsidRDefault="008848F1" w:rsidP="00AE4085">
      <w:pPr>
        <w:autoSpaceDE w:val="0"/>
        <w:autoSpaceDN w:val="0"/>
        <w:adjustRightInd w:val="0"/>
        <w:spacing w:after="0" w:line="240" w:lineRule="auto"/>
        <w:jc w:val="center"/>
        <w:rPr>
          <w:rFonts w:cs="Arial"/>
          <w:bCs/>
          <w:i/>
          <w:lang w:eastAsia="es-MX"/>
        </w:rPr>
      </w:pPr>
      <w:r w:rsidRPr="000373D8">
        <w:rPr>
          <w:rFonts w:cs="Arial"/>
          <w:bCs/>
          <w:i/>
          <w:lang w:eastAsia="es-MX"/>
        </w:rPr>
        <w:t>Cuchillos, tablas y trapos son los principales causantes de la contaminación</w:t>
      </w:r>
    </w:p>
    <w:p w:rsidR="00AE4085" w:rsidRPr="00034C7E" w:rsidRDefault="008848F1" w:rsidP="00AE4085">
      <w:pPr>
        <w:autoSpaceDE w:val="0"/>
        <w:autoSpaceDN w:val="0"/>
        <w:adjustRightInd w:val="0"/>
        <w:spacing w:after="0" w:line="240" w:lineRule="auto"/>
        <w:jc w:val="center"/>
        <w:rPr>
          <w:rFonts w:cs="Arial"/>
        </w:rPr>
      </w:pPr>
      <w:r w:rsidRPr="000373D8">
        <w:rPr>
          <w:rFonts w:cs="Arial"/>
          <w:bCs/>
          <w:i/>
          <w:lang w:eastAsia="es-MX"/>
        </w:rPr>
        <w:t>Cruzada en las cocinas, es necesario lavar, enjuagar y desinfectar</w:t>
      </w:r>
      <w:r w:rsidRPr="00034C7E">
        <w:rPr>
          <w:rFonts w:cs="Arial"/>
          <w:bCs/>
          <w:lang w:eastAsia="es-MX"/>
        </w:rPr>
        <w:t>.</w:t>
      </w:r>
    </w:p>
    <w:p w:rsidR="008848F1" w:rsidRDefault="008848F1" w:rsidP="008848F1">
      <w:pPr>
        <w:autoSpaceDE w:val="0"/>
        <w:autoSpaceDN w:val="0"/>
        <w:adjustRightInd w:val="0"/>
        <w:spacing w:after="0" w:line="240" w:lineRule="auto"/>
        <w:rPr>
          <w:rFonts w:cs="Arial"/>
          <w:b/>
          <w:lang w:eastAsia="es-MX"/>
        </w:rPr>
      </w:pPr>
    </w:p>
    <w:p w:rsidR="00AE4085" w:rsidRPr="008848F1" w:rsidRDefault="008848F1" w:rsidP="008848F1">
      <w:pPr>
        <w:autoSpaceDE w:val="0"/>
        <w:autoSpaceDN w:val="0"/>
        <w:adjustRightInd w:val="0"/>
        <w:spacing w:after="0" w:line="240" w:lineRule="auto"/>
        <w:rPr>
          <w:rFonts w:cs="Arial"/>
          <w:b/>
          <w:lang w:eastAsia="es-MX"/>
        </w:rPr>
      </w:pPr>
      <w:r w:rsidRPr="008848F1">
        <w:rPr>
          <w:rFonts w:cs="Arial"/>
          <w:b/>
          <w:lang w:eastAsia="es-MX"/>
        </w:rPr>
        <w:t>Limpieza y desinfección de hortalizas</w:t>
      </w:r>
    </w:p>
    <w:p w:rsidR="00AE4085" w:rsidRPr="00034C7E" w:rsidRDefault="00AE4085" w:rsidP="00AE4085">
      <w:pPr>
        <w:autoSpaceDE w:val="0"/>
        <w:autoSpaceDN w:val="0"/>
        <w:adjustRightInd w:val="0"/>
        <w:spacing w:after="0" w:line="240" w:lineRule="auto"/>
        <w:jc w:val="center"/>
        <w:rPr>
          <w:rFonts w:cs="Arial"/>
          <w:b/>
          <w:u w:val="single"/>
          <w:lang w:eastAsia="es-MX"/>
        </w:rPr>
      </w:pP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Todos los productos que se cultivan para consumo humano pueden venir contaminados con suciedad, químicos (fertilizantes o pesticidas), huevecillos de parásitos, larvas e insectos por lo que se debe realizar el denominado "LLEDS" proceso en 5 pasos:</w:t>
      </w:r>
    </w:p>
    <w:p w:rsidR="00AE4085" w:rsidRPr="00034C7E" w:rsidRDefault="00AE4085" w:rsidP="00AE4085">
      <w:pPr>
        <w:autoSpaceDE w:val="0"/>
        <w:autoSpaceDN w:val="0"/>
        <w:adjustRightInd w:val="0"/>
        <w:spacing w:after="0" w:line="240" w:lineRule="auto"/>
        <w:jc w:val="both"/>
        <w:rPr>
          <w:rFonts w:cs="Arial"/>
          <w:lang w:eastAsia="es-MX"/>
        </w:rPr>
      </w:pP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1. Limpiar, quitando la suciedad visible</w:t>
      </w: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2. Lavar tallando con cepillo y detergente o agitando según el caso.</w:t>
      </w: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3. Enjuagar al "chorro" con agua para uso y consumo humano una x una.</w:t>
      </w:r>
    </w:p>
    <w:p w:rsidR="00AE4085" w:rsidRPr="00034C7E" w:rsidRDefault="00AE4085" w:rsidP="00AE4085">
      <w:pPr>
        <w:autoSpaceDE w:val="0"/>
        <w:autoSpaceDN w:val="0"/>
        <w:adjustRightInd w:val="0"/>
        <w:spacing w:after="0" w:line="240" w:lineRule="auto"/>
        <w:jc w:val="both"/>
        <w:rPr>
          <w:rFonts w:cs="Arial"/>
          <w:lang w:eastAsia="es-MX"/>
        </w:rPr>
      </w:pPr>
      <w:r w:rsidRPr="00034C7E">
        <w:rPr>
          <w:rFonts w:cs="Arial"/>
          <w:lang w:eastAsia="es-MX"/>
        </w:rPr>
        <w:t>4. Desinfectar en tiempo y dosis adecuada.</w:t>
      </w:r>
    </w:p>
    <w:p w:rsidR="00AE4085" w:rsidRPr="00034C7E" w:rsidRDefault="008848F1" w:rsidP="00AE4085">
      <w:pPr>
        <w:jc w:val="both"/>
        <w:rPr>
          <w:rFonts w:cs="Arial"/>
        </w:rPr>
      </w:pPr>
      <w:r>
        <w:rPr>
          <w:rFonts w:cs="Arial"/>
          <w:noProof/>
          <w:lang w:eastAsia="es-MX"/>
        </w:rPr>
        <w:drawing>
          <wp:anchor distT="0" distB="0" distL="114300" distR="114300" simplePos="0" relativeHeight="252020736" behindDoc="0" locked="0" layoutInCell="1" allowOverlap="1">
            <wp:simplePos x="0" y="0"/>
            <wp:positionH relativeFrom="column">
              <wp:posOffset>3849370</wp:posOffset>
            </wp:positionH>
            <wp:positionV relativeFrom="paragraph">
              <wp:posOffset>558800</wp:posOffset>
            </wp:positionV>
            <wp:extent cx="1704340" cy="1089025"/>
            <wp:effectExtent l="38100" t="38100" r="10160" b="15875"/>
            <wp:wrapSquare wrapText="bothSides"/>
            <wp:docPr id="308" name="Imagen 12" descr="li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liz 570"/>
                    <pic:cNvPicPr>
                      <a:picLocks noChangeAspect="1" noChangeArrowheads="1"/>
                    </pic:cNvPicPr>
                  </pic:nvPicPr>
                  <pic:blipFill>
                    <a:blip r:embed="rId60" cstate="print"/>
                    <a:srcRect/>
                    <a:stretch>
                      <a:fillRect/>
                    </a:stretch>
                  </pic:blipFill>
                  <pic:spPr bwMode="auto">
                    <a:xfrm>
                      <a:off x="0" y="0"/>
                      <a:ext cx="1704340" cy="1089025"/>
                    </a:xfrm>
                    <a:prstGeom prst="rect">
                      <a:avLst/>
                    </a:prstGeom>
                    <a:noFill/>
                    <a:ln w="38100">
                      <a:solidFill>
                        <a:srgbClr val="000000"/>
                      </a:solidFill>
                      <a:miter lim="800000"/>
                      <a:headEnd/>
                      <a:tailEnd/>
                    </a:ln>
                    <a:effectLst/>
                  </pic:spPr>
                </pic:pic>
              </a:graphicData>
            </a:graphic>
          </wp:anchor>
        </w:drawing>
      </w:r>
      <w:r>
        <w:rPr>
          <w:rFonts w:cs="Arial"/>
          <w:noProof/>
          <w:lang w:eastAsia="es-MX"/>
        </w:rPr>
        <w:drawing>
          <wp:anchor distT="0" distB="0" distL="114300" distR="114300" simplePos="0" relativeHeight="252019712" behindDoc="0" locked="0" layoutInCell="1" allowOverlap="1">
            <wp:simplePos x="0" y="0"/>
            <wp:positionH relativeFrom="column">
              <wp:posOffset>1996440</wp:posOffset>
            </wp:positionH>
            <wp:positionV relativeFrom="paragraph">
              <wp:posOffset>598170</wp:posOffset>
            </wp:positionV>
            <wp:extent cx="1685290" cy="1049020"/>
            <wp:effectExtent l="38100" t="38100" r="10160" b="17780"/>
            <wp:wrapSquare wrapText="bothSides"/>
            <wp:docPr id="310" name="Imagen 11" descr="li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iz 551"/>
                    <pic:cNvPicPr>
                      <a:picLocks noChangeAspect="1" noChangeArrowheads="1"/>
                    </pic:cNvPicPr>
                  </pic:nvPicPr>
                  <pic:blipFill>
                    <a:blip r:embed="rId61" cstate="print"/>
                    <a:srcRect/>
                    <a:stretch>
                      <a:fillRect/>
                    </a:stretch>
                  </pic:blipFill>
                  <pic:spPr bwMode="auto">
                    <a:xfrm>
                      <a:off x="0" y="0"/>
                      <a:ext cx="1685290" cy="1049020"/>
                    </a:xfrm>
                    <a:prstGeom prst="rect">
                      <a:avLst/>
                    </a:prstGeom>
                    <a:noFill/>
                    <a:ln w="38100" algn="ctr">
                      <a:solidFill>
                        <a:srgbClr val="000000"/>
                      </a:solidFill>
                      <a:miter lim="800000"/>
                      <a:headEnd/>
                      <a:tailEnd/>
                    </a:ln>
                    <a:effectLst/>
                  </pic:spPr>
                </pic:pic>
              </a:graphicData>
            </a:graphic>
          </wp:anchor>
        </w:drawing>
      </w:r>
      <w:r>
        <w:rPr>
          <w:rFonts w:cs="Arial"/>
          <w:noProof/>
          <w:lang w:eastAsia="es-MX"/>
        </w:rPr>
        <w:drawing>
          <wp:anchor distT="0" distB="0" distL="114300" distR="114300" simplePos="0" relativeHeight="252018688" behindDoc="0" locked="0" layoutInCell="1" allowOverlap="1">
            <wp:simplePos x="0" y="0"/>
            <wp:positionH relativeFrom="column">
              <wp:posOffset>207645</wp:posOffset>
            </wp:positionH>
            <wp:positionV relativeFrom="paragraph">
              <wp:posOffset>598170</wp:posOffset>
            </wp:positionV>
            <wp:extent cx="1463040" cy="1048385"/>
            <wp:effectExtent l="38100" t="38100" r="22860" b="18415"/>
            <wp:wrapSquare wrapText="bothSides"/>
            <wp:docPr id="309" name="Imagen 10" descr="li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iz 568"/>
                    <pic:cNvPicPr>
                      <a:picLocks noChangeAspect="1" noChangeArrowheads="1"/>
                    </pic:cNvPicPr>
                  </pic:nvPicPr>
                  <pic:blipFill>
                    <a:blip r:embed="rId62" cstate="print"/>
                    <a:srcRect/>
                    <a:stretch>
                      <a:fillRect/>
                    </a:stretch>
                  </pic:blipFill>
                  <pic:spPr bwMode="auto">
                    <a:xfrm>
                      <a:off x="0" y="0"/>
                      <a:ext cx="1463040" cy="1048385"/>
                    </a:xfrm>
                    <a:prstGeom prst="rect">
                      <a:avLst/>
                    </a:prstGeom>
                    <a:noFill/>
                    <a:ln w="38100" algn="ctr">
                      <a:solidFill>
                        <a:srgbClr val="000000"/>
                      </a:solidFill>
                      <a:miter lim="800000"/>
                      <a:headEnd/>
                      <a:tailEnd/>
                    </a:ln>
                    <a:effectLst/>
                  </pic:spPr>
                </pic:pic>
              </a:graphicData>
            </a:graphic>
          </wp:anchor>
        </w:drawing>
      </w:r>
      <w:r w:rsidR="00AE4085" w:rsidRPr="00034C7E">
        <w:rPr>
          <w:rFonts w:cs="Arial"/>
          <w:lang w:eastAsia="es-MX"/>
        </w:rPr>
        <w:t>5. Secar al aire o "escurrir" antes de usar y tapar para usar de inmediato</w:t>
      </w:r>
    </w:p>
    <w:p w:rsidR="00AE4085" w:rsidRPr="00034C7E" w:rsidRDefault="00AE4085" w:rsidP="00AE4085">
      <w:pPr>
        <w:rPr>
          <w:rFonts w:cs="Arial"/>
        </w:rPr>
      </w:pPr>
    </w:p>
    <w:p w:rsidR="00AE4085" w:rsidRPr="00E5573F" w:rsidRDefault="00E5573F" w:rsidP="00E5573F">
      <w:pPr>
        <w:rPr>
          <w:rFonts w:cs="Arial"/>
          <w:b/>
        </w:rPr>
      </w:pPr>
      <w:r w:rsidRPr="00E5573F">
        <w:rPr>
          <w:rFonts w:cs="Arial"/>
          <w:b/>
        </w:rPr>
        <w:t>Descongelación</w:t>
      </w:r>
    </w:p>
    <w:p w:rsidR="00AE4085" w:rsidRPr="00034C7E" w:rsidRDefault="00AE4085" w:rsidP="00B33858">
      <w:pPr>
        <w:numPr>
          <w:ilvl w:val="0"/>
          <w:numId w:val="13"/>
        </w:numPr>
        <w:autoSpaceDE w:val="0"/>
        <w:autoSpaceDN w:val="0"/>
        <w:adjustRightInd w:val="0"/>
        <w:spacing w:after="0" w:line="240" w:lineRule="auto"/>
        <w:jc w:val="both"/>
        <w:rPr>
          <w:rFonts w:cs="Arial"/>
          <w:lang w:eastAsia="es-MX"/>
        </w:rPr>
      </w:pPr>
      <w:r w:rsidRPr="00034C7E">
        <w:rPr>
          <w:rFonts w:cs="Arial"/>
          <w:lang w:eastAsia="es-MX"/>
        </w:rPr>
        <w:t>Descongele la comida en el refrigerador, es el más seguro y se debe programar.</w:t>
      </w:r>
    </w:p>
    <w:p w:rsidR="00AE4085" w:rsidRPr="00034C7E" w:rsidRDefault="00AE4085" w:rsidP="00B33858">
      <w:pPr>
        <w:numPr>
          <w:ilvl w:val="0"/>
          <w:numId w:val="13"/>
        </w:numPr>
        <w:autoSpaceDE w:val="0"/>
        <w:autoSpaceDN w:val="0"/>
        <w:adjustRightInd w:val="0"/>
        <w:spacing w:after="0" w:line="240" w:lineRule="auto"/>
        <w:jc w:val="both"/>
        <w:rPr>
          <w:rFonts w:cs="Arial"/>
          <w:lang w:eastAsia="es-MX"/>
        </w:rPr>
      </w:pPr>
      <w:r w:rsidRPr="00034C7E">
        <w:rPr>
          <w:rFonts w:cs="Arial"/>
          <w:lang w:eastAsia="es-MX"/>
        </w:rPr>
        <w:lastRenderedPageBreak/>
        <w:t>Descongele la comida en horno de microondas, si se va a utilizar inmediatamente.</w:t>
      </w:r>
    </w:p>
    <w:p w:rsidR="00AE4085" w:rsidRPr="00034C7E" w:rsidRDefault="00AE4085" w:rsidP="00B33858">
      <w:pPr>
        <w:numPr>
          <w:ilvl w:val="0"/>
          <w:numId w:val="13"/>
        </w:numPr>
        <w:jc w:val="both"/>
        <w:rPr>
          <w:rFonts w:cs="Arial"/>
          <w:b/>
        </w:rPr>
      </w:pPr>
      <w:r w:rsidRPr="00034C7E">
        <w:rPr>
          <w:rFonts w:cs="Arial"/>
          <w:lang w:eastAsia="es-MX"/>
        </w:rPr>
        <w:t>Descongele los alimentos por cocción directa cuando el producto lo permita.</w:t>
      </w:r>
    </w:p>
    <w:p w:rsidR="00AE4085" w:rsidRPr="00E5573F" w:rsidRDefault="00E5573F" w:rsidP="00B33858">
      <w:pPr>
        <w:autoSpaceDE w:val="0"/>
        <w:autoSpaceDN w:val="0"/>
        <w:adjustRightInd w:val="0"/>
        <w:spacing w:after="0" w:line="240" w:lineRule="auto"/>
        <w:ind w:left="1701"/>
        <w:jc w:val="both"/>
        <w:rPr>
          <w:rFonts w:cs="Arial"/>
          <w:bCs/>
          <w:i/>
          <w:lang w:eastAsia="es-MX"/>
        </w:rPr>
      </w:pPr>
      <w:r w:rsidRPr="00E5573F">
        <w:rPr>
          <w:rFonts w:cs="Arial"/>
          <w:bCs/>
          <w:i/>
          <w:lang w:eastAsia="es-MX"/>
        </w:rPr>
        <w:t>Nunca por exposición a temperatura ambiente excepcionalmente podrá ser a chorro de agua potable máximo de 20°c, no más de dos horas, evitando estancamientos. Únicamente las porciones que vayan a utilizar no recongelarse las no utilizadas.</w:t>
      </w:r>
    </w:p>
    <w:p w:rsidR="00E5573F" w:rsidRPr="00034C7E" w:rsidRDefault="00E5573F" w:rsidP="00B33858">
      <w:pPr>
        <w:autoSpaceDE w:val="0"/>
        <w:autoSpaceDN w:val="0"/>
        <w:adjustRightInd w:val="0"/>
        <w:spacing w:after="0" w:line="240" w:lineRule="auto"/>
        <w:jc w:val="both"/>
        <w:rPr>
          <w:rFonts w:cs="Arial"/>
          <w:bCs/>
          <w:color w:val="FF0000"/>
          <w:lang w:eastAsia="es-MX"/>
        </w:rPr>
      </w:pPr>
    </w:p>
    <w:p w:rsidR="00AE4085" w:rsidRPr="00E5573F" w:rsidRDefault="000373D8" w:rsidP="00B33858">
      <w:pPr>
        <w:autoSpaceDE w:val="0"/>
        <w:autoSpaceDN w:val="0"/>
        <w:adjustRightInd w:val="0"/>
        <w:spacing w:after="0" w:line="240" w:lineRule="auto"/>
        <w:jc w:val="both"/>
        <w:rPr>
          <w:rFonts w:cs="Arial"/>
          <w:b/>
          <w:bCs/>
          <w:lang w:eastAsia="es-MX"/>
        </w:rPr>
      </w:pPr>
      <w:r w:rsidRPr="00E5573F">
        <w:rPr>
          <w:rFonts w:cs="Arial"/>
          <w:i/>
          <w:noProof/>
          <w:lang w:eastAsia="es-MX"/>
        </w:rPr>
        <w:drawing>
          <wp:anchor distT="0" distB="0" distL="114300" distR="114300" simplePos="0" relativeHeight="252024832" behindDoc="0" locked="0" layoutInCell="1" allowOverlap="1">
            <wp:simplePos x="0" y="0"/>
            <wp:positionH relativeFrom="column">
              <wp:posOffset>4302125</wp:posOffset>
            </wp:positionH>
            <wp:positionV relativeFrom="paragraph">
              <wp:posOffset>116840</wp:posOffset>
            </wp:positionV>
            <wp:extent cx="1344295" cy="1370965"/>
            <wp:effectExtent l="0" t="0" r="0" b="0"/>
            <wp:wrapSquare wrapText="bothSides"/>
            <wp:docPr id="306" name="Imagen 20" descr="cocinado de 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ocinado de aves"/>
                    <pic:cNvPicPr>
                      <a:picLocks noChangeAspect="1" noChangeArrowheads="1"/>
                    </pic:cNvPicPr>
                  </pic:nvPicPr>
                  <pic:blipFill>
                    <a:blip r:embed="rId63" cstate="print"/>
                    <a:srcRect b="28227"/>
                    <a:stretch>
                      <a:fillRect/>
                    </a:stretch>
                  </pic:blipFill>
                  <pic:spPr bwMode="auto">
                    <a:xfrm>
                      <a:off x="0" y="0"/>
                      <a:ext cx="1344295" cy="1370965"/>
                    </a:xfrm>
                    <a:prstGeom prst="rect">
                      <a:avLst/>
                    </a:prstGeom>
                    <a:noFill/>
                    <a:ln w="9525">
                      <a:noFill/>
                      <a:miter lim="800000"/>
                      <a:headEnd/>
                      <a:tailEnd/>
                    </a:ln>
                  </pic:spPr>
                </pic:pic>
              </a:graphicData>
            </a:graphic>
          </wp:anchor>
        </w:drawing>
      </w:r>
      <w:r w:rsidR="00E5573F" w:rsidRPr="00E5573F">
        <w:rPr>
          <w:rFonts w:cs="Arial"/>
          <w:b/>
          <w:bCs/>
          <w:lang w:eastAsia="es-MX"/>
        </w:rPr>
        <w:t>Cocción de los alimentos</w:t>
      </w:r>
    </w:p>
    <w:p w:rsidR="00AE4085" w:rsidRPr="00034C7E" w:rsidRDefault="00AE4085" w:rsidP="00B33858">
      <w:pPr>
        <w:autoSpaceDE w:val="0"/>
        <w:autoSpaceDN w:val="0"/>
        <w:adjustRightInd w:val="0"/>
        <w:spacing w:after="0" w:line="240" w:lineRule="auto"/>
        <w:jc w:val="both"/>
        <w:rPr>
          <w:rFonts w:cs="Arial"/>
          <w:bCs/>
          <w:lang w:eastAsia="es-MX"/>
        </w:rPr>
      </w:pPr>
    </w:p>
    <w:p w:rsidR="00AE4085" w:rsidRPr="00034C7E" w:rsidRDefault="00AE4085" w:rsidP="00E33914">
      <w:pPr>
        <w:numPr>
          <w:ilvl w:val="0"/>
          <w:numId w:val="13"/>
        </w:numPr>
        <w:autoSpaceDE w:val="0"/>
        <w:autoSpaceDN w:val="0"/>
        <w:adjustRightInd w:val="0"/>
        <w:spacing w:after="0" w:line="240" w:lineRule="auto"/>
        <w:jc w:val="both"/>
        <w:rPr>
          <w:rFonts w:eastAsia="SymbolMT" w:cs="Arial"/>
          <w:lang w:eastAsia="es-MX"/>
        </w:rPr>
      </w:pPr>
      <w:r w:rsidRPr="00034C7E">
        <w:rPr>
          <w:rFonts w:eastAsia="SymbolMT" w:cs="Arial"/>
          <w:lang w:eastAsia="es-MX"/>
        </w:rPr>
        <w:t>La temperatura interna de carne de cerdo, molida de res y preparaciones con huevo debe ser mínima de 69°C.</w:t>
      </w:r>
    </w:p>
    <w:p w:rsidR="00AE4085" w:rsidRPr="00034C7E" w:rsidRDefault="00AE4085" w:rsidP="00E33914">
      <w:pPr>
        <w:numPr>
          <w:ilvl w:val="0"/>
          <w:numId w:val="13"/>
        </w:numPr>
        <w:autoSpaceDE w:val="0"/>
        <w:autoSpaceDN w:val="0"/>
        <w:adjustRightInd w:val="0"/>
        <w:spacing w:after="0" w:line="240" w:lineRule="auto"/>
        <w:jc w:val="both"/>
        <w:rPr>
          <w:rFonts w:eastAsia="SymbolMT" w:cs="Arial"/>
          <w:lang w:eastAsia="es-MX"/>
        </w:rPr>
      </w:pPr>
      <w:r w:rsidRPr="00034C7E">
        <w:rPr>
          <w:rFonts w:eastAsia="SymbolMT" w:cs="Arial"/>
          <w:lang w:eastAsia="es-MX"/>
        </w:rPr>
        <w:t>La temperatura interna de aves y carnes rellenas debe ser mínima de 74ºC.</w:t>
      </w:r>
    </w:p>
    <w:p w:rsidR="00AE4085" w:rsidRPr="00034C7E" w:rsidRDefault="00AE4085" w:rsidP="00E33914">
      <w:pPr>
        <w:numPr>
          <w:ilvl w:val="0"/>
          <w:numId w:val="13"/>
        </w:numPr>
        <w:autoSpaceDE w:val="0"/>
        <w:autoSpaceDN w:val="0"/>
        <w:adjustRightInd w:val="0"/>
        <w:spacing w:after="0" w:line="240" w:lineRule="auto"/>
        <w:jc w:val="both"/>
        <w:rPr>
          <w:rFonts w:cs="Arial"/>
          <w:bCs/>
          <w:lang w:eastAsia="es-MX"/>
        </w:rPr>
      </w:pPr>
      <w:r w:rsidRPr="00034C7E">
        <w:rPr>
          <w:rFonts w:eastAsia="SymbolMT" w:cs="Arial"/>
          <w:lang w:eastAsia="es-MX"/>
        </w:rPr>
        <w:t>La temperatura interna de los demás alimentos debe ser mínima de 63°C.</w:t>
      </w:r>
    </w:p>
    <w:p w:rsidR="00AE4085" w:rsidRPr="00034C7E" w:rsidRDefault="00AE4085" w:rsidP="00AE4085">
      <w:pPr>
        <w:autoSpaceDE w:val="0"/>
        <w:autoSpaceDN w:val="0"/>
        <w:adjustRightInd w:val="0"/>
        <w:spacing w:after="0" w:line="240" w:lineRule="auto"/>
        <w:jc w:val="both"/>
        <w:rPr>
          <w:rFonts w:cs="Arial"/>
          <w:color w:val="FF0000"/>
        </w:rPr>
      </w:pPr>
    </w:p>
    <w:p w:rsidR="00AE4085" w:rsidRPr="00E5573F" w:rsidRDefault="00E5573F" w:rsidP="00E5573F">
      <w:pPr>
        <w:autoSpaceDE w:val="0"/>
        <w:autoSpaceDN w:val="0"/>
        <w:adjustRightInd w:val="0"/>
        <w:spacing w:after="0" w:line="240" w:lineRule="auto"/>
        <w:ind w:left="1560"/>
        <w:rPr>
          <w:rFonts w:cs="Arial"/>
          <w:i/>
        </w:rPr>
      </w:pPr>
      <w:r w:rsidRPr="00E5573F">
        <w:rPr>
          <w:rFonts w:cs="Arial"/>
          <w:bCs/>
          <w:i/>
          <w:lang w:eastAsia="es-MX"/>
        </w:rPr>
        <w:t>La mayoría de los microorganismos mueren al cocinar los alimentos a estas temperaturas por un tiempo mínimo de 15 segundos, anteverse tapados antes de servirse.</w:t>
      </w:r>
    </w:p>
    <w:p w:rsidR="00AE4085" w:rsidRPr="00034C7E" w:rsidRDefault="00B33858" w:rsidP="00AE4085">
      <w:pPr>
        <w:tabs>
          <w:tab w:val="left" w:pos="3799"/>
        </w:tabs>
        <w:rPr>
          <w:rFonts w:cs="Arial"/>
          <w:b/>
        </w:rPr>
      </w:pPr>
      <w:r>
        <w:rPr>
          <w:rFonts w:cs="Arial"/>
          <w:noProof/>
          <w:lang w:eastAsia="es-MX"/>
        </w:rPr>
        <w:drawing>
          <wp:anchor distT="0" distB="0" distL="114300" distR="114300" simplePos="0" relativeHeight="252021760" behindDoc="0" locked="0" layoutInCell="1" allowOverlap="1">
            <wp:simplePos x="0" y="0"/>
            <wp:positionH relativeFrom="column">
              <wp:posOffset>572135</wp:posOffset>
            </wp:positionH>
            <wp:positionV relativeFrom="paragraph">
              <wp:posOffset>0</wp:posOffset>
            </wp:positionV>
            <wp:extent cx="829945" cy="1637665"/>
            <wp:effectExtent l="0" t="0" r="0" b="0"/>
            <wp:wrapSquare wrapText="bothSides"/>
            <wp:docPr id="305" name="Imagen 15" descr="thermometer_burst_hg_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thermometer_burst_hg_clr"/>
                    <pic:cNvPicPr>
                      <a:picLocks noChangeAspect="1" noChangeArrowheads="1"/>
                    </pic:cNvPicPr>
                  </pic:nvPicPr>
                  <pic:blipFill>
                    <a:blip r:embed="rId64" cstate="print"/>
                    <a:srcRect/>
                    <a:stretch>
                      <a:fillRect/>
                    </a:stretch>
                  </pic:blipFill>
                  <pic:spPr bwMode="auto">
                    <a:xfrm>
                      <a:off x="0" y="0"/>
                      <a:ext cx="829945" cy="1637665"/>
                    </a:xfrm>
                    <a:prstGeom prst="rect">
                      <a:avLst/>
                    </a:prstGeom>
                    <a:noFill/>
                    <a:ln w="9525">
                      <a:noFill/>
                      <a:miter lim="800000"/>
                      <a:headEnd/>
                      <a:tailEnd/>
                    </a:ln>
                  </pic:spPr>
                </pic:pic>
              </a:graphicData>
            </a:graphic>
          </wp:anchor>
        </w:drawing>
      </w:r>
      <w:r w:rsidR="00AE4085" w:rsidRPr="00034C7E">
        <w:rPr>
          <w:rFonts w:cs="Arial"/>
          <w:b/>
        </w:rPr>
        <w:tab/>
      </w:r>
    </w:p>
    <w:p w:rsidR="00AE4085" w:rsidRPr="00034C7E" w:rsidRDefault="00E5573F" w:rsidP="00AE4085">
      <w:pPr>
        <w:tabs>
          <w:tab w:val="left" w:pos="3799"/>
        </w:tabs>
        <w:rPr>
          <w:rFonts w:cs="Arial"/>
          <w:b/>
        </w:rPr>
      </w:pPr>
      <w:r>
        <w:rPr>
          <w:rFonts w:cs="Arial"/>
          <w:noProof/>
          <w:lang w:eastAsia="es-MX"/>
        </w:rPr>
        <w:drawing>
          <wp:anchor distT="0" distB="0" distL="114300" distR="114300" simplePos="0" relativeHeight="252022784" behindDoc="0" locked="0" layoutInCell="1" allowOverlap="1">
            <wp:simplePos x="0" y="0"/>
            <wp:positionH relativeFrom="column">
              <wp:posOffset>3626485</wp:posOffset>
            </wp:positionH>
            <wp:positionV relativeFrom="paragraph">
              <wp:posOffset>-161290</wp:posOffset>
            </wp:positionV>
            <wp:extent cx="1473835" cy="1226185"/>
            <wp:effectExtent l="0" t="0" r="0" b="0"/>
            <wp:wrapSquare wrapText="bothSides"/>
            <wp:docPr id="302"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cstate="print"/>
                    <a:srcRect/>
                    <a:stretch>
                      <a:fillRect/>
                    </a:stretch>
                  </pic:blipFill>
                  <pic:spPr bwMode="auto">
                    <a:xfrm>
                      <a:off x="0" y="0"/>
                      <a:ext cx="1473835" cy="1226185"/>
                    </a:xfrm>
                    <a:prstGeom prst="rect">
                      <a:avLst/>
                    </a:prstGeom>
                    <a:noFill/>
                    <a:ln w="9525">
                      <a:noFill/>
                      <a:miter lim="800000"/>
                      <a:headEnd/>
                      <a:tailEnd/>
                    </a:ln>
                  </pic:spPr>
                </pic:pic>
              </a:graphicData>
            </a:graphic>
          </wp:anchor>
        </w:drawing>
      </w:r>
      <w:r>
        <w:rPr>
          <w:rFonts w:cs="Arial"/>
          <w:noProof/>
          <w:lang w:eastAsia="es-MX"/>
        </w:rPr>
        <w:drawing>
          <wp:anchor distT="0" distB="0" distL="114300" distR="114300" simplePos="0" relativeHeight="252023808" behindDoc="0" locked="0" layoutInCell="1" allowOverlap="1">
            <wp:simplePos x="0" y="0"/>
            <wp:positionH relativeFrom="column">
              <wp:posOffset>1990090</wp:posOffset>
            </wp:positionH>
            <wp:positionV relativeFrom="paragraph">
              <wp:posOffset>66040</wp:posOffset>
            </wp:positionV>
            <wp:extent cx="1157605" cy="1098550"/>
            <wp:effectExtent l="0" t="0" r="0" b="0"/>
            <wp:wrapSquare wrapText="bothSides"/>
            <wp:docPr id="30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6" cstate="print"/>
                    <a:srcRect/>
                    <a:stretch>
                      <a:fillRect/>
                    </a:stretch>
                  </pic:blipFill>
                  <pic:spPr bwMode="auto">
                    <a:xfrm>
                      <a:off x="0" y="0"/>
                      <a:ext cx="1157605" cy="1098550"/>
                    </a:xfrm>
                    <a:prstGeom prst="rect">
                      <a:avLst/>
                    </a:prstGeom>
                    <a:noFill/>
                    <a:ln w="9525">
                      <a:noFill/>
                      <a:miter lim="800000"/>
                      <a:headEnd/>
                      <a:tailEnd/>
                    </a:ln>
                  </pic:spPr>
                </pic:pic>
              </a:graphicData>
            </a:graphic>
          </wp:anchor>
        </w:drawing>
      </w:r>
    </w:p>
    <w:p w:rsidR="00AE4085" w:rsidRPr="00034C7E" w:rsidRDefault="00AE4085" w:rsidP="00AE4085">
      <w:pPr>
        <w:tabs>
          <w:tab w:val="left" w:pos="3799"/>
        </w:tabs>
        <w:rPr>
          <w:rFonts w:cs="Arial"/>
          <w:b/>
        </w:rPr>
      </w:pPr>
    </w:p>
    <w:p w:rsidR="00AE4085" w:rsidRPr="00034C7E" w:rsidRDefault="00AE4085" w:rsidP="00AE4085">
      <w:pPr>
        <w:rPr>
          <w:rFonts w:cs="Arial"/>
          <w:b/>
        </w:rPr>
      </w:pPr>
    </w:p>
    <w:p w:rsidR="00AE4085" w:rsidRPr="00034C7E" w:rsidRDefault="00AE4085" w:rsidP="00AE4085">
      <w:pPr>
        <w:rPr>
          <w:rFonts w:cs="Arial"/>
          <w:b/>
        </w:rPr>
      </w:pPr>
    </w:p>
    <w:p w:rsidR="00AE4085" w:rsidRPr="00034C7E" w:rsidRDefault="00AE4085" w:rsidP="00AE4085">
      <w:pPr>
        <w:rPr>
          <w:rFonts w:cs="Arial"/>
          <w:b/>
        </w:rPr>
      </w:pPr>
    </w:p>
    <w:p w:rsidR="00AE4085" w:rsidRPr="00B33858" w:rsidRDefault="00B33858" w:rsidP="00B33858">
      <w:pPr>
        <w:rPr>
          <w:rFonts w:cs="Arial"/>
          <w:b/>
        </w:rPr>
      </w:pPr>
      <w:r w:rsidRPr="00B33858">
        <w:rPr>
          <w:rFonts w:cs="Arial"/>
          <w:b/>
        </w:rPr>
        <w:t>Recalentamiento</w:t>
      </w:r>
    </w:p>
    <w:p w:rsidR="00AE4085" w:rsidRPr="00034C7E" w:rsidRDefault="00AE4085" w:rsidP="00E33914">
      <w:pPr>
        <w:numPr>
          <w:ilvl w:val="0"/>
          <w:numId w:val="14"/>
        </w:numPr>
        <w:autoSpaceDE w:val="0"/>
        <w:autoSpaceDN w:val="0"/>
        <w:adjustRightInd w:val="0"/>
        <w:spacing w:after="0" w:line="240" w:lineRule="auto"/>
        <w:jc w:val="both"/>
        <w:rPr>
          <w:rFonts w:cs="Arial"/>
          <w:lang w:eastAsia="es-MX"/>
        </w:rPr>
      </w:pPr>
      <w:r w:rsidRPr="00034C7E">
        <w:rPr>
          <w:rFonts w:cs="Arial"/>
          <w:lang w:eastAsia="es-MX"/>
        </w:rPr>
        <w:t>Las comidas recalentadas para consumo inmediato pueden recalentar a 74ºC, sin importar la temperatura final antes de servirse.</w:t>
      </w:r>
    </w:p>
    <w:p w:rsidR="00AE4085" w:rsidRPr="00034C7E" w:rsidRDefault="00AE4085" w:rsidP="00E33914">
      <w:pPr>
        <w:numPr>
          <w:ilvl w:val="0"/>
          <w:numId w:val="14"/>
        </w:numPr>
        <w:autoSpaceDE w:val="0"/>
        <w:autoSpaceDN w:val="0"/>
        <w:adjustRightInd w:val="0"/>
        <w:spacing w:after="0" w:line="240" w:lineRule="auto"/>
        <w:jc w:val="both"/>
        <w:rPr>
          <w:rFonts w:cs="Arial"/>
          <w:lang w:eastAsia="es-MX"/>
        </w:rPr>
      </w:pPr>
      <w:r w:rsidRPr="00034C7E">
        <w:rPr>
          <w:rFonts w:cs="Arial"/>
          <w:lang w:eastAsia="es-MX"/>
        </w:rPr>
        <w:t>El recalentamiento debe ser rápido, puede usar el horno de microondas, la estufa, o el horno convencional.</w:t>
      </w:r>
    </w:p>
    <w:p w:rsidR="00AE4085" w:rsidRPr="00034C7E" w:rsidRDefault="00B33858" w:rsidP="00E33914">
      <w:pPr>
        <w:numPr>
          <w:ilvl w:val="0"/>
          <w:numId w:val="14"/>
        </w:numPr>
        <w:jc w:val="both"/>
        <w:rPr>
          <w:rFonts w:cs="Arial"/>
        </w:rPr>
      </w:pPr>
      <w:r w:rsidRPr="00B33858">
        <w:rPr>
          <w:rFonts w:cs="Arial"/>
          <w:i/>
          <w:noProof/>
          <w:lang w:eastAsia="es-MX"/>
        </w:rPr>
        <w:drawing>
          <wp:anchor distT="0" distB="0" distL="114300" distR="114300" simplePos="0" relativeHeight="252025856" behindDoc="0" locked="0" layoutInCell="1" allowOverlap="1">
            <wp:simplePos x="0" y="0"/>
            <wp:positionH relativeFrom="column">
              <wp:posOffset>4010025</wp:posOffset>
            </wp:positionH>
            <wp:positionV relativeFrom="paragraph">
              <wp:posOffset>127635</wp:posOffset>
            </wp:positionV>
            <wp:extent cx="1546225" cy="1419860"/>
            <wp:effectExtent l="0" t="0" r="0" b="0"/>
            <wp:wrapSquare wrapText="bothSides"/>
            <wp:docPr id="301"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7" cstate="print"/>
                    <a:srcRect r="4808" b="5814"/>
                    <a:stretch>
                      <a:fillRect/>
                    </a:stretch>
                  </pic:blipFill>
                  <pic:spPr bwMode="auto">
                    <a:xfrm>
                      <a:off x="0" y="0"/>
                      <a:ext cx="1546225" cy="1419860"/>
                    </a:xfrm>
                    <a:prstGeom prst="rect">
                      <a:avLst/>
                    </a:prstGeom>
                    <a:noFill/>
                    <a:ln w="9525">
                      <a:noFill/>
                      <a:miter lim="800000"/>
                      <a:headEnd/>
                      <a:tailEnd/>
                    </a:ln>
                  </pic:spPr>
                </pic:pic>
              </a:graphicData>
            </a:graphic>
          </wp:anchor>
        </w:drawing>
      </w:r>
      <w:r w:rsidR="00AE4085" w:rsidRPr="00034C7E">
        <w:rPr>
          <w:rFonts w:cs="Arial"/>
          <w:lang w:eastAsia="es-MX"/>
        </w:rPr>
        <w:t>Las comidas solo pueden ser recalentadas una sola vez.</w:t>
      </w:r>
    </w:p>
    <w:p w:rsidR="00AE4085" w:rsidRPr="00B33858" w:rsidRDefault="00B33858" w:rsidP="00B33858">
      <w:pPr>
        <w:autoSpaceDE w:val="0"/>
        <w:autoSpaceDN w:val="0"/>
        <w:adjustRightInd w:val="0"/>
        <w:spacing w:after="0" w:line="240" w:lineRule="auto"/>
        <w:ind w:left="2268"/>
        <w:jc w:val="both"/>
        <w:rPr>
          <w:rFonts w:cs="Arial"/>
          <w:bCs/>
          <w:i/>
          <w:lang w:eastAsia="es-MX"/>
        </w:rPr>
      </w:pPr>
      <w:r w:rsidRPr="00B33858">
        <w:rPr>
          <w:rFonts w:cs="Arial"/>
          <w:bCs/>
          <w:i/>
          <w:lang w:eastAsia="es-MX"/>
        </w:rPr>
        <w:t>No se deben recalentar alimentos en una mesa de vapor, en estas condiciones, la comida no se recalentará con la rapidez necesaria  para mantenerla segura</w:t>
      </w:r>
    </w:p>
    <w:p w:rsidR="00AE4085" w:rsidRPr="00034C7E" w:rsidRDefault="00AE4085" w:rsidP="00AE4085">
      <w:pPr>
        <w:rPr>
          <w:rFonts w:cs="Arial"/>
          <w:color w:val="FF0000"/>
        </w:rPr>
      </w:pPr>
    </w:p>
    <w:p w:rsidR="00AE4085" w:rsidRPr="00B33858" w:rsidRDefault="00B33858" w:rsidP="00B33858">
      <w:pPr>
        <w:rPr>
          <w:rFonts w:cs="Arial"/>
          <w:b/>
        </w:rPr>
      </w:pPr>
      <w:r w:rsidRPr="00B33858">
        <w:rPr>
          <w:rFonts w:cs="Arial"/>
          <w:b/>
        </w:rPr>
        <w:t>Enfriamiento</w:t>
      </w:r>
    </w:p>
    <w:p w:rsidR="00AE4085" w:rsidRPr="00034C7E" w:rsidRDefault="00AE4085" w:rsidP="00B33858">
      <w:pPr>
        <w:autoSpaceDE w:val="0"/>
        <w:autoSpaceDN w:val="0"/>
        <w:adjustRightInd w:val="0"/>
        <w:spacing w:after="0" w:line="240" w:lineRule="auto"/>
        <w:jc w:val="both"/>
        <w:rPr>
          <w:rFonts w:cs="Arial"/>
          <w:lang w:eastAsia="es-MX"/>
        </w:rPr>
      </w:pPr>
      <w:r w:rsidRPr="00034C7E">
        <w:rPr>
          <w:rFonts w:cs="Arial"/>
          <w:lang w:eastAsia="es-MX"/>
        </w:rPr>
        <w:t>Técnica de enfriamiento controlado en dos horas o menos.</w:t>
      </w:r>
    </w:p>
    <w:p w:rsidR="00AE4085" w:rsidRPr="00034C7E" w:rsidRDefault="00AE4085" w:rsidP="00B33858">
      <w:pPr>
        <w:numPr>
          <w:ilvl w:val="0"/>
          <w:numId w:val="15"/>
        </w:numPr>
        <w:autoSpaceDE w:val="0"/>
        <w:autoSpaceDN w:val="0"/>
        <w:adjustRightInd w:val="0"/>
        <w:spacing w:after="0" w:line="240" w:lineRule="auto"/>
        <w:jc w:val="both"/>
        <w:rPr>
          <w:rFonts w:cs="Arial"/>
          <w:lang w:eastAsia="es-MX"/>
        </w:rPr>
      </w:pPr>
      <w:r w:rsidRPr="00034C7E">
        <w:rPr>
          <w:rFonts w:cs="Arial"/>
          <w:lang w:eastAsia="es-MX"/>
        </w:rPr>
        <w:lastRenderedPageBreak/>
        <w:t>Dividir porciones y colocar en recipientes poco profundos o de menor capacidad. (Para grandes cantidades de comidas sólidas como estofado de carne o el pavo, se deben porcionar en una charola dejando espacio entre las rebanadas de comida)</w:t>
      </w:r>
    </w:p>
    <w:p w:rsidR="00AE4085" w:rsidRPr="00034C7E" w:rsidRDefault="00AE4085" w:rsidP="00B33858">
      <w:pPr>
        <w:numPr>
          <w:ilvl w:val="0"/>
          <w:numId w:val="15"/>
        </w:numPr>
        <w:autoSpaceDE w:val="0"/>
        <w:autoSpaceDN w:val="0"/>
        <w:adjustRightInd w:val="0"/>
        <w:spacing w:after="0" w:line="240" w:lineRule="auto"/>
        <w:jc w:val="both"/>
        <w:rPr>
          <w:rFonts w:cs="Arial"/>
          <w:lang w:eastAsia="es-MX"/>
        </w:rPr>
      </w:pPr>
      <w:r w:rsidRPr="00034C7E">
        <w:rPr>
          <w:rFonts w:cs="Arial"/>
          <w:lang w:eastAsia="es-MX"/>
        </w:rPr>
        <w:t>Introducirlos en baños de agua y hielo, asegurando que esta mezcla cubra por lo menos dos terceras partes del recipiente; agitar frecuentemente el contenido, tomando la temperatura.</w:t>
      </w:r>
    </w:p>
    <w:p w:rsidR="00AE4085" w:rsidRPr="00034C7E" w:rsidRDefault="00AE4085" w:rsidP="00B33858">
      <w:pPr>
        <w:numPr>
          <w:ilvl w:val="0"/>
          <w:numId w:val="15"/>
        </w:numPr>
        <w:jc w:val="both"/>
        <w:rPr>
          <w:rFonts w:cs="Arial"/>
        </w:rPr>
      </w:pPr>
      <w:r w:rsidRPr="00034C7E">
        <w:rPr>
          <w:rFonts w:cs="Arial"/>
          <w:lang w:eastAsia="es-MX"/>
        </w:rPr>
        <w:t>Cuando el alimento alcance 20°C o menos, se deberá refrigerar respetando PEPS.</w:t>
      </w:r>
    </w:p>
    <w:p w:rsidR="00AE4085" w:rsidRPr="00B33858" w:rsidRDefault="00B33858" w:rsidP="00B33858">
      <w:pPr>
        <w:rPr>
          <w:rFonts w:cs="Arial"/>
          <w:bCs/>
          <w:i/>
          <w:lang w:eastAsia="es-MX"/>
        </w:rPr>
      </w:pPr>
      <w:r>
        <w:rPr>
          <w:rFonts w:cs="Arial"/>
          <w:noProof/>
          <w:lang w:eastAsia="es-MX"/>
        </w:rPr>
        <w:drawing>
          <wp:anchor distT="0" distB="0" distL="114300" distR="114300" simplePos="0" relativeHeight="252026880" behindDoc="0" locked="0" layoutInCell="1" allowOverlap="1">
            <wp:simplePos x="0" y="0"/>
            <wp:positionH relativeFrom="column">
              <wp:posOffset>238125</wp:posOffset>
            </wp:positionH>
            <wp:positionV relativeFrom="paragraph">
              <wp:posOffset>389255</wp:posOffset>
            </wp:positionV>
            <wp:extent cx="1433830" cy="1080770"/>
            <wp:effectExtent l="0" t="0" r="0" b="0"/>
            <wp:wrapSquare wrapText="bothSides"/>
            <wp:docPr id="299"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cstate="print"/>
                    <a:srcRect/>
                    <a:stretch>
                      <a:fillRect/>
                    </a:stretch>
                  </pic:blipFill>
                  <pic:spPr bwMode="auto">
                    <a:xfrm>
                      <a:off x="0" y="0"/>
                      <a:ext cx="1433830" cy="1080770"/>
                    </a:xfrm>
                    <a:prstGeom prst="rect">
                      <a:avLst/>
                    </a:prstGeom>
                    <a:noFill/>
                    <a:ln w="9525">
                      <a:noFill/>
                      <a:miter lim="800000"/>
                      <a:headEnd/>
                      <a:tailEnd/>
                    </a:ln>
                  </pic:spPr>
                </pic:pic>
              </a:graphicData>
            </a:graphic>
          </wp:anchor>
        </w:drawing>
      </w:r>
      <w:r>
        <w:rPr>
          <w:rFonts w:cs="Arial"/>
          <w:noProof/>
          <w:lang w:eastAsia="es-MX"/>
        </w:rPr>
        <w:drawing>
          <wp:anchor distT="0" distB="0" distL="114300" distR="114300" simplePos="0" relativeHeight="252027904" behindDoc="0" locked="0" layoutInCell="1" allowOverlap="1">
            <wp:simplePos x="0" y="0"/>
            <wp:positionH relativeFrom="column">
              <wp:posOffset>4010660</wp:posOffset>
            </wp:positionH>
            <wp:positionV relativeFrom="paragraph">
              <wp:posOffset>293370</wp:posOffset>
            </wp:positionV>
            <wp:extent cx="1677035" cy="1176655"/>
            <wp:effectExtent l="38100" t="38100" r="18415" b="23495"/>
            <wp:wrapSquare wrapText="bothSides"/>
            <wp:docPr id="300" name="Imagen 21" descr="photo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photo0095"/>
                    <pic:cNvPicPr>
                      <a:picLocks noChangeAspect="1" noChangeArrowheads="1"/>
                    </pic:cNvPicPr>
                  </pic:nvPicPr>
                  <pic:blipFill>
                    <a:blip r:embed="rId69" cstate="print"/>
                    <a:srcRect/>
                    <a:stretch>
                      <a:fillRect/>
                    </a:stretch>
                  </pic:blipFill>
                  <pic:spPr bwMode="auto">
                    <a:xfrm>
                      <a:off x="0" y="0"/>
                      <a:ext cx="1677035" cy="1176655"/>
                    </a:xfrm>
                    <a:prstGeom prst="rect">
                      <a:avLst/>
                    </a:prstGeom>
                    <a:noFill/>
                    <a:ln w="38100">
                      <a:solidFill>
                        <a:srgbClr val="000000"/>
                      </a:solidFill>
                      <a:miter lim="800000"/>
                      <a:headEnd/>
                      <a:tailEnd/>
                    </a:ln>
                    <a:effectLst/>
                  </pic:spPr>
                </pic:pic>
              </a:graphicData>
            </a:graphic>
          </wp:anchor>
        </w:drawing>
      </w:r>
      <w:r w:rsidRPr="00B33858">
        <w:rPr>
          <w:rFonts w:cs="Arial"/>
          <w:bCs/>
          <w:i/>
          <w:lang w:eastAsia="es-MX"/>
        </w:rPr>
        <w:t>El enfriamiento es usualmente una de las tareas más riesgosas en la</w:t>
      </w:r>
    </w:p>
    <w:p w:rsidR="00AE4085" w:rsidRPr="00B33858" w:rsidRDefault="00B33858" w:rsidP="00B33858">
      <w:pPr>
        <w:autoSpaceDE w:val="0"/>
        <w:autoSpaceDN w:val="0"/>
        <w:adjustRightInd w:val="0"/>
        <w:spacing w:after="0" w:line="240" w:lineRule="auto"/>
        <w:ind w:left="2835"/>
        <w:jc w:val="both"/>
        <w:rPr>
          <w:rFonts w:cs="Arial"/>
          <w:bCs/>
          <w:i/>
          <w:lang w:eastAsia="es-MX"/>
        </w:rPr>
      </w:pPr>
      <w:r w:rsidRPr="00B33858">
        <w:rPr>
          <w:rFonts w:cs="Arial"/>
          <w:bCs/>
          <w:i/>
          <w:lang w:eastAsia="es-MX"/>
        </w:rPr>
        <w:t>Preparación de los mismos. Los gérmenes pueden reproducirse muy rápidamente cuando las comidas se están enfriando.</w:t>
      </w:r>
    </w:p>
    <w:p w:rsidR="00AE4085" w:rsidRPr="00B33858" w:rsidRDefault="00B33858" w:rsidP="00B33858">
      <w:pPr>
        <w:ind w:left="2835"/>
        <w:jc w:val="both"/>
        <w:rPr>
          <w:rFonts w:cs="Arial"/>
          <w:i/>
        </w:rPr>
      </w:pPr>
      <w:r w:rsidRPr="00B33858">
        <w:rPr>
          <w:rFonts w:cs="Arial"/>
          <w:bCs/>
          <w:i/>
          <w:lang w:eastAsia="es-MX"/>
        </w:rPr>
        <w:t>La comida nunca se debe dejar enfriar a la temperatura ambiente.</w:t>
      </w:r>
    </w:p>
    <w:p w:rsidR="00AE4085" w:rsidRPr="00B33858" w:rsidRDefault="00B33858" w:rsidP="00B33858">
      <w:pPr>
        <w:rPr>
          <w:rFonts w:cs="Arial"/>
          <w:b/>
        </w:rPr>
      </w:pPr>
      <w:r w:rsidRPr="00B33858">
        <w:rPr>
          <w:rFonts w:cs="Arial"/>
          <w:b/>
        </w:rPr>
        <w:t>Servicio de buffet</w:t>
      </w:r>
    </w:p>
    <w:p w:rsidR="00AE4085" w:rsidRPr="00034C7E" w:rsidRDefault="00AE4085" w:rsidP="00E33914">
      <w:pPr>
        <w:numPr>
          <w:ilvl w:val="0"/>
          <w:numId w:val="15"/>
        </w:numPr>
        <w:autoSpaceDE w:val="0"/>
        <w:autoSpaceDN w:val="0"/>
        <w:adjustRightInd w:val="0"/>
        <w:spacing w:after="0" w:line="240" w:lineRule="auto"/>
        <w:jc w:val="both"/>
        <w:rPr>
          <w:rFonts w:eastAsia="SymbolMT" w:cs="Arial"/>
          <w:lang w:eastAsia="es-MX"/>
        </w:rPr>
      </w:pPr>
      <w:r w:rsidRPr="00034C7E">
        <w:rPr>
          <w:rFonts w:eastAsia="SymbolMT" w:cs="Arial"/>
          <w:lang w:eastAsia="es-MX"/>
        </w:rPr>
        <w:t>Los alimentos preparados y listos para servir se deben mantener cubiertos y revolviendo constantemente a las temperaturas siguientes:</w:t>
      </w:r>
    </w:p>
    <w:p w:rsidR="00AE4085" w:rsidRPr="00034C7E" w:rsidRDefault="00AE4085" w:rsidP="00E33914">
      <w:pPr>
        <w:numPr>
          <w:ilvl w:val="0"/>
          <w:numId w:val="15"/>
        </w:numPr>
        <w:autoSpaceDE w:val="0"/>
        <w:autoSpaceDN w:val="0"/>
        <w:adjustRightInd w:val="0"/>
        <w:spacing w:after="0" w:line="240" w:lineRule="auto"/>
        <w:jc w:val="both"/>
        <w:rPr>
          <w:rFonts w:eastAsia="SymbolMT" w:cs="Arial"/>
          <w:lang w:eastAsia="es-MX"/>
        </w:rPr>
      </w:pPr>
      <w:r w:rsidRPr="00034C7E">
        <w:rPr>
          <w:rFonts w:eastAsia="SymbolMT" w:cs="Arial"/>
          <w:lang w:eastAsia="es-MX"/>
        </w:rPr>
        <w:t>Los alimentos calientes a una temperatura mínima de 60°C en todas sus partes.</w:t>
      </w:r>
    </w:p>
    <w:p w:rsidR="00AE4085" w:rsidRPr="00034C7E" w:rsidRDefault="00AE4085" w:rsidP="00E33914">
      <w:pPr>
        <w:numPr>
          <w:ilvl w:val="0"/>
          <w:numId w:val="15"/>
        </w:numPr>
        <w:autoSpaceDE w:val="0"/>
        <w:autoSpaceDN w:val="0"/>
        <w:adjustRightInd w:val="0"/>
        <w:spacing w:after="0" w:line="240" w:lineRule="auto"/>
        <w:jc w:val="both"/>
        <w:rPr>
          <w:rFonts w:eastAsia="SymbolMT" w:cs="Arial"/>
          <w:lang w:eastAsia="es-MX"/>
        </w:rPr>
      </w:pPr>
      <w:r w:rsidRPr="00034C7E">
        <w:rPr>
          <w:rFonts w:eastAsia="SymbolMT" w:cs="Arial"/>
          <w:lang w:eastAsia="es-MX"/>
        </w:rPr>
        <w:t>Los alimentos fríos a una temperatura máxima de 7°C en todas sus partes</w:t>
      </w:r>
    </w:p>
    <w:p w:rsidR="00AE4085" w:rsidRPr="00034C7E" w:rsidRDefault="00AE4085" w:rsidP="00E33914">
      <w:pPr>
        <w:numPr>
          <w:ilvl w:val="0"/>
          <w:numId w:val="15"/>
        </w:numPr>
        <w:jc w:val="both"/>
        <w:rPr>
          <w:rFonts w:cs="Arial"/>
          <w:b/>
          <w:u w:val="single"/>
        </w:rPr>
      </w:pPr>
      <w:r w:rsidRPr="00034C7E">
        <w:rPr>
          <w:rFonts w:eastAsia="SymbolMT" w:cs="Arial"/>
          <w:lang w:eastAsia="es-MX"/>
        </w:rPr>
        <w:t>Los helados se pueden mantener a –14°C para poder manipularlos.</w:t>
      </w:r>
    </w:p>
    <w:p w:rsidR="00AE4085" w:rsidRPr="00034C7E" w:rsidRDefault="00AE4085" w:rsidP="00AE4085">
      <w:pPr>
        <w:rPr>
          <w:rFonts w:cs="Arial"/>
          <w:b/>
        </w:rPr>
      </w:pPr>
      <w:r>
        <w:rPr>
          <w:rFonts w:cs="Arial"/>
          <w:noProof/>
          <w:lang w:eastAsia="es-MX"/>
        </w:rPr>
        <w:drawing>
          <wp:anchor distT="0" distB="0" distL="114300" distR="114300" simplePos="0" relativeHeight="252028928" behindDoc="0" locked="0" layoutInCell="1" allowOverlap="1">
            <wp:simplePos x="0" y="0"/>
            <wp:positionH relativeFrom="column">
              <wp:posOffset>694690</wp:posOffset>
            </wp:positionH>
            <wp:positionV relativeFrom="paragraph">
              <wp:posOffset>41910</wp:posOffset>
            </wp:positionV>
            <wp:extent cx="1706880" cy="1385570"/>
            <wp:effectExtent l="57150" t="38100" r="45720" b="24130"/>
            <wp:wrapSquare wrapText="bothSides"/>
            <wp:docPr id="298" name="Imagen 22" descr="issemym toluca 031111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issemym toluca 031111 438"/>
                    <pic:cNvPicPr>
                      <a:picLocks noChangeAspect="1" noChangeArrowheads="1"/>
                    </pic:cNvPicPr>
                  </pic:nvPicPr>
                  <pic:blipFill>
                    <a:blip r:embed="rId70" cstate="print"/>
                    <a:srcRect/>
                    <a:stretch>
                      <a:fillRect/>
                    </a:stretch>
                  </pic:blipFill>
                  <pic:spPr bwMode="auto">
                    <a:xfrm>
                      <a:off x="0" y="0"/>
                      <a:ext cx="1706880" cy="1385570"/>
                    </a:xfrm>
                    <a:prstGeom prst="rect">
                      <a:avLst/>
                    </a:prstGeom>
                    <a:noFill/>
                    <a:ln w="38100">
                      <a:solidFill>
                        <a:srgbClr val="000000"/>
                      </a:solidFill>
                      <a:miter lim="800000"/>
                      <a:headEnd/>
                      <a:tailEnd/>
                    </a:ln>
                    <a:effectLst/>
                  </pic:spPr>
                </pic:pic>
              </a:graphicData>
            </a:graphic>
          </wp:anchor>
        </w:drawing>
      </w:r>
      <w:r>
        <w:rPr>
          <w:rFonts w:cs="Arial"/>
          <w:noProof/>
          <w:lang w:eastAsia="es-MX"/>
        </w:rPr>
        <w:drawing>
          <wp:anchor distT="0" distB="0" distL="114300" distR="114300" simplePos="0" relativeHeight="252029952" behindDoc="0" locked="0" layoutInCell="1" allowOverlap="1">
            <wp:simplePos x="0" y="0"/>
            <wp:positionH relativeFrom="column">
              <wp:posOffset>3063875</wp:posOffset>
            </wp:positionH>
            <wp:positionV relativeFrom="paragraph">
              <wp:posOffset>41910</wp:posOffset>
            </wp:positionV>
            <wp:extent cx="1848485" cy="1385570"/>
            <wp:effectExtent l="57150" t="38100" r="37465" b="24130"/>
            <wp:wrapSquare wrapText="bothSides"/>
            <wp:docPr id="297" name="Imagen 23" descr="evidencias mazatlan 040913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evidencias mazatlan 040913 113"/>
                    <pic:cNvPicPr>
                      <a:picLocks noChangeAspect="1" noChangeArrowheads="1"/>
                    </pic:cNvPicPr>
                  </pic:nvPicPr>
                  <pic:blipFill>
                    <a:blip r:embed="rId71" cstate="print"/>
                    <a:srcRect/>
                    <a:stretch>
                      <a:fillRect/>
                    </a:stretch>
                  </pic:blipFill>
                  <pic:spPr bwMode="auto">
                    <a:xfrm>
                      <a:off x="0" y="0"/>
                      <a:ext cx="1848485" cy="1385570"/>
                    </a:xfrm>
                    <a:prstGeom prst="rect">
                      <a:avLst/>
                    </a:prstGeom>
                    <a:noFill/>
                    <a:ln w="38100">
                      <a:solidFill>
                        <a:srgbClr val="000000"/>
                      </a:solidFill>
                      <a:miter lim="800000"/>
                      <a:headEnd/>
                      <a:tailEnd/>
                    </a:ln>
                    <a:effectLst/>
                  </pic:spPr>
                </pic:pic>
              </a:graphicData>
            </a:graphic>
          </wp:anchor>
        </w:drawing>
      </w:r>
    </w:p>
    <w:p w:rsidR="00AE4085" w:rsidRPr="00034C7E" w:rsidRDefault="00AE4085" w:rsidP="00AE4085">
      <w:pPr>
        <w:rPr>
          <w:rFonts w:cs="Arial"/>
          <w:b/>
        </w:rPr>
      </w:pPr>
    </w:p>
    <w:p w:rsidR="00AE4085" w:rsidRPr="00034C7E" w:rsidRDefault="00AE4085" w:rsidP="00AE4085">
      <w:pPr>
        <w:rPr>
          <w:rFonts w:cs="Arial"/>
          <w:b/>
        </w:rPr>
      </w:pPr>
    </w:p>
    <w:p w:rsidR="00AE4085" w:rsidRDefault="00AE4085" w:rsidP="00AE4085">
      <w:pPr>
        <w:rPr>
          <w:rFonts w:cs="Arial"/>
          <w:b/>
        </w:rPr>
      </w:pPr>
    </w:p>
    <w:p w:rsidR="00B33858" w:rsidRDefault="00B33858" w:rsidP="00AE4085">
      <w:pPr>
        <w:rPr>
          <w:rFonts w:cs="Arial"/>
          <w:b/>
        </w:rPr>
      </w:pPr>
    </w:p>
    <w:p w:rsidR="00B33858" w:rsidRPr="00034C7E" w:rsidRDefault="00B33858" w:rsidP="00AE4085">
      <w:pPr>
        <w:rPr>
          <w:rFonts w:cs="Arial"/>
          <w:b/>
        </w:rPr>
      </w:pPr>
    </w:p>
    <w:p w:rsidR="00AE4085" w:rsidRPr="00B33858" w:rsidRDefault="00AE4085" w:rsidP="00B33858">
      <w:pPr>
        <w:rPr>
          <w:rFonts w:cs="Arial"/>
          <w:b/>
        </w:rPr>
      </w:pPr>
      <w:r w:rsidRPr="00B33858">
        <w:rPr>
          <w:rFonts w:cs="Arial"/>
          <w:noProof/>
          <w:lang w:eastAsia="es-MX"/>
        </w:rPr>
        <w:lastRenderedPageBreak/>
        <w:drawing>
          <wp:anchor distT="0" distB="0" distL="114300" distR="114300" simplePos="0" relativeHeight="252032000" behindDoc="0" locked="0" layoutInCell="1" allowOverlap="1">
            <wp:simplePos x="0" y="0"/>
            <wp:positionH relativeFrom="column">
              <wp:posOffset>270510</wp:posOffset>
            </wp:positionH>
            <wp:positionV relativeFrom="paragraph">
              <wp:posOffset>405765</wp:posOffset>
            </wp:positionV>
            <wp:extent cx="5193665" cy="2961005"/>
            <wp:effectExtent l="57150" t="38100" r="45085" b="10795"/>
            <wp:wrapSquare wrapText="bothSides"/>
            <wp:docPr id="29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2" cstate="print"/>
                    <a:srcRect r="3012"/>
                    <a:stretch>
                      <a:fillRect/>
                    </a:stretch>
                  </pic:blipFill>
                  <pic:spPr bwMode="auto">
                    <a:xfrm>
                      <a:off x="0" y="0"/>
                      <a:ext cx="5193665" cy="2961005"/>
                    </a:xfrm>
                    <a:prstGeom prst="rect">
                      <a:avLst/>
                    </a:prstGeom>
                    <a:noFill/>
                    <a:ln w="38100" algn="ctr">
                      <a:solidFill>
                        <a:srgbClr val="FFFFFF"/>
                      </a:solidFill>
                      <a:miter lim="800000"/>
                      <a:headEnd/>
                      <a:tailEnd/>
                    </a:ln>
                    <a:effectLst/>
                  </pic:spPr>
                </pic:pic>
              </a:graphicData>
            </a:graphic>
          </wp:anchor>
        </w:drawing>
      </w:r>
      <w:r w:rsidR="00B33858" w:rsidRPr="00B33858">
        <w:rPr>
          <w:rFonts w:cs="Arial"/>
          <w:b/>
        </w:rPr>
        <w:t>Buenas prácticas en el servicio</w:t>
      </w:r>
    </w:p>
    <w:p w:rsidR="00AE4085" w:rsidRPr="00034C7E" w:rsidRDefault="00AE4085" w:rsidP="00AE4085">
      <w:pPr>
        <w:jc w:val="center"/>
        <w:rPr>
          <w:rFonts w:cs="Arial"/>
          <w:b/>
          <w:u w:val="single"/>
        </w:rPr>
      </w:pPr>
    </w:p>
    <w:p w:rsidR="00AE4085" w:rsidRPr="00034C7E" w:rsidRDefault="00AE4085" w:rsidP="00AE4085">
      <w:pPr>
        <w:rPr>
          <w:rFonts w:cs="Arial"/>
          <w:b/>
        </w:rPr>
      </w:pPr>
      <w:r>
        <w:rPr>
          <w:rFonts w:cs="Arial"/>
          <w:noProof/>
          <w:lang w:eastAsia="es-MX"/>
        </w:rPr>
        <w:drawing>
          <wp:anchor distT="0" distB="0" distL="114300" distR="114300" simplePos="0" relativeHeight="252030976" behindDoc="0" locked="0" layoutInCell="1" allowOverlap="1">
            <wp:simplePos x="0" y="0"/>
            <wp:positionH relativeFrom="column">
              <wp:posOffset>270510</wp:posOffset>
            </wp:positionH>
            <wp:positionV relativeFrom="paragraph">
              <wp:posOffset>560070</wp:posOffset>
            </wp:positionV>
            <wp:extent cx="5325110" cy="2980690"/>
            <wp:effectExtent l="19050" t="0" r="8890" b="0"/>
            <wp:wrapSquare wrapText="bothSides"/>
            <wp:docPr id="2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3" cstate="print"/>
                    <a:srcRect l="1810" r="3314" b="3336"/>
                    <a:stretch>
                      <a:fillRect/>
                    </a:stretch>
                  </pic:blipFill>
                  <pic:spPr bwMode="auto">
                    <a:xfrm>
                      <a:off x="0" y="0"/>
                      <a:ext cx="5325110" cy="2980690"/>
                    </a:xfrm>
                    <a:prstGeom prst="rect">
                      <a:avLst/>
                    </a:prstGeom>
                    <a:noFill/>
                    <a:ln w="38100" algn="ctr">
                      <a:noFill/>
                      <a:miter lim="800000"/>
                      <a:headEnd/>
                      <a:tailEnd/>
                    </a:ln>
                    <a:effectLst/>
                  </pic:spPr>
                </pic:pic>
              </a:graphicData>
            </a:graphic>
          </wp:anchor>
        </w:drawing>
      </w:r>
    </w:p>
    <w:p w:rsidR="00AE4085" w:rsidRPr="00034C7E" w:rsidRDefault="00AE4085" w:rsidP="00AE4085">
      <w:pPr>
        <w:rPr>
          <w:rFonts w:cs="Arial"/>
          <w:b/>
        </w:rPr>
      </w:pPr>
    </w:p>
    <w:p w:rsidR="000A5534" w:rsidRDefault="00B33858" w:rsidP="00E4788E">
      <w:pPr>
        <w:spacing w:after="0" w:line="240" w:lineRule="auto"/>
        <w:ind w:right="1276"/>
        <w:jc w:val="both"/>
        <w:rPr>
          <w:rFonts w:cstheme="minorHAnsi"/>
          <w:noProof/>
          <w:lang w:eastAsia="es-MX"/>
        </w:rPr>
      </w:pPr>
      <w:r>
        <w:rPr>
          <w:rFonts w:cstheme="minorHAnsi"/>
          <w:noProof/>
          <w:lang w:eastAsia="es-MX"/>
        </w:rPr>
        <w:drawing>
          <wp:anchor distT="0" distB="0" distL="114300" distR="114300" simplePos="0" relativeHeight="252085248" behindDoc="0" locked="0" layoutInCell="1" allowOverlap="1">
            <wp:simplePos x="0" y="0"/>
            <wp:positionH relativeFrom="column">
              <wp:posOffset>826770</wp:posOffset>
            </wp:positionH>
            <wp:positionV relativeFrom="paragraph">
              <wp:posOffset>111125</wp:posOffset>
            </wp:positionV>
            <wp:extent cx="4340860" cy="3170555"/>
            <wp:effectExtent l="0" t="0" r="0" b="0"/>
            <wp:wrapSquare wrapText="bothSides"/>
            <wp:docPr id="31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40860" cy="3170555"/>
                    </a:xfrm>
                    <a:prstGeom prst="rect">
                      <a:avLst/>
                    </a:prstGeom>
                    <a:noFill/>
                    <a:ln w="9525">
                      <a:noFill/>
                      <a:miter lim="800000"/>
                      <a:headEnd/>
                      <a:tailEnd/>
                    </a:ln>
                  </pic:spPr>
                </pic:pic>
              </a:graphicData>
            </a:graphic>
          </wp:anchor>
        </w:drawing>
      </w:r>
    </w:p>
    <w:p w:rsidR="000A5534" w:rsidRDefault="000A5534" w:rsidP="00E4788E">
      <w:pPr>
        <w:spacing w:after="0" w:line="240" w:lineRule="auto"/>
        <w:ind w:right="1276"/>
        <w:jc w:val="both"/>
        <w:rPr>
          <w:rFonts w:cstheme="minorHAnsi"/>
          <w:noProof/>
          <w:lang w:eastAsia="es-MX"/>
        </w:rPr>
      </w:pPr>
    </w:p>
    <w:p w:rsidR="00B33858" w:rsidRDefault="00B33858" w:rsidP="000A5534">
      <w:pPr>
        <w:pStyle w:val="Puesto"/>
      </w:pPr>
      <w:bookmarkStart w:id="37" w:name="_Toc286077071"/>
      <w:bookmarkStart w:id="38" w:name="_Toc288758112"/>
    </w:p>
    <w:p w:rsidR="00B33858" w:rsidRDefault="0051412C" w:rsidP="000A5534">
      <w:pPr>
        <w:pStyle w:val="Puesto"/>
      </w:pPr>
      <w:r>
        <w:lastRenderedPageBreak/>
        <w:t>Podria usarse en la unidad 1 y como ejercicio:</w:t>
      </w:r>
    </w:p>
    <w:p w:rsidR="00FB2462" w:rsidRPr="00FB2462" w:rsidRDefault="00FB2462" w:rsidP="00FB2462">
      <w:pPr>
        <w:autoSpaceDE w:val="0"/>
        <w:autoSpaceDN w:val="0"/>
        <w:adjustRightInd w:val="0"/>
        <w:spacing w:after="0" w:line="240" w:lineRule="auto"/>
        <w:rPr>
          <w:rFonts w:cs="Arial"/>
          <w:highlight w:val="red"/>
          <w:lang w:eastAsia="es-MX"/>
        </w:rPr>
      </w:pPr>
      <w:r w:rsidRPr="00FB2462">
        <w:rPr>
          <w:rFonts w:cs="Arial"/>
          <w:highlight w:val="red"/>
          <w:lang w:eastAsia="es-MX"/>
        </w:rPr>
        <w:t xml:space="preserve">AGUA </w:t>
      </w:r>
    </w:p>
    <w:p w:rsidR="00FB2462" w:rsidRPr="00FB2462" w:rsidRDefault="00FB2462" w:rsidP="00FB2462">
      <w:pPr>
        <w:autoSpaceDE w:val="0"/>
        <w:autoSpaceDN w:val="0"/>
        <w:adjustRightInd w:val="0"/>
        <w:spacing w:after="0" w:line="240" w:lineRule="auto"/>
        <w:rPr>
          <w:rFonts w:cs="Arial"/>
          <w:highlight w:val="red"/>
          <w:lang w:eastAsia="es-MX"/>
        </w:rPr>
      </w:pPr>
      <w:r w:rsidRPr="00FB2462">
        <w:rPr>
          <w:rFonts w:cs="Arial"/>
          <w:highlight w:val="red"/>
          <w:lang w:eastAsia="es-MX"/>
        </w:rPr>
        <w:t xml:space="preserve">El agua contiene diversas impurezas ambientales como gases disueltos, sales inorgánicas, sustancias orgánicas solubles, microorganismos, excepto en el caso que se haya tratado en condiciones controladas. </w:t>
      </w:r>
    </w:p>
    <w:p w:rsidR="00FB2462" w:rsidRPr="00FB2462" w:rsidRDefault="00FB2462" w:rsidP="00FB2462">
      <w:pPr>
        <w:autoSpaceDE w:val="0"/>
        <w:autoSpaceDN w:val="0"/>
        <w:adjustRightInd w:val="0"/>
        <w:spacing w:after="0" w:line="240" w:lineRule="auto"/>
        <w:rPr>
          <w:rFonts w:cs="Arial"/>
          <w:highlight w:val="red"/>
          <w:lang w:eastAsia="es-MX"/>
        </w:rPr>
      </w:pPr>
      <w:r w:rsidRPr="00FB2462">
        <w:rPr>
          <w:rFonts w:cs="Arial"/>
          <w:highlight w:val="red"/>
          <w:lang w:eastAsia="es-MX"/>
        </w:rPr>
        <w:t xml:space="preserve">Los tipos y concentraciones de estas impurezas establecen su relación con la potabilidad para uso y consumo humano. El agua contaminada es un vehículo común de transmisión de patógenos, especialmente bacterias coliformes, salmonella, E. coli y Shigella, al hombre tanto en forma directa como a través de los alimentos. La higiene exige, como requisito el tratamiento del agua, con el fin de eliminar estos patógenos, se debe: </w:t>
      </w:r>
    </w:p>
    <w:p w:rsidR="00FB2462" w:rsidRPr="00FB2462" w:rsidRDefault="00FB2462" w:rsidP="00FB2462">
      <w:pPr>
        <w:autoSpaceDE w:val="0"/>
        <w:autoSpaceDN w:val="0"/>
        <w:adjustRightInd w:val="0"/>
        <w:spacing w:after="0" w:line="240" w:lineRule="auto"/>
        <w:rPr>
          <w:rFonts w:cs="Arial"/>
          <w:highlight w:val="red"/>
          <w:lang w:eastAsia="es-MX"/>
        </w:rPr>
      </w:pPr>
    </w:p>
    <w:p w:rsidR="00FB2462" w:rsidRPr="00FB2462" w:rsidRDefault="00FB2462" w:rsidP="00FB2462">
      <w:pPr>
        <w:autoSpaceDE w:val="0"/>
        <w:autoSpaceDN w:val="0"/>
        <w:adjustRightInd w:val="0"/>
        <w:spacing w:after="0" w:line="240" w:lineRule="auto"/>
        <w:rPr>
          <w:rFonts w:cs="Arial"/>
          <w:highlight w:val="red"/>
          <w:lang w:eastAsia="es-MX"/>
        </w:rPr>
      </w:pPr>
      <w:r w:rsidRPr="00FB2462">
        <w:rPr>
          <w:rFonts w:cs="Arial"/>
          <w:highlight w:val="red"/>
          <w:lang w:eastAsia="es-MX"/>
        </w:rPr>
        <w:t xml:space="preserve">1. Contar con un sistema de agua potable para consumo humano, cuya capacidad sea suficiente para cubrir las demandas del establecimiento. </w:t>
      </w:r>
    </w:p>
    <w:p w:rsidR="00FB2462" w:rsidRPr="00FB2462" w:rsidRDefault="00FB2462" w:rsidP="00FB2462">
      <w:pPr>
        <w:autoSpaceDE w:val="0"/>
        <w:autoSpaceDN w:val="0"/>
        <w:adjustRightInd w:val="0"/>
        <w:spacing w:after="0" w:line="240" w:lineRule="auto"/>
        <w:rPr>
          <w:rFonts w:cs="Arial"/>
          <w:highlight w:val="red"/>
          <w:lang w:eastAsia="es-MX"/>
        </w:rPr>
      </w:pPr>
    </w:p>
    <w:p w:rsidR="00AB57A3" w:rsidRDefault="00FB2462" w:rsidP="00FB2462">
      <w:pPr>
        <w:autoSpaceDE w:val="0"/>
        <w:autoSpaceDN w:val="0"/>
        <w:adjustRightInd w:val="0"/>
        <w:spacing w:after="0" w:line="240" w:lineRule="auto"/>
        <w:rPr>
          <w:rFonts w:cs="Arial"/>
          <w:highlight w:val="red"/>
          <w:lang w:eastAsia="es-MX"/>
        </w:rPr>
      </w:pPr>
      <w:r w:rsidRPr="00FB2462">
        <w:rPr>
          <w:rFonts w:cs="Arial"/>
          <w:highlight w:val="red"/>
          <w:lang w:eastAsia="es-MX"/>
        </w:rPr>
        <w:t xml:space="preserve">2. Para garantizar la potabilidad microbiológica del agua de suministro, deberá contar con un mínimo 0.2 ppm </w:t>
      </w:r>
      <w:r w:rsidR="00AB57A3">
        <w:rPr>
          <w:rFonts w:cs="Arial"/>
          <w:highlight w:val="red"/>
          <w:lang w:eastAsia="es-MX"/>
        </w:rPr>
        <w:t xml:space="preserve">– 1.5 ppm </w:t>
      </w:r>
      <w:r w:rsidRPr="00FB2462">
        <w:rPr>
          <w:rFonts w:cs="Arial"/>
          <w:highlight w:val="red"/>
          <w:lang w:eastAsia="es-MX"/>
        </w:rPr>
        <w:t>de cloro residual, lo que debe verificarse todos los días, con un comparador de color para determinar la concentración de cloro residual</w:t>
      </w:r>
      <w:r w:rsidR="00AB57A3">
        <w:rPr>
          <w:rFonts w:cs="Arial"/>
          <w:highlight w:val="red"/>
          <w:lang w:eastAsia="es-MX"/>
        </w:rPr>
        <w:t>. Y llevar a cabo una bitácora donde registre la lectura del cloro residual.</w:t>
      </w:r>
    </w:p>
    <w:p w:rsidR="00FB2462" w:rsidRPr="00FB2462" w:rsidRDefault="00FB2462" w:rsidP="00FB2462">
      <w:pPr>
        <w:autoSpaceDE w:val="0"/>
        <w:autoSpaceDN w:val="0"/>
        <w:adjustRightInd w:val="0"/>
        <w:spacing w:after="0" w:line="240" w:lineRule="auto"/>
        <w:rPr>
          <w:rFonts w:cs="Arial"/>
          <w:lang w:eastAsia="es-MX"/>
        </w:rPr>
      </w:pPr>
    </w:p>
    <w:p w:rsidR="00B33858" w:rsidRDefault="00B33858" w:rsidP="000A5534">
      <w:pPr>
        <w:pStyle w:val="Puesto"/>
        <w:rPr>
          <w:lang w:val="es-MX"/>
        </w:rPr>
      </w:pPr>
    </w:p>
    <w:p w:rsidR="00FB2462" w:rsidRPr="00FB2462" w:rsidRDefault="00FB2462" w:rsidP="00FB2462">
      <w:pPr>
        <w:pStyle w:val="Puesto"/>
        <w:jc w:val="center"/>
        <w:rPr>
          <w:lang w:val="es-MX"/>
        </w:rPr>
      </w:pPr>
      <w:r>
        <w:rPr>
          <w:noProof/>
          <w:lang w:val="es-MX" w:eastAsia="es-MX"/>
        </w:rPr>
        <w:drawing>
          <wp:inline distT="0" distB="0" distL="0" distR="0">
            <wp:extent cx="2009255" cy="1498968"/>
            <wp:effectExtent l="1905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2009682" cy="1499286"/>
                    </a:xfrm>
                    <a:prstGeom prst="rect">
                      <a:avLst/>
                    </a:prstGeom>
                    <a:noFill/>
                    <a:ln w="9525">
                      <a:noFill/>
                      <a:miter lim="800000"/>
                      <a:headEnd/>
                      <a:tailEnd/>
                    </a:ln>
                  </pic:spPr>
                </pic:pic>
              </a:graphicData>
            </a:graphic>
          </wp:inline>
        </w:drawing>
      </w: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B33858" w:rsidRDefault="00B33858" w:rsidP="000A5534">
      <w:pPr>
        <w:pStyle w:val="Puesto"/>
      </w:pPr>
    </w:p>
    <w:p w:rsidR="000A5534" w:rsidRPr="00D11FFB" w:rsidRDefault="000A5534" w:rsidP="005740F9">
      <w:pPr>
        <w:pStyle w:val="Puesto"/>
        <w:outlineLvl w:val="0"/>
      </w:pPr>
      <w:bookmarkStart w:id="39" w:name="_Toc341433716"/>
      <w:r w:rsidRPr="00D11FFB">
        <w:t>REFERENCIAS BIBLIOGRÁFICAS</w:t>
      </w:r>
      <w:bookmarkEnd w:id="37"/>
      <w:bookmarkEnd w:id="38"/>
      <w:bookmarkEnd w:id="39"/>
    </w:p>
    <w:p w:rsidR="000A5534" w:rsidRPr="00D11FFB" w:rsidRDefault="000A5534" w:rsidP="000A5534">
      <w:pPr>
        <w:rPr>
          <w:rFonts w:cstheme="minorHAnsi"/>
        </w:rPr>
      </w:pPr>
    </w:p>
    <w:p w:rsidR="000A5534" w:rsidRPr="0013473C" w:rsidRDefault="000A5534" w:rsidP="000A5534">
      <w:pPr>
        <w:spacing w:after="0" w:line="240" w:lineRule="auto"/>
        <w:rPr>
          <w:rFonts w:cstheme="minorHAnsi"/>
        </w:rPr>
      </w:pPr>
    </w:p>
    <w:p w:rsidR="000A5534" w:rsidRPr="0013473C" w:rsidRDefault="000A5534" w:rsidP="000A5534">
      <w:pPr>
        <w:spacing w:after="0" w:line="240" w:lineRule="auto"/>
        <w:rPr>
          <w:rFonts w:cstheme="minorHAnsi"/>
        </w:rPr>
      </w:pPr>
      <w:r w:rsidRPr="0013473C">
        <w:rPr>
          <w:rFonts w:cstheme="minorHAnsi"/>
        </w:rPr>
        <w:t>CONOCER</w:t>
      </w:r>
      <w:r>
        <w:rPr>
          <w:rFonts w:cstheme="minorHAnsi"/>
        </w:rPr>
        <w:t xml:space="preserve"> (20</w:t>
      </w:r>
      <w:r w:rsidR="00175060">
        <w:rPr>
          <w:rFonts w:cstheme="minorHAnsi"/>
        </w:rPr>
        <w:t>10</w:t>
      </w:r>
      <w:r>
        <w:rPr>
          <w:rFonts w:cstheme="minorHAnsi"/>
        </w:rPr>
        <w:t>)</w:t>
      </w:r>
      <w:r w:rsidRPr="0013473C">
        <w:rPr>
          <w:rFonts w:cstheme="minorHAnsi"/>
        </w:rPr>
        <w:t xml:space="preserve">. </w:t>
      </w:r>
      <w:r w:rsidRPr="00B233FC">
        <w:rPr>
          <w:rFonts w:cstheme="minorHAnsi"/>
          <w:i/>
        </w:rPr>
        <w:t>Estándar d</w:t>
      </w:r>
      <w:r>
        <w:rPr>
          <w:rFonts w:cstheme="minorHAnsi"/>
        </w:rPr>
        <w:t xml:space="preserve">e </w:t>
      </w:r>
      <w:r w:rsidRPr="00B233FC">
        <w:rPr>
          <w:rFonts w:cstheme="minorHAnsi"/>
          <w:i/>
        </w:rPr>
        <w:t>competencia laboral</w:t>
      </w:r>
      <w:r w:rsidR="00B33858">
        <w:rPr>
          <w:rFonts w:cstheme="minorHAnsi"/>
          <w:i/>
        </w:rPr>
        <w:t xml:space="preserve"> </w:t>
      </w:r>
      <w:r w:rsidRPr="00B233FC">
        <w:rPr>
          <w:rFonts w:cstheme="minorHAnsi"/>
          <w:i/>
        </w:rPr>
        <w:t>EC0</w:t>
      </w:r>
      <w:r w:rsidR="00175060">
        <w:rPr>
          <w:rFonts w:cstheme="minorHAnsi"/>
          <w:i/>
        </w:rPr>
        <w:t>081</w:t>
      </w:r>
      <w:r w:rsidRPr="00B233FC">
        <w:rPr>
          <w:rFonts w:cstheme="minorHAnsi"/>
          <w:i/>
        </w:rPr>
        <w:t xml:space="preserve"> </w:t>
      </w:r>
      <w:r w:rsidR="00B33858">
        <w:rPr>
          <w:rFonts w:cstheme="minorHAnsi"/>
          <w:i/>
        </w:rPr>
        <w:t xml:space="preserve"> </w:t>
      </w:r>
      <w:r w:rsidR="00175060">
        <w:rPr>
          <w:rFonts w:cstheme="minorHAnsi"/>
          <w:i/>
        </w:rPr>
        <w:t>Manejo higiénico de los alimentos</w:t>
      </w:r>
      <w:r w:rsidRPr="00B233FC">
        <w:rPr>
          <w:rFonts w:cstheme="minorHAnsi"/>
          <w:i/>
        </w:rPr>
        <w:t>.</w:t>
      </w:r>
      <w:r>
        <w:rPr>
          <w:rFonts w:cstheme="minorHAnsi"/>
        </w:rPr>
        <w:t xml:space="preserve"> México, D.F.</w:t>
      </w:r>
    </w:p>
    <w:p w:rsidR="000A5534" w:rsidRPr="0013473C" w:rsidRDefault="000A5534" w:rsidP="000A5534">
      <w:pPr>
        <w:spacing w:after="0" w:line="240" w:lineRule="auto"/>
        <w:rPr>
          <w:rFonts w:cstheme="minorHAnsi"/>
        </w:rPr>
      </w:pPr>
    </w:p>
    <w:p w:rsidR="000A5534" w:rsidRDefault="00175060" w:rsidP="000A5534">
      <w:pPr>
        <w:spacing w:after="0" w:line="240" w:lineRule="auto"/>
        <w:rPr>
          <w:rFonts w:cstheme="minorHAnsi"/>
        </w:rPr>
      </w:pPr>
      <w:r>
        <w:rPr>
          <w:rFonts w:cstheme="minorHAnsi"/>
        </w:rPr>
        <w:t>SECTUR (2010)</w:t>
      </w:r>
      <w:r w:rsidR="000A5534">
        <w:rPr>
          <w:rFonts w:cstheme="minorHAnsi"/>
        </w:rPr>
        <w:t>.</w:t>
      </w:r>
      <w:r w:rsidRPr="00175060">
        <w:rPr>
          <w:rFonts w:cstheme="minorHAnsi"/>
          <w:i/>
        </w:rPr>
        <w:t>M</w:t>
      </w:r>
      <w:r>
        <w:rPr>
          <w:rFonts w:cstheme="minorHAnsi"/>
          <w:i/>
        </w:rPr>
        <w:t xml:space="preserve">anual del facilitador Manejo higiénico de los alimento. </w:t>
      </w:r>
      <w:r w:rsidRPr="00175060">
        <w:rPr>
          <w:rFonts w:cstheme="minorHAnsi"/>
        </w:rPr>
        <w:t>México D.F.</w:t>
      </w:r>
    </w:p>
    <w:p w:rsidR="00323A09" w:rsidRDefault="00323A09" w:rsidP="000A5534">
      <w:pPr>
        <w:spacing w:after="0" w:line="240" w:lineRule="auto"/>
        <w:rPr>
          <w:rFonts w:cstheme="minorHAnsi"/>
        </w:rPr>
      </w:pPr>
    </w:p>
    <w:p w:rsidR="00323A09" w:rsidRPr="00323A09" w:rsidRDefault="00323A09" w:rsidP="000A5534">
      <w:pPr>
        <w:spacing w:after="0" w:line="240" w:lineRule="auto"/>
        <w:rPr>
          <w:rFonts w:cstheme="minorHAnsi"/>
        </w:rPr>
      </w:pPr>
      <w:r>
        <w:rPr>
          <w:rFonts w:cstheme="minorHAnsi"/>
        </w:rPr>
        <w:t xml:space="preserve">CODEX (2009). </w:t>
      </w:r>
      <w:r>
        <w:rPr>
          <w:rFonts w:cstheme="minorHAnsi"/>
          <w:i/>
        </w:rPr>
        <w:t xml:space="preserve">Higiene de los alimentos, </w:t>
      </w:r>
      <w:r w:rsidRPr="00323A09">
        <w:rPr>
          <w:rFonts w:cstheme="minorHAnsi"/>
        </w:rPr>
        <w:t>Roma, Italia</w:t>
      </w:r>
    </w:p>
    <w:p w:rsidR="000A5534" w:rsidRPr="0013473C" w:rsidRDefault="000A5534" w:rsidP="000A5534">
      <w:pPr>
        <w:rPr>
          <w:rFonts w:cstheme="minorHAnsi"/>
          <w:bCs/>
        </w:rPr>
      </w:pPr>
    </w:p>
    <w:p w:rsidR="000A5534" w:rsidRDefault="001068AA" w:rsidP="000A5534">
      <w:pPr>
        <w:rPr>
          <w:rFonts w:cstheme="minorHAnsi"/>
        </w:rPr>
      </w:pPr>
      <w:hyperlink r:id="rId76" w:history="1">
        <w:r w:rsidR="004635E2" w:rsidRPr="000631A8">
          <w:rPr>
            <w:rStyle w:val="Hipervnculo"/>
            <w:rFonts w:cstheme="minorHAnsi"/>
          </w:rPr>
          <w:t>http://www.google.com.mx/imgres?um=1&amp;hl=es&amp;sa=N&amp;biw=1280&amp;bih=598&amp;tbm=isch&amp;tbnid=0eGUwt0FxTVcEM:&amp;imgrefurl=http://www.planetajoy.com/%3FLos_9_mitos_mas_grandes_de_la_cocina%26page%3Dampliada%26id%3D2291&amp;docid=sqwuxqGNW5ZncM&amp;imgurl=http://www.planetajoy.com/upload/image/600x6001288886203_lata_nota.jpg&amp;w=600&amp;h=451&amp;ei=ldeOUJSbJYXg8wSY4YBA&amp;zoom=1&amp;iact=rc&amp;dur=350&amp;sig=111132208506969421529&amp;page=2&amp;tbnh=141&amp;tbnw=183&amp;start=21&amp;ndsp=25&amp;ved=1t:429,r:13,s:21,i:194&amp;tx=88&amp;ty=53</w:t>
        </w:r>
      </w:hyperlink>
      <w:r w:rsidR="004635E2">
        <w:rPr>
          <w:rFonts w:cstheme="minorHAnsi"/>
        </w:rPr>
        <w:t>.</w:t>
      </w:r>
    </w:p>
    <w:p w:rsidR="004635E2" w:rsidRPr="0013473C" w:rsidRDefault="004635E2" w:rsidP="000A5534">
      <w:pPr>
        <w:rPr>
          <w:rFonts w:cstheme="minorHAnsi"/>
        </w:rPr>
      </w:pPr>
    </w:p>
    <w:p w:rsidR="000A5534" w:rsidRDefault="000A5534" w:rsidP="00E4788E">
      <w:pPr>
        <w:spacing w:after="0" w:line="240" w:lineRule="auto"/>
        <w:ind w:right="1276"/>
        <w:jc w:val="both"/>
        <w:rPr>
          <w:rFonts w:cstheme="minorHAnsi"/>
          <w:noProof/>
          <w:lang w:eastAsia="es-MX"/>
        </w:rPr>
      </w:pPr>
    </w:p>
    <w:p w:rsidR="000A5534" w:rsidRDefault="000A5534" w:rsidP="00E4788E">
      <w:pPr>
        <w:spacing w:after="0" w:line="240" w:lineRule="auto"/>
        <w:ind w:right="1276"/>
        <w:jc w:val="both"/>
        <w:rPr>
          <w:rFonts w:cstheme="minorHAnsi"/>
          <w:noProof/>
          <w:lang w:eastAsia="es-MX"/>
        </w:rPr>
      </w:pPr>
    </w:p>
    <w:p w:rsidR="000A5534" w:rsidRDefault="000A5534" w:rsidP="00E4788E">
      <w:pPr>
        <w:spacing w:after="0" w:line="240" w:lineRule="auto"/>
        <w:ind w:right="1276"/>
        <w:jc w:val="both"/>
        <w:rPr>
          <w:rFonts w:cstheme="minorHAnsi"/>
          <w:noProof/>
          <w:lang w:eastAsia="es-MX"/>
        </w:rPr>
      </w:pPr>
    </w:p>
    <w:p w:rsidR="000A5534" w:rsidRDefault="000A5534" w:rsidP="00E4788E">
      <w:pPr>
        <w:spacing w:after="0" w:line="240" w:lineRule="auto"/>
        <w:ind w:right="1276"/>
        <w:jc w:val="both"/>
        <w:rPr>
          <w:rFonts w:cstheme="minorHAnsi"/>
          <w:noProof/>
          <w:lang w:eastAsia="es-MX"/>
        </w:rPr>
      </w:pPr>
    </w:p>
    <w:p w:rsidR="000A5534" w:rsidRDefault="000A5534" w:rsidP="00E4788E">
      <w:pPr>
        <w:spacing w:after="0" w:line="240" w:lineRule="auto"/>
        <w:ind w:right="1276"/>
        <w:jc w:val="both"/>
        <w:rPr>
          <w:rFonts w:cstheme="minorHAnsi"/>
          <w:noProof/>
          <w:lang w:eastAsia="es-MX"/>
        </w:rPr>
      </w:pPr>
    </w:p>
    <w:p w:rsidR="000A5534" w:rsidRDefault="000A5534" w:rsidP="000A5534">
      <w:pPr>
        <w:pStyle w:val="Puesto"/>
        <w:rPr>
          <w:highlight w:val="yellow"/>
        </w:rPr>
      </w:pPr>
      <w:bookmarkStart w:id="40" w:name="_Toc209675971"/>
    </w:p>
    <w:p w:rsidR="000A5534" w:rsidRDefault="000A5534" w:rsidP="000A5534">
      <w:pPr>
        <w:pStyle w:val="Puesto"/>
        <w:rPr>
          <w:highlight w:val="yellow"/>
        </w:rPr>
      </w:pPr>
    </w:p>
    <w:p w:rsidR="000A5534" w:rsidRDefault="000A5534" w:rsidP="005740F9">
      <w:pPr>
        <w:pStyle w:val="Puesto"/>
        <w:outlineLvl w:val="0"/>
      </w:pPr>
      <w:bookmarkStart w:id="41" w:name="_Toc341433717"/>
      <w:r w:rsidRPr="00B526A0">
        <w:rPr>
          <w:highlight w:val="yellow"/>
        </w:rPr>
        <w:t>CRÉDITOS</w:t>
      </w:r>
      <w:bookmarkEnd w:id="40"/>
      <w:bookmarkEnd w:id="41"/>
    </w:p>
    <w:p w:rsidR="000A5534" w:rsidRPr="00367A90" w:rsidRDefault="000A5534" w:rsidP="000A5534">
      <w:pPr>
        <w:rPr>
          <w:rFonts w:cstheme="minorHAnsi"/>
          <w:lang w:val="es-ES_tradnl"/>
        </w:rPr>
      </w:pPr>
    </w:p>
    <w:p w:rsidR="000A5534" w:rsidRPr="00367A90" w:rsidRDefault="000A5534" w:rsidP="00B33858">
      <w:pPr>
        <w:jc w:val="both"/>
        <w:rPr>
          <w:rFonts w:cstheme="minorHAnsi"/>
        </w:rPr>
      </w:pPr>
      <w:r w:rsidRPr="00367A90">
        <w:rPr>
          <w:rFonts w:cstheme="minorHAnsi"/>
        </w:rPr>
        <w:t>Este manual para el participante fue desarrollado e integrado ex profeso para el curso</w:t>
      </w:r>
      <w:r>
        <w:rPr>
          <w:rFonts w:cstheme="minorHAnsi"/>
        </w:rPr>
        <w:t xml:space="preserve"> / taller</w:t>
      </w:r>
      <w:r w:rsidRPr="00367A90">
        <w:rPr>
          <w:rFonts w:cstheme="minorHAnsi"/>
        </w:rPr>
        <w:t xml:space="preserve"> de “</w:t>
      </w:r>
      <w:r w:rsidR="00B33858">
        <w:rPr>
          <w:rFonts w:cstheme="minorHAnsi"/>
        </w:rPr>
        <w:t>Manejo Higiénico de los Alimentos</w:t>
      </w:r>
      <w:r w:rsidRPr="00367A90">
        <w:rPr>
          <w:rFonts w:cstheme="minorHAnsi"/>
        </w:rPr>
        <w:t xml:space="preserve">”, para ser utilizado en los cursos de capacitación que imparte el Instituto de Capacitación para el Trabajo del Estado de Quintana Roo. Los Derechos de Autor y propiedad pertenecen a la </w:t>
      </w:r>
      <w:r>
        <w:rPr>
          <w:rFonts w:cstheme="minorHAnsi"/>
        </w:rPr>
        <w:t>Entidad de Certificación y Evaluación del ICATQR  (ECE)</w:t>
      </w:r>
      <w:r w:rsidRPr="00367A90">
        <w:rPr>
          <w:rFonts w:cstheme="minorHAnsi"/>
        </w:rPr>
        <w:t xml:space="preserve">. Lo anterior implica que solamente la </w:t>
      </w:r>
      <w:r>
        <w:rPr>
          <w:rFonts w:cstheme="minorHAnsi"/>
        </w:rPr>
        <w:t>ECE</w:t>
      </w:r>
      <w:r w:rsidRPr="00367A90">
        <w:rPr>
          <w:rFonts w:cstheme="minorHAnsi"/>
        </w:rPr>
        <w:t xml:space="preserve"> a través del ICAT pueden adaptarlo, modificarlo, copiarlo por cualquier medio físico o electrónico de acuerdo a las necesidades propias o de sus clientes presentes o futuros sin perjuicio para nadie. No se permite el uso del mismo sin autorización expresa de la </w:t>
      </w:r>
      <w:r>
        <w:rPr>
          <w:rFonts w:cstheme="minorHAnsi"/>
        </w:rPr>
        <w:t>ECE</w:t>
      </w:r>
      <w:r w:rsidRPr="00367A90">
        <w:rPr>
          <w:rFonts w:cstheme="minorHAnsi"/>
        </w:rPr>
        <w:t>.</w:t>
      </w:r>
    </w:p>
    <w:p w:rsidR="000A5534" w:rsidRPr="00367A90" w:rsidRDefault="000A5534" w:rsidP="00B33858">
      <w:pPr>
        <w:jc w:val="both"/>
        <w:rPr>
          <w:rFonts w:cstheme="minorHAnsi"/>
        </w:rPr>
      </w:pPr>
    </w:p>
    <w:p w:rsidR="000A5534" w:rsidRPr="00367A90" w:rsidRDefault="000A5534" w:rsidP="000A5534">
      <w:pPr>
        <w:rPr>
          <w:rFonts w:cstheme="minorHAnsi"/>
        </w:rPr>
      </w:pPr>
      <w:r w:rsidRPr="00367A90">
        <w:rPr>
          <w:rFonts w:cstheme="minorHAnsi"/>
        </w:rPr>
        <w:lastRenderedPageBreak/>
        <w:t xml:space="preserve">Este Manual fue diseñado estructuralmente e ilustrativamente tanto en ejercicios y dinámicas. Se reconoce al autor original del curso, a la </w:t>
      </w:r>
      <w:r>
        <w:rPr>
          <w:rFonts w:cstheme="minorHAnsi"/>
        </w:rPr>
        <w:t>Entidad de Certificación y Evaluación</w:t>
      </w:r>
      <w:r w:rsidRPr="00367A90">
        <w:rPr>
          <w:rFonts w:cstheme="minorHAnsi"/>
        </w:rPr>
        <w:t>. Cualquier comentario y sugerencia les pedimos comunicarlo al teléfono (01.983)-</w:t>
      </w:r>
      <w:r>
        <w:rPr>
          <w:rFonts w:cstheme="minorHAnsi"/>
        </w:rPr>
        <w:t>129</w:t>
      </w:r>
      <w:r w:rsidRPr="00367A90">
        <w:rPr>
          <w:rFonts w:cstheme="minorHAnsi"/>
        </w:rPr>
        <w:t>.</w:t>
      </w:r>
      <w:r>
        <w:rPr>
          <w:rFonts w:cstheme="minorHAnsi"/>
        </w:rPr>
        <w:t>2052</w:t>
      </w:r>
      <w:r w:rsidRPr="00367A90">
        <w:rPr>
          <w:rFonts w:cstheme="minorHAnsi"/>
        </w:rPr>
        <w:t>, o por e-mail a las siguientes direcciones:</w:t>
      </w:r>
    </w:p>
    <w:p w:rsidR="000A5534" w:rsidRPr="00367A90" w:rsidRDefault="000A5534" w:rsidP="000A5534">
      <w:pPr>
        <w:rPr>
          <w:rFonts w:cstheme="minorHAnsi"/>
        </w:rPr>
      </w:pPr>
    </w:p>
    <w:p w:rsidR="000A5534" w:rsidRDefault="001068AA" w:rsidP="000A5534">
      <w:pPr>
        <w:rPr>
          <w:rFonts w:cstheme="minorHAnsi"/>
        </w:rPr>
      </w:pPr>
      <w:hyperlink r:id="rId77" w:history="1">
        <w:r w:rsidR="000A5534" w:rsidRPr="008C3258">
          <w:rPr>
            <w:rStyle w:val="Hipervnculo"/>
          </w:rPr>
          <w:t>e</w:t>
        </w:r>
        <w:r w:rsidR="000A5534" w:rsidRPr="008C3258">
          <w:rPr>
            <w:rStyle w:val="Hipervnculo"/>
            <w:rFonts w:cstheme="minorHAnsi"/>
          </w:rPr>
          <w:t>ce_icatqr@yahoo.com.mx</w:t>
        </w:r>
      </w:hyperlink>
    </w:p>
    <w:p w:rsidR="000A5534" w:rsidRPr="00367A90" w:rsidRDefault="000A5534" w:rsidP="000A5534">
      <w:pPr>
        <w:rPr>
          <w:rFonts w:cstheme="minorHAnsi"/>
        </w:rPr>
      </w:pPr>
    </w:p>
    <w:p w:rsidR="000A5534" w:rsidRPr="00367A90" w:rsidRDefault="000A5534" w:rsidP="000A5534">
      <w:pPr>
        <w:rPr>
          <w:rFonts w:cstheme="minorHAnsi"/>
        </w:rPr>
      </w:pPr>
    </w:p>
    <w:p w:rsidR="000A5534" w:rsidRPr="00367A90" w:rsidRDefault="001068AA" w:rsidP="000A5534">
      <w:pPr>
        <w:rPr>
          <w:rFonts w:cstheme="minorHAnsi"/>
          <w:u w:val="single"/>
        </w:rPr>
      </w:pPr>
      <w:hyperlink r:id="rId78" w:history="1">
        <w:r w:rsidR="000A5534">
          <w:rPr>
            <w:rStyle w:val="Hipervnculo"/>
            <w:rFonts w:cstheme="minorHAnsi"/>
          </w:rPr>
          <w:t>icatqr_apoyoalacertificacion@yahoo.com.mx</w:t>
        </w:r>
      </w:hyperlink>
    </w:p>
    <w:p w:rsidR="000A5534" w:rsidRPr="00367A90" w:rsidRDefault="000A5534" w:rsidP="000A5534">
      <w:pPr>
        <w:rPr>
          <w:rFonts w:cstheme="minorHAnsi"/>
          <w:u w:val="single"/>
        </w:rPr>
      </w:pPr>
    </w:p>
    <w:p w:rsidR="000A5534" w:rsidRPr="00367A90" w:rsidRDefault="000A5534" w:rsidP="000A5534">
      <w:pPr>
        <w:rPr>
          <w:rFonts w:cstheme="minorHAnsi"/>
        </w:rPr>
      </w:pPr>
    </w:p>
    <w:p w:rsidR="000A5534" w:rsidRPr="00367A90" w:rsidRDefault="000A5534" w:rsidP="000A5534">
      <w:pPr>
        <w:rPr>
          <w:rFonts w:cstheme="minorHAnsi"/>
        </w:rPr>
      </w:pPr>
      <w:r w:rsidRPr="00367A90">
        <w:rPr>
          <w:rFonts w:cstheme="minorHAnsi"/>
        </w:rPr>
        <w:sym w:font="Symbol" w:char="F0E3"/>
      </w:r>
      <w:r w:rsidRPr="00367A90">
        <w:rPr>
          <w:rFonts w:cstheme="minorHAnsi"/>
        </w:rPr>
        <w:t>Derechos Reservados.</w:t>
      </w:r>
    </w:p>
    <w:p w:rsidR="000A5534" w:rsidRPr="00367A90" w:rsidRDefault="000A5534" w:rsidP="000A5534">
      <w:pPr>
        <w:rPr>
          <w:rFonts w:cstheme="minorHAnsi"/>
        </w:rPr>
      </w:pPr>
      <w:r w:rsidRPr="00367A90">
        <w:rPr>
          <w:rFonts w:cstheme="minorHAnsi"/>
        </w:rPr>
        <w:t xml:space="preserve">Chetumal, Quintana Roo, </w:t>
      </w:r>
      <w:r>
        <w:rPr>
          <w:rFonts w:cstheme="minorHAnsi"/>
        </w:rPr>
        <w:t>Septiembre</w:t>
      </w:r>
      <w:r w:rsidRPr="00367A90">
        <w:rPr>
          <w:rFonts w:cstheme="minorHAnsi"/>
        </w:rPr>
        <w:t xml:space="preserve"> de 201</w:t>
      </w:r>
      <w:r>
        <w:rPr>
          <w:rFonts w:cstheme="minorHAnsi"/>
        </w:rPr>
        <w:t>2</w:t>
      </w:r>
      <w:r w:rsidRPr="00367A90">
        <w:rPr>
          <w:rFonts w:cstheme="minorHAnsi"/>
        </w:rPr>
        <w:t>.</w:t>
      </w:r>
    </w:p>
    <w:p w:rsidR="000A5534" w:rsidRDefault="000A5534" w:rsidP="00E4788E">
      <w:pPr>
        <w:spacing w:after="0" w:line="240" w:lineRule="auto"/>
        <w:ind w:right="1276"/>
        <w:jc w:val="both"/>
        <w:rPr>
          <w:rFonts w:cstheme="minorHAnsi"/>
          <w:noProof/>
          <w:lang w:eastAsia="es-MX"/>
        </w:rPr>
      </w:pPr>
    </w:p>
    <w:p w:rsidR="006F78F9" w:rsidRPr="009E18DA" w:rsidRDefault="006F78F9" w:rsidP="00E4788E">
      <w:pPr>
        <w:spacing w:after="0" w:line="240" w:lineRule="auto"/>
        <w:ind w:right="1276"/>
        <w:jc w:val="both"/>
        <w:rPr>
          <w:rFonts w:cstheme="minorHAnsi"/>
        </w:rPr>
      </w:pPr>
    </w:p>
    <w:sectPr w:rsidR="006F78F9" w:rsidRPr="009E18DA" w:rsidSect="0004459F">
      <w:footerReference w:type="default" r:id="rId79"/>
      <w:pgSz w:w="12240" w:h="15840"/>
      <w:pgMar w:top="1276"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6DA" w:rsidRDefault="000806DA" w:rsidP="00F27325">
      <w:pPr>
        <w:spacing w:after="0" w:line="240" w:lineRule="auto"/>
      </w:pPr>
      <w:r>
        <w:separator/>
      </w:r>
    </w:p>
  </w:endnote>
  <w:endnote w:type="continuationSeparator" w:id="0">
    <w:p w:rsidR="000806DA" w:rsidRDefault="000806DA" w:rsidP="00F27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Slab703 Lt BT">
    <w:altName w:val="Cambria Math"/>
    <w:charset w:val="00"/>
    <w:family w:val="roman"/>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Bold">
    <w:panose1 w:val="00000000000000000000"/>
    <w:charset w:val="00"/>
    <w:family w:val="swiss"/>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0F9" w:rsidRDefault="005740F9">
    <w:pPr>
      <w:pStyle w:val="Piedepgina"/>
      <w:jc w:val="right"/>
    </w:pPr>
  </w:p>
  <w:p w:rsidR="005740F9" w:rsidRDefault="005740F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0F9" w:rsidRDefault="001068AA" w:rsidP="000A5534">
    <w:pPr>
      <w:pStyle w:val="Piedepgina"/>
      <w:pBdr>
        <w:top w:val="thinThickSmallGap" w:sz="24" w:space="1" w:color="622423" w:themeColor="accent2" w:themeShade="7F"/>
      </w:pBdr>
      <w:tabs>
        <w:tab w:val="right" w:pos="8222"/>
      </w:tabs>
      <w:ind w:right="50"/>
      <w:rPr>
        <w:rFonts w:ascii="Arial" w:eastAsiaTheme="majorEastAsia" w:hAnsi="Arial" w:cs="Arial"/>
        <w:sz w:val="16"/>
        <w:szCs w:val="16"/>
      </w:rPr>
    </w:pPr>
    <w:r>
      <w:rPr>
        <w:rFonts w:ascii="Arial" w:eastAsiaTheme="majorEastAsia" w:hAnsi="Arial" w:cs="Arial"/>
        <w:noProof/>
        <w:sz w:val="16"/>
        <w:szCs w:val="16"/>
        <w:lang w:eastAsia="es-MX"/>
      </w:rPr>
      <w:pict>
        <v:line id="14 Conector recto" o:spid="_x0000_s2049" style="position:absolute;z-index:251660288;visibility:visible;mso-width-relative:margin" from="-6.1pt,1.25pt" to="47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" strokecolor="#76923c [2406]" strokeweight="6pt"/>
      </w:pict>
    </w:r>
    <w:r w:rsidR="005740F9" w:rsidRPr="00361FD3">
      <w:rPr>
        <w:rFonts w:ascii="Arial" w:eastAsiaTheme="majorEastAsia" w:hAnsi="Arial" w:cs="Arial"/>
        <w:sz w:val="16"/>
        <w:szCs w:val="16"/>
      </w:rPr>
      <w:t xml:space="preserve">Manual del curso </w:t>
    </w:r>
    <w:r w:rsidR="005740F9">
      <w:rPr>
        <w:rFonts w:ascii="Arial" w:eastAsiaTheme="majorEastAsia" w:hAnsi="Arial" w:cs="Arial"/>
        <w:sz w:val="16"/>
        <w:szCs w:val="16"/>
      </w:rPr>
      <w:t>Manejo Higiénico de los alimentos</w:t>
    </w:r>
  </w:p>
  <w:p w:rsidR="005740F9" w:rsidRPr="00361FD3" w:rsidRDefault="005740F9" w:rsidP="000A5534">
    <w:pPr>
      <w:pStyle w:val="Piedepgina"/>
      <w:pBdr>
        <w:top w:val="thinThickSmallGap" w:sz="24" w:space="1" w:color="622423" w:themeColor="accent2" w:themeShade="7F"/>
      </w:pBdr>
      <w:tabs>
        <w:tab w:val="right" w:pos="8222"/>
      </w:tabs>
      <w:ind w:right="50"/>
      <w:rPr>
        <w:rFonts w:asciiTheme="majorHAnsi" w:eastAsiaTheme="majorEastAsia" w:hAnsiTheme="majorHAnsi" w:cstheme="majorBidi"/>
        <w:sz w:val="16"/>
        <w:szCs w:val="16"/>
      </w:rPr>
    </w:pPr>
    <w:r w:rsidRPr="00361FD3">
      <w:rPr>
        <w:rFonts w:ascii="Arial" w:eastAsiaTheme="majorEastAsia" w:hAnsi="Arial" w:cs="Arial"/>
        <w:sz w:val="16"/>
        <w:szCs w:val="16"/>
      </w:rPr>
      <w:ptab w:relativeTo="margin" w:alignment="right" w:leader="none"/>
    </w:r>
    <w:r w:rsidRPr="00361FD3">
      <w:rPr>
        <w:rFonts w:ascii="Arial" w:eastAsiaTheme="majorEastAsia" w:hAnsi="Arial" w:cs="Arial"/>
        <w:sz w:val="16"/>
        <w:szCs w:val="16"/>
      </w:rPr>
      <w:t xml:space="preserve">Página </w:t>
    </w:r>
    <w:r w:rsidRPr="00361FD3">
      <w:rPr>
        <w:rFonts w:ascii="Arial" w:eastAsiaTheme="minorEastAsia" w:hAnsi="Arial" w:cs="Arial"/>
        <w:sz w:val="16"/>
        <w:szCs w:val="16"/>
      </w:rPr>
      <w:fldChar w:fldCharType="begin"/>
    </w:r>
    <w:r w:rsidRPr="00361FD3">
      <w:rPr>
        <w:rFonts w:ascii="Arial" w:hAnsi="Arial" w:cs="Arial"/>
        <w:sz w:val="16"/>
        <w:szCs w:val="16"/>
      </w:rPr>
      <w:instrText>PAGE   \* MERGEFORMAT</w:instrText>
    </w:r>
    <w:r w:rsidRPr="00361FD3">
      <w:rPr>
        <w:rFonts w:ascii="Arial" w:eastAsiaTheme="minorEastAsia" w:hAnsi="Arial" w:cs="Arial"/>
        <w:sz w:val="16"/>
        <w:szCs w:val="16"/>
      </w:rPr>
      <w:fldChar w:fldCharType="separate"/>
    </w:r>
    <w:r w:rsidR="001068AA" w:rsidRPr="001068AA">
      <w:rPr>
        <w:rFonts w:ascii="Arial" w:eastAsiaTheme="majorEastAsia" w:hAnsi="Arial" w:cs="Arial"/>
        <w:noProof/>
        <w:sz w:val="16"/>
        <w:szCs w:val="16"/>
      </w:rPr>
      <w:t>18</w:t>
    </w:r>
    <w:r w:rsidRPr="00361FD3">
      <w:rPr>
        <w:rFonts w:ascii="Arial" w:eastAsiaTheme="majorEastAsia" w:hAnsi="Arial" w:cs="Arial"/>
        <w:sz w:val="16"/>
        <w:szCs w:val="16"/>
      </w:rPr>
      <w:fldChar w:fldCharType="end"/>
    </w:r>
  </w:p>
  <w:p w:rsidR="005740F9" w:rsidRDefault="005740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6DA" w:rsidRDefault="000806DA" w:rsidP="00F27325">
      <w:pPr>
        <w:spacing w:after="0" w:line="240" w:lineRule="auto"/>
      </w:pPr>
      <w:r>
        <w:separator/>
      </w:r>
    </w:p>
  </w:footnote>
  <w:footnote w:type="continuationSeparator" w:id="0">
    <w:p w:rsidR="000806DA" w:rsidRDefault="000806DA" w:rsidP="00F273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75pt;height:9.75pt" o:bullet="t">
        <v:imagedata r:id="rId1" o:title="BD21298_"/>
      </v:shape>
    </w:pict>
  </w:numPicBullet>
  <w:abstractNum w:abstractNumId="0">
    <w:nsid w:val="05A41FA4"/>
    <w:multiLevelType w:val="hybridMultilevel"/>
    <w:tmpl w:val="2E026AAA"/>
    <w:lvl w:ilvl="0" w:tplc="81EA58E0">
      <w:start w:val="1"/>
      <w:numFmt w:val="bullet"/>
      <w:lvlText w:val="•"/>
      <w:lvlJc w:val="left"/>
      <w:pPr>
        <w:tabs>
          <w:tab w:val="num" w:pos="720"/>
        </w:tabs>
        <w:ind w:left="720" w:hanging="360"/>
      </w:pPr>
      <w:rPr>
        <w:rFonts w:ascii="Times New Roman" w:hAnsi="Times New Roman" w:hint="default"/>
      </w:rPr>
    </w:lvl>
    <w:lvl w:ilvl="1" w:tplc="FB10497E" w:tentative="1">
      <w:start w:val="1"/>
      <w:numFmt w:val="bullet"/>
      <w:lvlText w:val="•"/>
      <w:lvlJc w:val="left"/>
      <w:pPr>
        <w:tabs>
          <w:tab w:val="num" w:pos="1440"/>
        </w:tabs>
        <w:ind w:left="1440" w:hanging="360"/>
      </w:pPr>
      <w:rPr>
        <w:rFonts w:ascii="Times New Roman" w:hAnsi="Times New Roman" w:hint="default"/>
      </w:rPr>
    </w:lvl>
    <w:lvl w:ilvl="2" w:tplc="E79876B6" w:tentative="1">
      <w:start w:val="1"/>
      <w:numFmt w:val="bullet"/>
      <w:lvlText w:val="•"/>
      <w:lvlJc w:val="left"/>
      <w:pPr>
        <w:tabs>
          <w:tab w:val="num" w:pos="2160"/>
        </w:tabs>
        <w:ind w:left="2160" w:hanging="360"/>
      </w:pPr>
      <w:rPr>
        <w:rFonts w:ascii="Times New Roman" w:hAnsi="Times New Roman" w:hint="default"/>
      </w:rPr>
    </w:lvl>
    <w:lvl w:ilvl="3" w:tplc="A632784C" w:tentative="1">
      <w:start w:val="1"/>
      <w:numFmt w:val="bullet"/>
      <w:lvlText w:val="•"/>
      <w:lvlJc w:val="left"/>
      <w:pPr>
        <w:tabs>
          <w:tab w:val="num" w:pos="2880"/>
        </w:tabs>
        <w:ind w:left="2880" w:hanging="360"/>
      </w:pPr>
      <w:rPr>
        <w:rFonts w:ascii="Times New Roman" w:hAnsi="Times New Roman" w:hint="default"/>
      </w:rPr>
    </w:lvl>
    <w:lvl w:ilvl="4" w:tplc="8A2C5C4C" w:tentative="1">
      <w:start w:val="1"/>
      <w:numFmt w:val="bullet"/>
      <w:lvlText w:val="•"/>
      <w:lvlJc w:val="left"/>
      <w:pPr>
        <w:tabs>
          <w:tab w:val="num" w:pos="3600"/>
        </w:tabs>
        <w:ind w:left="3600" w:hanging="360"/>
      </w:pPr>
      <w:rPr>
        <w:rFonts w:ascii="Times New Roman" w:hAnsi="Times New Roman" w:hint="default"/>
      </w:rPr>
    </w:lvl>
    <w:lvl w:ilvl="5" w:tplc="512A3D52" w:tentative="1">
      <w:start w:val="1"/>
      <w:numFmt w:val="bullet"/>
      <w:lvlText w:val="•"/>
      <w:lvlJc w:val="left"/>
      <w:pPr>
        <w:tabs>
          <w:tab w:val="num" w:pos="4320"/>
        </w:tabs>
        <w:ind w:left="4320" w:hanging="360"/>
      </w:pPr>
      <w:rPr>
        <w:rFonts w:ascii="Times New Roman" w:hAnsi="Times New Roman" w:hint="default"/>
      </w:rPr>
    </w:lvl>
    <w:lvl w:ilvl="6" w:tplc="02F01398" w:tentative="1">
      <w:start w:val="1"/>
      <w:numFmt w:val="bullet"/>
      <w:lvlText w:val="•"/>
      <w:lvlJc w:val="left"/>
      <w:pPr>
        <w:tabs>
          <w:tab w:val="num" w:pos="5040"/>
        </w:tabs>
        <w:ind w:left="5040" w:hanging="360"/>
      </w:pPr>
      <w:rPr>
        <w:rFonts w:ascii="Times New Roman" w:hAnsi="Times New Roman" w:hint="default"/>
      </w:rPr>
    </w:lvl>
    <w:lvl w:ilvl="7" w:tplc="0E10F934" w:tentative="1">
      <w:start w:val="1"/>
      <w:numFmt w:val="bullet"/>
      <w:lvlText w:val="•"/>
      <w:lvlJc w:val="left"/>
      <w:pPr>
        <w:tabs>
          <w:tab w:val="num" w:pos="5760"/>
        </w:tabs>
        <w:ind w:left="5760" w:hanging="360"/>
      </w:pPr>
      <w:rPr>
        <w:rFonts w:ascii="Times New Roman" w:hAnsi="Times New Roman" w:hint="default"/>
      </w:rPr>
    </w:lvl>
    <w:lvl w:ilvl="8" w:tplc="EDBE46A4" w:tentative="1">
      <w:start w:val="1"/>
      <w:numFmt w:val="bullet"/>
      <w:lvlText w:val="•"/>
      <w:lvlJc w:val="left"/>
      <w:pPr>
        <w:tabs>
          <w:tab w:val="num" w:pos="6480"/>
        </w:tabs>
        <w:ind w:left="6480" w:hanging="360"/>
      </w:pPr>
      <w:rPr>
        <w:rFonts w:ascii="Times New Roman" w:hAnsi="Times New Roman" w:hint="default"/>
      </w:rPr>
    </w:lvl>
  </w:abstractNum>
  <w:abstractNum w:abstractNumId="1">
    <w:nsid w:val="060A69ED"/>
    <w:multiLevelType w:val="hybridMultilevel"/>
    <w:tmpl w:val="EBB893D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2F6AE3"/>
    <w:multiLevelType w:val="hybridMultilevel"/>
    <w:tmpl w:val="FEE066B6"/>
    <w:lvl w:ilvl="0" w:tplc="35FC6758">
      <w:start w:val="5"/>
      <w:numFmt w:val="upperLetter"/>
      <w:lvlText w:val="%1."/>
      <w:lvlJc w:val="left"/>
      <w:pPr>
        <w:ind w:left="795" w:hanging="360"/>
      </w:pPr>
      <w:rPr>
        <w:rFonts w:hint="default"/>
      </w:rPr>
    </w:lvl>
    <w:lvl w:ilvl="1" w:tplc="080A0019" w:tentative="1">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3">
    <w:nsid w:val="0EBA2AE1"/>
    <w:multiLevelType w:val="hybridMultilevel"/>
    <w:tmpl w:val="0B34220A"/>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2F73FD8"/>
    <w:multiLevelType w:val="hybridMultilevel"/>
    <w:tmpl w:val="DF6A6FDA"/>
    <w:lvl w:ilvl="0" w:tplc="F66C58BC">
      <w:numFmt w:val="bullet"/>
      <w:lvlText w:val=""/>
      <w:lvlJc w:val="left"/>
      <w:pPr>
        <w:tabs>
          <w:tab w:val="num" w:pos="720"/>
        </w:tabs>
        <w:ind w:left="720" w:hanging="360"/>
      </w:pPr>
      <w:rPr>
        <w:rFonts w:ascii="Symbol" w:eastAsia="Times New Roman" w:hAnsi="Symbol" w:cs="Tahom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57C67A7"/>
    <w:multiLevelType w:val="hybridMultilevel"/>
    <w:tmpl w:val="830C09DC"/>
    <w:lvl w:ilvl="0" w:tplc="F66C58BC">
      <w:numFmt w:val="bullet"/>
      <w:lvlText w:val=""/>
      <w:lvlJc w:val="left"/>
      <w:pPr>
        <w:tabs>
          <w:tab w:val="num" w:pos="720"/>
        </w:tabs>
        <w:ind w:left="720" w:hanging="360"/>
      </w:pPr>
      <w:rPr>
        <w:rFonts w:ascii="Symbol" w:eastAsia="Times New Roman" w:hAnsi="Symbol" w:cs="Tahoma"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15A916B2"/>
    <w:multiLevelType w:val="hybridMultilevel"/>
    <w:tmpl w:val="E3586824"/>
    <w:lvl w:ilvl="0" w:tplc="080A000F">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nsid w:val="17985635"/>
    <w:multiLevelType w:val="hybridMultilevel"/>
    <w:tmpl w:val="0E1A3B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CD54E2D"/>
    <w:multiLevelType w:val="hybridMultilevel"/>
    <w:tmpl w:val="D666BDD8"/>
    <w:lvl w:ilvl="0" w:tplc="080A000F">
      <w:start w:val="1"/>
      <w:numFmt w:val="decimal"/>
      <w:lvlText w:val="%1."/>
      <w:lvlJc w:val="left"/>
      <w:pPr>
        <w:ind w:left="2160" w:hanging="360"/>
      </w:pPr>
    </w:lvl>
    <w:lvl w:ilvl="1" w:tplc="080A000F">
      <w:start w:val="1"/>
      <w:numFmt w:val="decimal"/>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9">
    <w:nsid w:val="1DB4423D"/>
    <w:multiLevelType w:val="hybridMultilevel"/>
    <w:tmpl w:val="AFCCB0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EDA5523"/>
    <w:multiLevelType w:val="hybridMultilevel"/>
    <w:tmpl w:val="E9E0D800"/>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74111C7"/>
    <w:multiLevelType w:val="hybridMultilevel"/>
    <w:tmpl w:val="4C081D4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C7D7837"/>
    <w:multiLevelType w:val="hybridMultilevel"/>
    <w:tmpl w:val="5424830C"/>
    <w:lvl w:ilvl="0" w:tplc="080A0017">
      <w:start w:val="1"/>
      <w:numFmt w:val="lowerLetter"/>
      <w:lvlText w:val="%1)"/>
      <w:lvlJc w:val="left"/>
      <w:pPr>
        <w:ind w:left="2700" w:hanging="360"/>
      </w:pPr>
    </w:lvl>
    <w:lvl w:ilvl="1" w:tplc="080A0019" w:tentative="1">
      <w:start w:val="1"/>
      <w:numFmt w:val="lowerLetter"/>
      <w:lvlText w:val="%2."/>
      <w:lvlJc w:val="left"/>
      <w:pPr>
        <w:ind w:left="3420" w:hanging="360"/>
      </w:pPr>
    </w:lvl>
    <w:lvl w:ilvl="2" w:tplc="080A001B" w:tentative="1">
      <w:start w:val="1"/>
      <w:numFmt w:val="lowerRoman"/>
      <w:lvlText w:val="%3."/>
      <w:lvlJc w:val="right"/>
      <w:pPr>
        <w:ind w:left="4140" w:hanging="180"/>
      </w:pPr>
    </w:lvl>
    <w:lvl w:ilvl="3" w:tplc="080A000F" w:tentative="1">
      <w:start w:val="1"/>
      <w:numFmt w:val="decimal"/>
      <w:lvlText w:val="%4."/>
      <w:lvlJc w:val="left"/>
      <w:pPr>
        <w:ind w:left="4860" w:hanging="360"/>
      </w:pPr>
    </w:lvl>
    <w:lvl w:ilvl="4" w:tplc="080A0019" w:tentative="1">
      <w:start w:val="1"/>
      <w:numFmt w:val="lowerLetter"/>
      <w:lvlText w:val="%5."/>
      <w:lvlJc w:val="left"/>
      <w:pPr>
        <w:ind w:left="5580" w:hanging="360"/>
      </w:pPr>
    </w:lvl>
    <w:lvl w:ilvl="5" w:tplc="080A001B" w:tentative="1">
      <w:start w:val="1"/>
      <w:numFmt w:val="lowerRoman"/>
      <w:lvlText w:val="%6."/>
      <w:lvlJc w:val="right"/>
      <w:pPr>
        <w:ind w:left="6300" w:hanging="180"/>
      </w:pPr>
    </w:lvl>
    <w:lvl w:ilvl="6" w:tplc="080A000F" w:tentative="1">
      <w:start w:val="1"/>
      <w:numFmt w:val="decimal"/>
      <w:lvlText w:val="%7."/>
      <w:lvlJc w:val="left"/>
      <w:pPr>
        <w:ind w:left="7020" w:hanging="360"/>
      </w:pPr>
    </w:lvl>
    <w:lvl w:ilvl="7" w:tplc="080A0019" w:tentative="1">
      <w:start w:val="1"/>
      <w:numFmt w:val="lowerLetter"/>
      <w:lvlText w:val="%8."/>
      <w:lvlJc w:val="left"/>
      <w:pPr>
        <w:ind w:left="7740" w:hanging="360"/>
      </w:pPr>
    </w:lvl>
    <w:lvl w:ilvl="8" w:tplc="080A001B" w:tentative="1">
      <w:start w:val="1"/>
      <w:numFmt w:val="lowerRoman"/>
      <w:lvlText w:val="%9."/>
      <w:lvlJc w:val="right"/>
      <w:pPr>
        <w:ind w:left="8460" w:hanging="180"/>
      </w:pPr>
    </w:lvl>
  </w:abstractNum>
  <w:abstractNum w:abstractNumId="13">
    <w:nsid w:val="308766E5"/>
    <w:multiLevelType w:val="hybridMultilevel"/>
    <w:tmpl w:val="3DA89F8A"/>
    <w:lvl w:ilvl="0" w:tplc="080A000F">
      <w:start w:val="1"/>
      <w:numFmt w:val="decimal"/>
      <w:lvlText w:val="%1."/>
      <w:lvlJc w:val="left"/>
      <w:pPr>
        <w:ind w:left="720" w:hanging="360"/>
      </w:pPr>
      <w:rPr>
        <w:rFonts w:hint="default"/>
      </w:rPr>
    </w:lvl>
    <w:lvl w:ilvl="1" w:tplc="06FEBE1E">
      <w:start w:val="3"/>
      <w:numFmt w:val="bullet"/>
      <w:lvlText w:val="-"/>
      <w:lvlJc w:val="left"/>
      <w:pPr>
        <w:ind w:left="1440" w:hanging="360"/>
      </w:pPr>
      <w:rPr>
        <w:rFonts w:ascii="Calibri" w:eastAsiaTheme="minorHAnsi" w:hAnsi="Calibri" w:cs="Calibr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1361285"/>
    <w:multiLevelType w:val="hybridMultilevel"/>
    <w:tmpl w:val="029454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5BA5009"/>
    <w:multiLevelType w:val="hybridMultilevel"/>
    <w:tmpl w:val="4256278E"/>
    <w:lvl w:ilvl="0" w:tplc="080A000F">
      <w:start w:val="1"/>
      <w:numFmt w:val="decimal"/>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16">
    <w:nsid w:val="39D97CCC"/>
    <w:multiLevelType w:val="multilevel"/>
    <w:tmpl w:val="C922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4922F2"/>
    <w:multiLevelType w:val="hybridMultilevel"/>
    <w:tmpl w:val="9CC242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B5B5678"/>
    <w:multiLevelType w:val="hybridMultilevel"/>
    <w:tmpl w:val="769EF756"/>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rPr>
        <w:rFonts w:hint="default"/>
      </w:rPr>
    </w:lvl>
    <w:lvl w:ilvl="2" w:tplc="FFFFFFFF">
      <w:start w:val="1"/>
      <w:numFmt w:val="lowerRoman"/>
      <w:lvlText w:val="%3."/>
      <w:lvlJc w:val="right"/>
      <w:pPr>
        <w:tabs>
          <w:tab w:val="num" w:pos="2160"/>
        </w:tabs>
        <w:ind w:left="2160" w:hanging="180"/>
      </w:pPr>
    </w:lvl>
    <w:lvl w:ilvl="3" w:tplc="9C12C7A4">
      <w:start w:val="1"/>
      <w:numFmt w:val="bullet"/>
      <w:lvlText w:val=""/>
      <w:lvlPicBulletId w:val="0"/>
      <w:lvlJc w:val="left"/>
      <w:pPr>
        <w:tabs>
          <w:tab w:val="num" w:pos="2880"/>
        </w:tabs>
        <w:ind w:left="2880" w:hanging="360"/>
      </w:pPr>
      <w:rPr>
        <w:rFonts w:ascii="Symbol" w:hAnsi="Symbol" w:hint="default"/>
        <w:color w:val="auto"/>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nsid w:val="3DB869B8"/>
    <w:multiLevelType w:val="hybridMultilevel"/>
    <w:tmpl w:val="40EAD686"/>
    <w:lvl w:ilvl="0" w:tplc="09E63B52">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43F436B2"/>
    <w:multiLevelType w:val="hybridMultilevel"/>
    <w:tmpl w:val="33D6DF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467D7683"/>
    <w:multiLevelType w:val="hybridMultilevel"/>
    <w:tmpl w:val="C83E6C0C"/>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529A34C8"/>
    <w:multiLevelType w:val="hybridMultilevel"/>
    <w:tmpl w:val="4EBE63DE"/>
    <w:lvl w:ilvl="0" w:tplc="080A000F">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545459DB"/>
    <w:multiLevelType w:val="hybridMultilevel"/>
    <w:tmpl w:val="BE3CA65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5CB7118A"/>
    <w:multiLevelType w:val="hybridMultilevel"/>
    <w:tmpl w:val="4B18519E"/>
    <w:lvl w:ilvl="0" w:tplc="2E70FD54">
      <w:start w:val="6"/>
      <w:numFmt w:val="bullet"/>
      <w:lvlText w:val="-"/>
      <w:lvlJc w:val="left"/>
      <w:pPr>
        <w:ind w:left="720" w:hanging="360"/>
      </w:pPr>
      <w:rPr>
        <w:rFonts w:ascii="GeoSlab703 Lt BT" w:eastAsia="Calibri" w:hAnsi="GeoSlab703 Lt BT"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F503FE2"/>
    <w:multiLevelType w:val="hybridMultilevel"/>
    <w:tmpl w:val="0A9EBC84"/>
    <w:lvl w:ilvl="0" w:tplc="080A000F">
      <w:start w:val="1"/>
      <w:numFmt w:val="decimal"/>
      <w:lvlText w:val="%1."/>
      <w:lvlJc w:val="left"/>
      <w:pPr>
        <w:ind w:left="2160" w:hanging="360"/>
      </w:pPr>
    </w:lvl>
    <w:lvl w:ilvl="1" w:tplc="080A0019">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6">
    <w:nsid w:val="619B3332"/>
    <w:multiLevelType w:val="hybridMultilevel"/>
    <w:tmpl w:val="A25C2B78"/>
    <w:lvl w:ilvl="0" w:tplc="F66C58BC">
      <w:numFmt w:val="bullet"/>
      <w:lvlText w:val=""/>
      <w:lvlJc w:val="left"/>
      <w:pPr>
        <w:tabs>
          <w:tab w:val="num" w:pos="720"/>
        </w:tabs>
        <w:ind w:left="720" w:hanging="360"/>
      </w:pPr>
      <w:rPr>
        <w:rFonts w:ascii="Symbol" w:eastAsia="Times New Roman" w:hAnsi="Symbol" w:cs="Tahom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4A3086E"/>
    <w:multiLevelType w:val="multilevel"/>
    <w:tmpl w:val="0A70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B93EEC"/>
    <w:multiLevelType w:val="hybridMultilevel"/>
    <w:tmpl w:val="32BCD378"/>
    <w:lvl w:ilvl="0" w:tplc="1E74D32E">
      <w:start w:val="1"/>
      <w:numFmt w:val="low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6D564AE6"/>
    <w:multiLevelType w:val="hybridMultilevel"/>
    <w:tmpl w:val="25D49C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6E9222E7"/>
    <w:multiLevelType w:val="hybridMultilevel"/>
    <w:tmpl w:val="5E4ACDB6"/>
    <w:lvl w:ilvl="0" w:tplc="3F74A810">
      <w:start w:val="1"/>
      <w:numFmt w:val="bullet"/>
      <w:lvlText w:val="•"/>
      <w:lvlJc w:val="left"/>
      <w:pPr>
        <w:tabs>
          <w:tab w:val="num" w:pos="720"/>
        </w:tabs>
        <w:ind w:left="720" w:hanging="360"/>
      </w:pPr>
      <w:rPr>
        <w:rFonts w:ascii="Times New Roman" w:hAnsi="Times New Roman" w:hint="default"/>
      </w:rPr>
    </w:lvl>
    <w:lvl w:ilvl="1" w:tplc="EC90EB8C" w:tentative="1">
      <w:start w:val="1"/>
      <w:numFmt w:val="bullet"/>
      <w:lvlText w:val="•"/>
      <w:lvlJc w:val="left"/>
      <w:pPr>
        <w:tabs>
          <w:tab w:val="num" w:pos="1440"/>
        </w:tabs>
        <w:ind w:left="1440" w:hanging="360"/>
      </w:pPr>
      <w:rPr>
        <w:rFonts w:ascii="Times New Roman" w:hAnsi="Times New Roman" w:hint="default"/>
      </w:rPr>
    </w:lvl>
    <w:lvl w:ilvl="2" w:tplc="1A9C3794" w:tentative="1">
      <w:start w:val="1"/>
      <w:numFmt w:val="bullet"/>
      <w:lvlText w:val="•"/>
      <w:lvlJc w:val="left"/>
      <w:pPr>
        <w:tabs>
          <w:tab w:val="num" w:pos="2160"/>
        </w:tabs>
        <w:ind w:left="2160" w:hanging="360"/>
      </w:pPr>
      <w:rPr>
        <w:rFonts w:ascii="Times New Roman" w:hAnsi="Times New Roman" w:hint="default"/>
      </w:rPr>
    </w:lvl>
    <w:lvl w:ilvl="3" w:tplc="77848F00" w:tentative="1">
      <w:start w:val="1"/>
      <w:numFmt w:val="bullet"/>
      <w:lvlText w:val="•"/>
      <w:lvlJc w:val="left"/>
      <w:pPr>
        <w:tabs>
          <w:tab w:val="num" w:pos="2880"/>
        </w:tabs>
        <w:ind w:left="2880" w:hanging="360"/>
      </w:pPr>
      <w:rPr>
        <w:rFonts w:ascii="Times New Roman" w:hAnsi="Times New Roman" w:hint="default"/>
      </w:rPr>
    </w:lvl>
    <w:lvl w:ilvl="4" w:tplc="8C005C06" w:tentative="1">
      <w:start w:val="1"/>
      <w:numFmt w:val="bullet"/>
      <w:lvlText w:val="•"/>
      <w:lvlJc w:val="left"/>
      <w:pPr>
        <w:tabs>
          <w:tab w:val="num" w:pos="3600"/>
        </w:tabs>
        <w:ind w:left="3600" w:hanging="360"/>
      </w:pPr>
      <w:rPr>
        <w:rFonts w:ascii="Times New Roman" w:hAnsi="Times New Roman" w:hint="default"/>
      </w:rPr>
    </w:lvl>
    <w:lvl w:ilvl="5" w:tplc="AAD0944E" w:tentative="1">
      <w:start w:val="1"/>
      <w:numFmt w:val="bullet"/>
      <w:lvlText w:val="•"/>
      <w:lvlJc w:val="left"/>
      <w:pPr>
        <w:tabs>
          <w:tab w:val="num" w:pos="4320"/>
        </w:tabs>
        <w:ind w:left="4320" w:hanging="360"/>
      </w:pPr>
      <w:rPr>
        <w:rFonts w:ascii="Times New Roman" w:hAnsi="Times New Roman" w:hint="default"/>
      </w:rPr>
    </w:lvl>
    <w:lvl w:ilvl="6" w:tplc="E828F55E" w:tentative="1">
      <w:start w:val="1"/>
      <w:numFmt w:val="bullet"/>
      <w:lvlText w:val="•"/>
      <w:lvlJc w:val="left"/>
      <w:pPr>
        <w:tabs>
          <w:tab w:val="num" w:pos="5040"/>
        </w:tabs>
        <w:ind w:left="5040" w:hanging="360"/>
      </w:pPr>
      <w:rPr>
        <w:rFonts w:ascii="Times New Roman" w:hAnsi="Times New Roman" w:hint="default"/>
      </w:rPr>
    </w:lvl>
    <w:lvl w:ilvl="7" w:tplc="DFAEAF14" w:tentative="1">
      <w:start w:val="1"/>
      <w:numFmt w:val="bullet"/>
      <w:lvlText w:val="•"/>
      <w:lvlJc w:val="left"/>
      <w:pPr>
        <w:tabs>
          <w:tab w:val="num" w:pos="5760"/>
        </w:tabs>
        <w:ind w:left="5760" w:hanging="360"/>
      </w:pPr>
      <w:rPr>
        <w:rFonts w:ascii="Times New Roman" w:hAnsi="Times New Roman" w:hint="default"/>
      </w:rPr>
    </w:lvl>
    <w:lvl w:ilvl="8" w:tplc="19C60A24"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F4A3D4A"/>
    <w:multiLevelType w:val="hybridMultilevel"/>
    <w:tmpl w:val="E99C933A"/>
    <w:lvl w:ilvl="0" w:tplc="9190E52C">
      <w:start w:val="1"/>
      <w:numFmt w:val="bullet"/>
      <w:lvlText w:val="•"/>
      <w:lvlJc w:val="left"/>
      <w:pPr>
        <w:tabs>
          <w:tab w:val="num" w:pos="720"/>
        </w:tabs>
        <w:ind w:left="720" w:hanging="360"/>
      </w:pPr>
      <w:rPr>
        <w:rFonts w:ascii="Times New Roman" w:hAnsi="Times New Roman" w:hint="default"/>
      </w:rPr>
    </w:lvl>
    <w:lvl w:ilvl="1" w:tplc="822077B4" w:tentative="1">
      <w:start w:val="1"/>
      <w:numFmt w:val="bullet"/>
      <w:lvlText w:val="•"/>
      <w:lvlJc w:val="left"/>
      <w:pPr>
        <w:tabs>
          <w:tab w:val="num" w:pos="1440"/>
        </w:tabs>
        <w:ind w:left="1440" w:hanging="360"/>
      </w:pPr>
      <w:rPr>
        <w:rFonts w:ascii="Times New Roman" w:hAnsi="Times New Roman" w:hint="default"/>
      </w:rPr>
    </w:lvl>
    <w:lvl w:ilvl="2" w:tplc="AF1C3CBA" w:tentative="1">
      <w:start w:val="1"/>
      <w:numFmt w:val="bullet"/>
      <w:lvlText w:val="•"/>
      <w:lvlJc w:val="left"/>
      <w:pPr>
        <w:tabs>
          <w:tab w:val="num" w:pos="2160"/>
        </w:tabs>
        <w:ind w:left="2160" w:hanging="360"/>
      </w:pPr>
      <w:rPr>
        <w:rFonts w:ascii="Times New Roman" w:hAnsi="Times New Roman" w:hint="default"/>
      </w:rPr>
    </w:lvl>
    <w:lvl w:ilvl="3" w:tplc="0F987EFA" w:tentative="1">
      <w:start w:val="1"/>
      <w:numFmt w:val="bullet"/>
      <w:lvlText w:val="•"/>
      <w:lvlJc w:val="left"/>
      <w:pPr>
        <w:tabs>
          <w:tab w:val="num" w:pos="2880"/>
        </w:tabs>
        <w:ind w:left="2880" w:hanging="360"/>
      </w:pPr>
      <w:rPr>
        <w:rFonts w:ascii="Times New Roman" w:hAnsi="Times New Roman" w:hint="default"/>
      </w:rPr>
    </w:lvl>
    <w:lvl w:ilvl="4" w:tplc="99DC379A" w:tentative="1">
      <w:start w:val="1"/>
      <w:numFmt w:val="bullet"/>
      <w:lvlText w:val="•"/>
      <w:lvlJc w:val="left"/>
      <w:pPr>
        <w:tabs>
          <w:tab w:val="num" w:pos="3600"/>
        </w:tabs>
        <w:ind w:left="3600" w:hanging="360"/>
      </w:pPr>
      <w:rPr>
        <w:rFonts w:ascii="Times New Roman" w:hAnsi="Times New Roman" w:hint="default"/>
      </w:rPr>
    </w:lvl>
    <w:lvl w:ilvl="5" w:tplc="921E119E" w:tentative="1">
      <w:start w:val="1"/>
      <w:numFmt w:val="bullet"/>
      <w:lvlText w:val="•"/>
      <w:lvlJc w:val="left"/>
      <w:pPr>
        <w:tabs>
          <w:tab w:val="num" w:pos="4320"/>
        </w:tabs>
        <w:ind w:left="4320" w:hanging="360"/>
      </w:pPr>
      <w:rPr>
        <w:rFonts w:ascii="Times New Roman" w:hAnsi="Times New Roman" w:hint="default"/>
      </w:rPr>
    </w:lvl>
    <w:lvl w:ilvl="6" w:tplc="58449FDA" w:tentative="1">
      <w:start w:val="1"/>
      <w:numFmt w:val="bullet"/>
      <w:lvlText w:val="•"/>
      <w:lvlJc w:val="left"/>
      <w:pPr>
        <w:tabs>
          <w:tab w:val="num" w:pos="5040"/>
        </w:tabs>
        <w:ind w:left="5040" w:hanging="360"/>
      </w:pPr>
      <w:rPr>
        <w:rFonts w:ascii="Times New Roman" w:hAnsi="Times New Roman" w:hint="default"/>
      </w:rPr>
    </w:lvl>
    <w:lvl w:ilvl="7" w:tplc="F36E54CA" w:tentative="1">
      <w:start w:val="1"/>
      <w:numFmt w:val="bullet"/>
      <w:lvlText w:val="•"/>
      <w:lvlJc w:val="left"/>
      <w:pPr>
        <w:tabs>
          <w:tab w:val="num" w:pos="5760"/>
        </w:tabs>
        <w:ind w:left="5760" w:hanging="360"/>
      </w:pPr>
      <w:rPr>
        <w:rFonts w:ascii="Times New Roman" w:hAnsi="Times New Roman" w:hint="default"/>
      </w:rPr>
    </w:lvl>
    <w:lvl w:ilvl="8" w:tplc="2B0CC5AE" w:tentative="1">
      <w:start w:val="1"/>
      <w:numFmt w:val="bullet"/>
      <w:lvlText w:val="•"/>
      <w:lvlJc w:val="left"/>
      <w:pPr>
        <w:tabs>
          <w:tab w:val="num" w:pos="6480"/>
        </w:tabs>
        <w:ind w:left="6480" w:hanging="360"/>
      </w:pPr>
      <w:rPr>
        <w:rFonts w:ascii="Times New Roman" w:hAnsi="Times New Roman" w:hint="default"/>
      </w:rPr>
    </w:lvl>
  </w:abstractNum>
  <w:abstractNum w:abstractNumId="32">
    <w:nsid w:val="70484E41"/>
    <w:multiLevelType w:val="hybridMultilevel"/>
    <w:tmpl w:val="AE989AD6"/>
    <w:lvl w:ilvl="0" w:tplc="080A000F">
      <w:start w:val="1"/>
      <w:numFmt w:val="decimal"/>
      <w:lvlText w:val="%1."/>
      <w:lvlJc w:val="left"/>
      <w:pPr>
        <w:ind w:left="2007" w:hanging="360"/>
      </w:pPr>
    </w:lvl>
    <w:lvl w:ilvl="1" w:tplc="080A0019" w:tentative="1">
      <w:start w:val="1"/>
      <w:numFmt w:val="lowerLetter"/>
      <w:lvlText w:val="%2."/>
      <w:lvlJc w:val="left"/>
      <w:pPr>
        <w:ind w:left="2727" w:hanging="360"/>
      </w:pPr>
    </w:lvl>
    <w:lvl w:ilvl="2" w:tplc="080A001B" w:tentative="1">
      <w:start w:val="1"/>
      <w:numFmt w:val="lowerRoman"/>
      <w:lvlText w:val="%3."/>
      <w:lvlJc w:val="right"/>
      <w:pPr>
        <w:ind w:left="3447" w:hanging="180"/>
      </w:pPr>
    </w:lvl>
    <w:lvl w:ilvl="3" w:tplc="080A000F" w:tentative="1">
      <w:start w:val="1"/>
      <w:numFmt w:val="decimal"/>
      <w:lvlText w:val="%4."/>
      <w:lvlJc w:val="left"/>
      <w:pPr>
        <w:ind w:left="4167" w:hanging="360"/>
      </w:pPr>
    </w:lvl>
    <w:lvl w:ilvl="4" w:tplc="080A0019" w:tentative="1">
      <w:start w:val="1"/>
      <w:numFmt w:val="lowerLetter"/>
      <w:lvlText w:val="%5."/>
      <w:lvlJc w:val="left"/>
      <w:pPr>
        <w:ind w:left="4887" w:hanging="360"/>
      </w:pPr>
    </w:lvl>
    <w:lvl w:ilvl="5" w:tplc="080A001B" w:tentative="1">
      <w:start w:val="1"/>
      <w:numFmt w:val="lowerRoman"/>
      <w:lvlText w:val="%6."/>
      <w:lvlJc w:val="right"/>
      <w:pPr>
        <w:ind w:left="5607" w:hanging="180"/>
      </w:pPr>
    </w:lvl>
    <w:lvl w:ilvl="6" w:tplc="080A000F" w:tentative="1">
      <w:start w:val="1"/>
      <w:numFmt w:val="decimal"/>
      <w:lvlText w:val="%7."/>
      <w:lvlJc w:val="left"/>
      <w:pPr>
        <w:ind w:left="6327" w:hanging="360"/>
      </w:pPr>
    </w:lvl>
    <w:lvl w:ilvl="7" w:tplc="080A0019" w:tentative="1">
      <w:start w:val="1"/>
      <w:numFmt w:val="lowerLetter"/>
      <w:lvlText w:val="%8."/>
      <w:lvlJc w:val="left"/>
      <w:pPr>
        <w:ind w:left="7047" w:hanging="360"/>
      </w:pPr>
    </w:lvl>
    <w:lvl w:ilvl="8" w:tplc="080A001B" w:tentative="1">
      <w:start w:val="1"/>
      <w:numFmt w:val="lowerRoman"/>
      <w:lvlText w:val="%9."/>
      <w:lvlJc w:val="right"/>
      <w:pPr>
        <w:ind w:left="7767" w:hanging="180"/>
      </w:pPr>
    </w:lvl>
  </w:abstractNum>
  <w:abstractNum w:abstractNumId="33">
    <w:nsid w:val="72365DD4"/>
    <w:multiLevelType w:val="hybridMultilevel"/>
    <w:tmpl w:val="3C46B6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738B6157"/>
    <w:multiLevelType w:val="hybridMultilevel"/>
    <w:tmpl w:val="5E1A76EA"/>
    <w:lvl w:ilvl="0" w:tplc="F66C58BC">
      <w:numFmt w:val="bullet"/>
      <w:lvlText w:val=""/>
      <w:lvlJc w:val="left"/>
      <w:pPr>
        <w:tabs>
          <w:tab w:val="num" w:pos="720"/>
        </w:tabs>
        <w:ind w:left="720" w:hanging="360"/>
      </w:pPr>
      <w:rPr>
        <w:rFonts w:ascii="Symbol" w:eastAsia="Times New Roman" w:hAnsi="Symbol" w:cs="Tahom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8"/>
  </w:num>
  <w:num w:numId="4">
    <w:abstractNumId w:val="24"/>
  </w:num>
  <w:num w:numId="5">
    <w:abstractNumId w:val="31"/>
  </w:num>
  <w:num w:numId="6">
    <w:abstractNumId w:val="33"/>
  </w:num>
  <w:num w:numId="7">
    <w:abstractNumId w:val="13"/>
  </w:num>
  <w:num w:numId="8">
    <w:abstractNumId w:val="20"/>
  </w:num>
  <w:num w:numId="9">
    <w:abstractNumId w:val="3"/>
  </w:num>
  <w:num w:numId="10">
    <w:abstractNumId w:val="10"/>
  </w:num>
  <w:num w:numId="11">
    <w:abstractNumId w:val="2"/>
  </w:num>
  <w:num w:numId="12">
    <w:abstractNumId w:val="18"/>
  </w:num>
  <w:num w:numId="13">
    <w:abstractNumId w:val="4"/>
  </w:num>
  <w:num w:numId="14">
    <w:abstractNumId w:val="34"/>
  </w:num>
  <w:num w:numId="15">
    <w:abstractNumId w:val="26"/>
  </w:num>
  <w:num w:numId="16">
    <w:abstractNumId w:val="1"/>
  </w:num>
  <w:num w:numId="17">
    <w:abstractNumId w:val="11"/>
  </w:num>
  <w:num w:numId="18">
    <w:abstractNumId w:val="29"/>
  </w:num>
  <w:num w:numId="19">
    <w:abstractNumId w:val="14"/>
  </w:num>
  <w:num w:numId="20">
    <w:abstractNumId w:val="17"/>
  </w:num>
  <w:num w:numId="21">
    <w:abstractNumId w:val="21"/>
  </w:num>
  <w:num w:numId="22">
    <w:abstractNumId w:val="7"/>
  </w:num>
  <w:num w:numId="23">
    <w:abstractNumId w:val="9"/>
  </w:num>
  <w:num w:numId="24">
    <w:abstractNumId w:val="25"/>
  </w:num>
  <w:num w:numId="25">
    <w:abstractNumId w:val="8"/>
  </w:num>
  <w:num w:numId="26">
    <w:abstractNumId w:val="27"/>
  </w:num>
  <w:num w:numId="27">
    <w:abstractNumId w:val="16"/>
  </w:num>
  <w:num w:numId="28">
    <w:abstractNumId w:val="6"/>
  </w:num>
  <w:num w:numId="29">
    <w:abstractNumId w:val="32"/>
  </w:num>
  <w:num w:numId="30">
    <w:abstractNumId w:val="12"/>
  </w:num>
  <w:num w:numId="31">
    <w:abstractNumId w:val="23"/>
  </w:num>
  <w:num w:numId="32">
    <w:abstractNumId w:val="19"/>
  </w:num>
  <w:num w:numId="33">
    <w:abstractNumId w:val="22"/>
  </w:num>
  <w:num w:numId="34">
    <w:abstractNumId w:val="0"/>
  </w:num>
  <w:num w:numId="35">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9064F"/>
    <w:rsid w:val="00004DDC"/>
    <w:rsid w:val="000120F6"/>
    <w:rsid w:val="00020120"/>
    <w:rsid w:val="000251C0"/>
    <w:rsid w:val="0003088A"/>
    <w:rsid w:val="000345C9"/>
    <w:rsid w:val="000373D8"/>
    <w:rsid w:val="000375AE"/>
    <w:rsid w:val="00044076"/>
    <w:rsid w:val="0004459F"/>
    <w:rsid w:val="000509F5"/>
    <w:rsid w:val="00063C04"/>
    <w:rsid w:val="000806DA"/>
    <w:rsid w:val="000936CF"/>
    <w:rsid w:val="000A46EE"/>
    <w:rsid w:val="000A5534"/>
    <w:rsid w:val="000A7D6B"/>
    <w:rsid w:val="000B506D"/>
    <w:rsid w:val="000B589B"/>
    <w:rsid w:val="000C1DAF"/>
    <w:rsid w:val="000C2448"/>
    <w:rsid w:val="000C6986"/>
    <w:rsid w:val="000E156B"/>
    <w:rsid w:val="000E2CC4"/>
    <w:rsid w:val="000F4BF0"/>
    <w:rsid w:val="000F77CC"/>
    <w:rsid w:val="001001A5"/>
    <w:rsid w:val="001041FF"/>
    <w:rsid w:val="00105483"/>
    <w:rsid w:val="001068AA"/>
    <w:rsid w:val="00112D80"/>
    <w:rsid w:val="00161C84"/>
    <w:rsid w:val="001703ED"/>
    <w:rsid w:val="00175060"/>
    <w:rsid w:val="00176355"/>
    <w:rsid w:val="001852C9"/>
    <w:rsid w:val="00194AB6"/>
    <w:rsid w:val="001974B2"/>
    <w:rsid w:val="001A7F87"/>
    <w:rsid w:val="001B680B"/>
    <w:rsid w:val="001C205A"/>
    <w:rsid w:val="001C2A4B"/>
    <w:rsid w:val="001C5FCB"/>
    <w:rsid w:val="001C65AB"/>
    <w:rsid w:val="001D043C"/>
    <w:rsid w:val="001E03A7"/>
    <w:rsid w:val="001E74FE"/>
    <w:rsid w:val="001E7B37"/>
    <w:rsid w:val="00200233"/>
    <w:rsid w:val="00230A1E"/>
    <w:rsid w:val="0023115B"/>
    <w:rsid w:val="00237301"/>
    <w:rsid w:val="00237853"/>
    <w:rsid w:val="00246EE5"/>
    <w:rsid w:val="00257509"/>
    <w:rsid w:val="00265FA6"/>
    <w:rsid w:val="00273B5D"/>
    <w:rsid w:val="00273CD1"/>
    <w:rsid w:val="0029148D"/>
    <w:rsid w:val="002A4EB1"/>
    <w:rsid w:val="002A70E0"/>
    <w:rsid w:val="002A7D9F"/>
    <w:rsid w:val="002B777E"/>
    <w:rsid w:val="002D0443"/>
    <w:rsid w:val="002D33FB"/>
    <w:rsid w:val="002E6AFA"/>
    <w:rsid w:val="002F17D0"/>
    <w:rsid w:val="0031456A"/>
    <w:rsid w:val="00323A09"/>
    <w:rsid w:val="00336302"/>
    <w:rsid w:val="00345DAA"/>
    <w:rsid w:val="003462F5"/>
    <w:rsid w:val="00353C91"/>
    <w:rsid w:val="00361FD7"/>
    <w:rsid w:val="00364031"/>
    <w:rsid w:val="0037052F"/>
    <w:rsid w:val="00371260"/>
    <w:rsid w:val="00371CF0"/>
    <w:rsid w:val="0038007E"/>
    <w:rsid w:val="00394CCF"/>
    <w:rsid w:val="00397869"/>
    <w:rsid w:val="003B35B7"/>
    <w:rsid w:val="003B4670"/>
    <w:rsid w:val="003C22EA"/>
    <w:rsid w:val="003E1A4D"/>
    <w:rsid w:val="003E5CDF"/>
    <w:rsid w:val="003E659B"/>
    <w:rsid w:val="003E7DC0"/>
    <w:rsid w:val="003F51F2"/>
    <w:rsid w:val="003F7A34"/>
    <w:rsid w:val="00415E6A"/>
    <w:rsid w:val="00421DC9"/>
    <w:rsid w:val="00425BC8"/>
    <w:rsid w:val="00434C8A"/>
    <w:rsid w:val="00454390"/>
    <w:rsid w:val="004559FD"/>
    <w:rsid w:val="0045738A"/>
    <w:rsid w:val="00457A4B"/>
    <w:rsid w:val="00457EF9"/>
    <w:rsid w:val="004635E2"/>
    <w:rsid w:val="004673A6"/>
    <w:rsid w:val="00471584"/>
    <w:rsid w:val="004759D7"/>
    <w:rsid w:val="00482484"/>
    <w:rsid w:val="004843C7"/>
    <w:rsid w:val="0048609E"/>
    <w:rsid w:val="004877FF"/>
    <w:rsid w:val="0049629A"/>
    <w:rsid w:val="004C5477"/>
    <w:rsid w:val="004E031B"/>
    <w:rsid w:val="00506192"/>
    <w:rsid w:val="00511486"/>
    <w:rsid w:val="0051412C"/>
    <w:rsid w:val="00532CA7"/>
    <w:rsid w:val="0053696E"/>
    <w:rsid w:val="005506C2"/>
    <w:rsid w:val="005740F9"/>
    <w:rsid w:val="0059064F"/>
    <w:rsid w:val="005A212F"/>
    <w:rsid w:val="005B3BF1"/>
    <w:rsid w:val="005C64EE"/>
    <w:rsid w:val="005D3A53"/>
    <w:rsid w:val="005E3F17"/>
    <w:rsid w:val="006065AF"/>
    <w:rsid w:val="00643ACB"/>
    <w:rsid w:val="00645F2D"/>
    <w:rsid w:val="00665CDB"/>
    <w:rsid w:val="00690DDA"/>
    <w:rsid w:val="0069659E"/>
    <w:rsid w:val="006A46A8"/>
    <w:rsid w:val="006B2867"/>
    <w:rsid w:val="006B5311"/>
    <w:rsid w:val="006C782E"/>
    <w:rsid w:val="006D0ABA"/>
    <w:rsid w:val="006F30EC"/>
    <w:rsid w:val="006F554E"/>
    <w:rsid w:val="006F78F9"/>
    <w:rsid w:val="007048EE"/>
    <w:rsid w:val="00716077"/>
    <w:rsid w:val="007177B8"/>
    <w:rsid w:val="0071786E"/>
    <w:rsid w:val="00721AC1"/>
    <w:rsid w:val="0072477A"/>
    <w:rsid w:val="00732776"/>
    <w:rsid w:val="0074040B"/>
    <w:rsid w:val="00753FFB"/>
    <w:rsid w:val="00754065"/>
    <w:rsid w:val="0077723D"/>
    <w:rsid w:val="00782700"/>
    <w:rsid w:val="00786431"/>
    <w:rsid w:val="007948FF"/>
    <w:rsid w:val="00794FA7"/>
    <w:rsid w:val="007B3D6D"/>
    <w:rsid w:val="007D3C97"/>
    <w:rsid w:val="007E7857"/>
    <w:rsid w:val="007F2E71"/>
    <w:rsid w:val="0081274F"/>
    <w:rsid w:val="00813A83"/>
    <w:rsid w:val="00816192"/>
    <w:rsid w:val="008241F3"/>
    <w:rsid w:val="00834194"/>
    <w:rsid w:val="00840007"/>
    <w:rsid w:val="00840FF8"/>
    <w:rsid w:val="00843F8C"/>
    <w:rsid w:val="0084693E"/>
    <w:rsid w:val="008557E4"/>
    <w:rsid w:val="00861F19"/>
    <w:rsid w:val="0086733E"/>
    <w:rsid w:val="00870559"/>
    <w:rsid w:val="00876968"/>
    <w:rsid w:val="00876BEF"/>
    <w:rsid w:val="00880452"/>
    <w:rsid w:val="00881462"/>
    <w:rsid w:val="008819A4"/>
    <w:rsid w:val="0088317A"/>
    <w:rsid w:val="008848F1"/>
    <w:rsid w:val="008A3B09"/>
    <w:rsid w:val="008B3336"/>
    <w:rsid w:val="008C31AE"/>
    <w:rsid w:val="008C6E3F"/>
    <w:rsid w:val="008D5B0D"/>
    <w:rsid w:val="008E4DB5"/>
    <w:rsid w:val="008F02BC"/>
    <w:rsid w:val="008F26D0"/>
    <w:rsid w:val="00900BD6"/>
    <w:rsid w:val="00916BF5"/>
    <w:rsid w:val="00925101"/>
    <w:rsid w:val="00926D53"/>
    <w:rsid w:val="00933027"/>
    <w:rsid w:val="00933D71"/>
    <w:rsid w:val="009405FB"/>
    <w:rsid w:val="00942FC0"/>
    <w:rsid w:val="00946F54"/>
    <w:rsid w:val="00957E50"/>
    <w:rsid w:val="00981434"/>
    <w:rsid w:val="00983011"/>
    <w:rsid w:val="009C0323"/>
    <w:rsid w:val="009C42D9"/>
    <w:rsid w:val="009C6839"/>
    <w:rsid w:val="009E18DA"/>
    <w:rsid w:val="009E708F"/>
    <w:rsid w:val="009F2FB6"/>
    <w:rsid w:val="009F3EC1"/>
    <w:rsid w:val="00A12315"/>
    <w:rsid w:val="00A13516"/>
    <w:rsid w:val="00A138D6"/>
    <w:rsid w:val="00A13963"/>
    <w:rsid w:val="00A23600"/>
    <w:rsid w:val="00A31F01"/>
    <w:rsid w:val="00A33CC5"/>
    <w:rsid w:val="00A4242A"/>
    <w:rsid w:val="00A64E8F"/>
    <w:rsid w:val="00A7307B"/>
    <w:rsid w:val="00A91849"/>
    <w:rsid w:val="00A9319A"/>
    <w:rsid w:val="00AB0EB9"/>
    <w:rsid w:val="00AB57A3"/>
    <w:rsid w:val="00AC3783"/>
    <w:rsid w:val="00AE4085"/>
    <w:rsid w:val="00AF2225"/>
    <w:rsid w:val="00B005A3"/>
    <w:rsid w:val="00B11CA4"/>
    <w:rsid w:val="00B231E8"/>
    <w:rsid w:val="00B27AA7"/>
    <w:rsid w:val="00B32593"/>
    <w:rsid w:val="00B333E7"/>
    <w:rsid w:val="00B33858"/>
    <w:rsid w:val="00B510C7"/>
    <w:rsid w:val="00B54764"/>
    <w:rsid w:val="00B57159"/>
    <w:rsid w:val="00B61546"/>
    <w:rsid w:val="00B63110"/>
    <w:rsid w:val="00B7653C"/>
    <w:rsid w:val="00B851AD"/>
    <w:rsid w:val="00B97E45"/>
    <w:rsid w:val="00BA45BD"/>
    <w:rsid w:val="00BB2D98"/>
    <w:rsid w:val="00BB714B"/>
    <w:rsid w:val="00BC0943"/>
    <w:rsid w:val="00BC5257"/>
    <w:rsid w:val="00BC5980"/>
    <w:rsid w:val="00BC59BD"/>
    <w:rsid w:val="00BE3AE1"/>
    <w:rsid w:val="00BF0108"/>
    <w:rsid w:val="00C003E7"/>
    <w:rsid w:val="00C03CF6"/>
    <w:rsid w:val="00C12559"/>
    <w:rsid w:val="00C30B7F"/>
    <w:rsid w:val="00C328CA"/>
    <w:rsid w:val="00C32908"/>
    <w:rsid w:val="00C33E3F"/>
    <w:rsid w:val="00C34585"/>
    <w:rsid w:val="00C36554"/>
    <w:rsid w:val="00C50FD7"/>
    <w:rsid w:val="00C55141"/>
    <w:rsid w:val="00C56DDD"/>
    <w:rsid w:val="00C7591B"/>
    <w:rsid w:val="00C86506"/>
    <w:rsid w:val="00C91C73"/>
    <w:rsid w:val="00C92030"/>
    <w:rsid w:val="00CA7F6C"/>
    <w:rsid w:val="00CB2DF5"/>
    <w:rsid w:val="00CB4C43"/>
    <w:rsid w:val="00CB6402"/>
    <w:rsid w:val="00CE59BC"/>
    <w:rsid w:val="00CF398A"/>
    <w:rsid w:val="00D205EE"/>
    <w:rsid w:val="00D21D75"/>
    <w:rsid w:val="00D31FB5"/>
    <w:rsid w:val="00D43CE3"/>
    <w:rsid w:val="00D70990"/>
    <w:rsid w:val="00D70F91"/>
    <w:rsid w:val="00D80FEC"/>
    <w:rsid w:val="00D864E3"/>
    <w:rsid w:val="00D95D57"/>
    <w:rsid w:val="00DB7F07"/>
    <w:rsid w:val="00DC6F82"/>
    <w:rsid w:val="00DD064B"/>
    <w:rsid w:val="00DD077C"/>
    <w:rsid w:val="00DE31AC"/>
    <w:rsid w:val="00DF5196"/>
    <w:rsid w:val="00DF55E9"/>
    <w:rsid w:val="00E0049C"/>
    <w:rsid w:val="00E0487F"/>
    <w:rsid w:val="00E10579"/>
    <w:rsid w:val="00E16F0A"/>
    <w:rsid w:val="00E177BF"/>
    <w:rsid w:val="00E203FF"/>
    <w:rsid w:val="00E211AF"/>
    <w:rsid w:val="00E33914"/>
    <w:rsid w:val="00E429A4"/>
    <w:rsid w:val="00E4788E"/>
    <w:rsid w:val="00E51BB6"/>
    <w:rsid w:val="00E52C68"/>
    <w:rsid w:val="00E5573F"/>
    <w:rsid w:val="00E67666"/>
    <w:rsid w:val="00E85137"/>
    <w:rsid w:val="00E86B02"/>
    <w:rsid w:val="00E9674C"/>
    <w:rsid w:val="00E96968"/>
    <w:rsid w:val="00EA5824"/>
    <w:rsid w:val="00EC0513"/>
    <w:rsid w:val="00EC32A2"/>
    <w:rsid w:val="00EC4E6E"/>
    <w:rsid w:val="00ED4254"/>
    <w:rsid w:val="00EE1800"/>
    <w:rsid w:val="00EE5499"/>
    <w:rsid w:val="00EF05B5"/>
    <w:rsid w:val="00EF2C38"/>
    <w:rsid w:val="00EF4A0E"/>
    <w:rsid w:val="00EF4A50"/>
    <w:rsid w:val="00F05965"/>
    <w:rsid w:val="00F14303"/>
    <w:rsid w:val="00F20BAC"/>
    <w:rsid w:val="00F24D29"/>
    <w:rsid w:val="00F259D0"/>
    <w:rsid w:val="00F27177"/>
    <w:rsid w:val="00F27325"/>
    <w:rsid w:val="00F305C9"/>
    <w:rsid w:val="00F426FA"/>
    <w:rsid w:val="00F618E2"/>
    <w:rsid w:val="00F71CA6"/>
    <w:rsid w:val="00F7769F"/>
    <w:rsid w:val="00F84F90"/>
    <w:rsid w:val="00F86ABE"/>
    <w:rsid w:val="00F960A7"/>
    <w:rsid w:val="00FA224F"/>
    <w:rsid w:val="00FA5F93"/>
    <w:rsid w:val="00FA62F4"/>
    <w:rsid w:val="00FB05B6"/>
    <w:rsid w:val="00FB2462"/>
    <w:rsid w:val="00FB3598"/>
    <w:rsid w:val="00FD384E"/>
    <w:rsid w:val="00FF183A"/>
    <w:rsid w:val="00FF57B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88628B49-DE32-4706-81E3-276538B66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98A"/>
  </w:style>
  <w:style w:type="paragraph" w:styleId="Ttulo1">
    <w:name w:val="heading 1"/>
    <w:basedOn w:val="Normal"/>
    <w:next w:val="Normal"/>
    <w:link w:val="Ttulo1Car"/>
    <w:uiPriority w:val="9"/>
    <w:qFormat/>
    <w:rsid w:val="00BB71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B71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C33E3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B231E8"/>
    <w:rPr>
      <w:b/>
      <w:bCs/>
    </w:rPr>
  </w:style>
  <w:style w:type="paragraph" w:styleId="Prrafodelista">
    <w:name w:val="List Paragraph"/>
    <w:basedOn w:val="Normal"/>
    <w:uiPriority w:val="34"/>
    <w:qFormat/>
    <w:rsid w:val="00B231E8"/>
    <w:pPr>
      <w:ind w:left="720"/>
      <w:contextualSpacing/>
    </w:pPr>
  </w:style>
  <w:style w:type="paragraph" w:customStyle="1" w:styleId="titulo2">
    <w:name w:val="titulo2"/>
    <w:basedOn w:val="Normal"/>
    <w:rsid w:val="00981434"/>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NormalWeb">
    <w:name w:val="Normal (Web)"/>
    <w:basedOn w:val="Normal"/>
    <w:uiPriority w:val="99"/>
    <w:unhideWhenUsed/>
    <w:rsid w:val="0098143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letrabold">
    <w:name w:val="letra_bold"/>
    <w:basedOn w:val="Fuentedeprrafopredeter"/>
    <w:rsid w:val="0038007E"/>
  </w:style>
  <w:style w:type="paragraph" w:customStyle="1" w:styleId="Default">
    <w:name w:val="Default"/>
    <w:rsid w:val="00A23600"/>
    <w:pPr>
      <w:autoSpaceDE w:val="0"/>
      <w:autoSpaceDN w:val="0"/>
      <w:adjustRightInd w:val="0"/>
      <w:spacing w:after="0" w:line="240" w:lineRule="auto"/>
    </w:pPr>
    <w:rPr>
      <w:rFonts w:ascii="Calibri" w:hAnsi="Calibri" w:cs="Calibri"/>
      <w:color w:val="000000"/>
      <w:sz w:val="24"/>
      <w:szCs w:val="24"/>
    </w:rPr>
  </w:style>
  <w:style w:type="paragraph" w:styleId="Textodeglobo">
    <w:name w:val="Balloon Text"/>
    <w:basedOn w:val="Normal"/>
    <w:link w:val="TextodegloboCar"/>
    <w:uiPriority w:val="99"/>
    <w:semiHidden/>
    <w:unhideWhenUsed/>
    <w:rsid w:val="00FB05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B05B6"/>
    <w:rPr>
      <w:rFonts w:ascii="Tahoma" w:hAnsi="Tahoma" w:cs="Tahoma"/>
      <w:sz w:val="16"/>
      <w:szCs w:val="16"/>
    </w:rPr>
  </w:style>
  <w:style w:type="character" w:styleId="Hipervnculo">
    <w:name w:val="Hyperlink"/>
    <w:basedOn w:val="Fuentedeprrafopredeter"/>
    <w:uiPriority w:val="99"/>
    <w:unhideWhenUsed/>
    <w:rsid w:val="00C03CF6"/>
    <w:rPr>
      <w:color w:val="0000FF"/>
      <w:u w:val="single"/>
    </w:rPr>
  </w:style>
  <w:style w:type="table" w:styleId="Tablaconcuadrcula">
    <w:name w:val="Table Grid"/>
    <w:basedOn w:val="Tablanormal"/>
    <w:uiPriority w:val="59"/>
    <w:rsid w:val="00C03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uesto">
    <w:name w:val="Title"/>
    <w:basedOn w:val="Normal"/>
    <w:link w:val="PuestoCar"/>
    <w:qFormat/>
    <w:rsid w:val="00371CF0"/>
    <w:pPr>
      <w:spacing w:before="120" w:after="120" w:line="240" w:lineRule="auto"/>
      <w:jc w:val="both"/>
    </w:pPr>
    <w:rPr>
      <w:rFonts w:ascii="Arial" w:eastAsia="Times New Roman" w:hAnsi="Arial" w:cs="Arial"/>
      <w:b/>
      <w:bCs/>
      <w:sz w:val="28"/>
      <w:szCs w:val="24"/>
      <w:lang w:val="es-ES" w:eastAsia="es-ES"/>
    </w:rPr>
  </w:style>
  <w:style w:type="character" w:customStyle="1" w:styleId="PuestoCar">
    <w:name w:val="Puesto Car"/>
    <w:basedOn w:val="Fuentedeprrafopredeter"/>
    <w:link w:val="Puesto"/>
    <w:rsid w:val="00371CF0"/>
    <w:rPr>
      <w:rFonts w:ascii="Arial" w:eastAsia="Times New Roman" w:hAnsi="Arial" w:cs="Arial"/>
      <w:b/>
      <w:bCs/>
      <w:sz w:val="28"/>
      <w:szCs w:val="24"/>
      <w:lang w:val="es-ES" w:eastAsia="es-ES"/>
    </w:rPr>
  </w:style>
  <w:style w:type="paragraph" w:styleId="TDC1">
    <w:name w:val="toc 1"/>
    <w:basedOn w:val="Normal"/>
    <w:next w:val="Normal"/>
    <w:autoRedefine/>
    <w:uiPriority w:val="39"/>
    <w:rsid w:val="0037052F"/>
    <w:pPr>
      <w:tabs>
        <w:tab w:val="right" w:leader="dot" w:pos="8789"/>
      </w:tabs>
      <w:spacing w:after="100" w:line="240" w:lineRule="auto"/>
      <w:ind w:left="284"/>
      <w:jc w:val="both"/>
    </w:pPr>
    <w:rPr>
      <w:rFonts w:eastAsia="Times New Roman" w:cs="Times New Roman"/>
      <w:sz w:val="24"/>
      <w:szCs w:val="24"/>
      <w:lang w:val="es-ES" w:eastAsia="es-ES"/>
    </w:rPr>
  </w:style>
  <w:style w:type="paragraph" w:styleId="TDC2">
    <w:name w:val="toc 2"/>
    <w:basedOn w:val="Normal"/>
    <w:next w:val="Normal"/>
    <w:autoRedefine/>
    <w:uiPriority w:val="39"/>
    <w:rsid w:val="003F7A34"/>
    <w:pPr>
      <w:tabs>
        <w:tab w:val="right" w:leader="dot" w:pos="8789"/>
      </w:tabs>
      <w:spacing w:after="100" w:line="240" w:lineRule="auto"/>
      <w:ind w:left="240"/>
      <w:jc w:val="both"/>
    </w:pPr>
    <w:rPr>
      <w:rFonts w:eastAsia="Times New Roman" w:cs="Times New Roman"/>
      <w:sz w:val="24"/>
      <w:szCs w:val="24"/>
      <w:lang w:val="es-ES" w:eastAsia="es-ES"/>
    </w:rPr>
  </w:style>
  <w:style w:type="character" w:styleId="Refdecomentario">
    <w:name w:val="annotation reference"/>
    <w:basedOn w:val="Fuentedeprrafopredeter"/>
    <w:uiPriority w:val="99"/>
    <w:semiHidden/>
    <w:unhideWhenUsed/>
    <w:rsid w:val="00816192"/>
    <w:rPr>
      <w:sz w:val="16"/>
      <w:szCs w:val="16"/>
    </w:rPr>
  </w:style>
  <w:style w:type="paragraph" w:styleId="Textocomentario">
    <w:name w:val="annotation text"/>
    <w:basedOn w:val="Normal"/>
    <w:link w:val="TextocomentarioCar"/>
    <w:uiPriority w:val="99"/>
    <w:semiHidden/>
    <w:unhideWhenUsed/>
    <w:rsid w:val="0081619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16192"/>
    <w:rPr>
      <w:sz w:val="20"/>
      <w:szCs w:val="20"/>
    </w:rPr>
  </w:style>
  <w:style w:type="paragraph" w:styleId="Asuntodelcomentario">
    <w:name w:val="annotation subject"/>
    <w:basedOn w:val="Textocomentario"/>
    <w:next w:val="Textocomentario"/>
    <w:link w:val="AsuntodelcomentarioCar"/>
    <w:uiPriority w:val="99"/>
    <w:semiHidden/>
    <w:unhideWhenUsed/>
    <w:rsid w:val="00816192"/>
    <w:rPr>
      <w:b/>
      <w:bCs/>
    </w:rPr>
  </w:style>
  <w:style w:type="character" w:customStyle="1" w:styleId="AsuntodelcomentarioCar">
    <w:name w:val="Asunto del comentario Car"/>
    <w:basedOn w:val="TextocomentarioCar"/>
    <w:link w:val="Asuntodelcomentario"/>
    <w:uiPriority w:val="99"/>
    <w:semiHidden/>
    <w:rsid w:val="00816192"/>
    <w:rPr>
      <w:b/>
      <w:bCs/>
      <w:sz w:val="20"/>
      <w:szCs w:val="20"/>
    </w:rPr>
  </w:style>
  <w:style w:type="character" w:customStyle="1" w:styleId="Ttulo1Car">
    <w:name w:val="Título 1 Car"/>
    <w:basedOn w:val="Fuentedeprrafopredeter"/>
    <w:link w:val="Ttulo1"/>
    <w:uiPriority w:val="9"/>
    <w:rsid w:val="00BB714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B714B"/>
    <w:rPr>
      <w:rFonts w:asciiTheme="majorHAnsi" w:eastAsiaTheme="majorEastAsia" w:hAnsiTheme="majorHAnsi" w:cstheme="majorBidi"/>
      <w:b/>
      <w:bCs/>
      <w:color w:val="4F81BD" w:themeColor="accent1"/>
      <w:sz w:val="26"/>
      <w:szCs w:val="26"/>
    </w:rPr>
  </w:style>
  <w:style w:type="paragraph" w:styleId="Subttulo">
    <w:name w:val="Subtitle"/>
    <w:basedOn w:val="Normal"/>
    <w:next w:val="Normal"/>
    <w:link w:val="SubttuloCar"/>
    <w:qFormat/>
    <w:rsid w:val="00020120"/>
    <w:pPr>
      <w:numPr>
        <w:ilvl w:val="1"/>
      </w:numPr>
      <w:spacing w:before="120" w:after="120" w:line="240" w:lineRule="auto"/>
      <w:jc w:val="both"/>
    </w:pPr>
    <w:rPr>
      <w:rFonts w:ascii="Arial" w:eastAsiaTheme="majorEastAsia" w:hAnsi="Arial" w:cstheme="majorBidi"/>
      <w:b/>
      <w:iCs/>
      <w:spacing w:val="15"/>
      <w:sz w:val="24"/>
      <w:szCs w:val="24"/>
      <w:lang w:val="es-ES" w:eastAsia="es-ES"/>
    </w:rPr>
  </w:style>
  <w:style w:type="character" w:customStyle="1" w:styleId="SubttuloCar">
    <w:name w:val="Subtítulo Car"/>
    <w:basedOn w:val="Fuentedeprrafopredeter"/>
    <w:link w:val="Subttulo"/>
    <w:rsid w:val="00020120"/>
    <w:rPr>
      <w:rFonts w:ascii="Arial" w:eastAsiaTheme="majorEastAsia" w:hAnsi="Arial" w:cstheme="majorBidi"/>
      <w:b/>
      <w:iCs/>
      <w:spacing w:val="15"/>
      <w:sz w:val="24"/>
      <w:szCs w:val="24"/>
      <w:lang w:val="es-ES" w:eastAsia="es-ES"/>
    </w:rPr>
  </w:style>
  <w:style w:type="paragraph" w:styleId="Encabezado">
    <w:name w:val="header"/>
    <w:basedOn w:val="Normal"/>
    <w:link w:val="EncabezadoCar"/>
    <w:uiPriority w:val="99"/>
    <w:unhideWhenUsed/>
    <w:rsid w:val="00F273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7325"/>
  </w:style>
  <w:style w:type="paragraph" w:styleId="Piedepgina">
    <w:name w:val="footer"/>
    <w:basedOn w:val="Normal"/>
    <w:link w:val="PiedepginaCar"/>
    <w:uiPriority w:val="99"/>
    <w:unhideWhenUsed/>
    <w:rsid w:val="00F273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7325"/>
  </w:style>
  <w:style w:type="paragraph" w:customStyle="1" w:styleId="estilo3">
    <w:name w:val="estilo3"/>
    <w:basedOn w:val="Normal"/>
    <w:rsid w:val="001B680B"/>
    <w:pPr>
      <w:spacing w:before="100" w:beforeAutospacing="1" w:after="100" w:afterAutospacing="1" w:line="240" w:lineRule="auto"/>
    </w:pPr>
    <w:rPr>
      <w:rFonts w:ascii="Times New Roman" w:eastAsia="Times New Roman" w:hAnsi="Times New Roman" w:cs="Times New Roman"/>
      <w:color w:val="000033"/>
      <w:sz w:val="24"/>
      <w:szCs w:val="24"/>
      <w:lang w:eastAsia="es-MX"/>
    </w:rPr>
  </w:style>
  <w:style w:type="character" w:customStyle="1" w:styleId="estilo211">
    <w:name w:val="estilo211"/>
    <w:basedOn w:val="Fuentedeprrafopredeter"/>
    <w:rsid w:val="001B680B"/>
    <w:rPr>
      <w:color w:val="0000FF"/>
    </w:rPr>
  </w:style>
  <w:style w:type="character" w:customStyle="1" w:styleId="estilo221">
    <w:name w:val="estilo221"/>
    <w:basedOn w:val="Fuentedeprrafopredeter"/>
    <w:rsid w:val="001B680B"/>
    <w:rPr>
      <w:color w:val="990000"/>
    </w:rPr>
  </w:style>
  <w:style w:type="character" w:customStyle="1" w:styleId="estilo231">
    <w:name w:val="estilo231"/>
    <w:basedOn w:val="Fuentedeprrafopredeter"/>
    <w:rsid w:val="001B680B"/>
    <w:rPr>
      <w:color w:val="00FF00"/>
    </w:rPr>
  </w:style>
  <w:style w:type="character" w:customStyle="1" w:styleId="estilo241">
    <w:name w:val="estilo241"/>
    <w:basedOn w:val="Fuentedeprrafopredeter"/>
    <w:rsid w:val="001B680B"/>
    <w:rPr>
      <w:color w:val="333300"/>
    </w:rPr>
  </w:style>
  <w:style w:type="character" w:customStyle="1" w:styleId="color">
    <w:name w:val="color"/>
    <w:basedOn w:val="Fuentedeprrafopredeter"/>
    <w:rsid w:val="001B680B"/>
  </w:style>
  <w:style w:type="character" w:customStyle="1" w:styleId="num">
    <w:name w:val="num"/>
    <w:basedOn w:val="Fuentedeprrafopredeter"/>
    <w:rsid w:val="001B680B"/>
  </w:style>
  <w:style w:type="paragraph" w:customStyle="1" w:styleId="padding-1">
    <w:name w:val="padding-1"/>
    <w:basedOn w:val="Normal"/>
    <w:rsid w:val="008C6E3F"/>
    <w:pPr>
      <w:spacing w:before="299" w:after="94" w:line="240" w:lineRule="auto"/>
      <w:ind w:left="281" w:right="187" w:firstLine="281"/>
      <w:jc w:val="both"/>
    </w:pPr>
    <w:rPr>
      <w:rFonts w:ascii="Times New Roman" w:eastAsia="Times New Roman" w:hAnsi="Times New Roman" w:cs="Times New Roman"/>
      <w:sz w:val="24"/>
      <w:szCs w:val="24"/>
      <w:lang w:eastAsia="es-MX"/>
    </w:rPr>
  </w:style>
  <w:style w:type="character" w:customStyle="1" w:styleId="azul1">
    <w:name w:val="azul1"/>
    <w:basedOn w:val="Fuentedeprrafopredeter"/>
    <w:rsid w:val="008C6E3F"/>
    <w:rPr>
      <w:b/>
      <w:bCs/>
      <w:color w:val="6C6CCA"/>
    </w:rPr>
  </w:style>
  <w:style w:type="character" w:customStyle="1" w:styleId="marron1">
    <w:name w:val="marron1"/>
    <w:basedOn w:val="Fuentedeprrafopredeter"/>
    <w:rsid w:val="008C6E3F"/>
    <w:rPr>
      <w:b/>
      <w:bCs/>
      <w:color w:val="800000"/>
    </w:rPr>
  </w:style>
  <w:style w:type="character" w:customStyle="1" w:styleId="valores1">
    <w:name w:val="valores1"/>
    <w:basedOn w:val="Fuentedeprrafopredeter"/>
    <w:rsid w:val="008C6E3F"/>
    <w:rPr>
      <w:b/>
      <w:bCs/>
      <w:i/>
      <w:iCs/>
    </w:rPr>
  </w:style>
  <w:style w:type="character" w:customStyle="1" w:styleId="verde1">
    <w:name w:val="verde1"/>
    <w:basedOn w:val="Fuentedeprrafopredeter"/>
    <w:rsid w:val="008C6E3F"/>
    <w:rPr>
      <w:b/>
      <w:bCs/>
      <w:color w:val="008000"/>
    </w:rPr>
  </w:style>
  <w:style w:type="character" w:customStyle="1" w:styleId="Ttulo3Car">
    <w:name w:val="Título 3 Car"/>
    <w:basedOn w:val="Fuentedeprrafopredeter"/>
    <w:link w:val="Ttulo3"/>
    <w:uiPriority w:val="9"/>
    <w:semiHidden/>
    <w:rsid w:val="00C33E3F"/>
    <w:rPr>
      <w:rFonts w:asciiTheme="majorHAnsi" w:eastAsiaTheme="majorEastAsia" w:hAnsiTheme="majorHAnsi" w:cstheme="majorBidi"/>
      <w:b/>
      <w:bCs/>
      <w:color w:val="4F81BD" w:themeColor="accent1"/>
    </w:rPr>
  </w:style>
  <w:style w:type="paragraph" w:customStyle="1" w:styleId="estilo20">
    <w:name w:val="estilo20"/>
    <w:basedOn w:val="Normal"/>
    <w:rsid w:val="00C33E3F"/>
    <w:pPr>
      <w:spacing w:before="100" w:beforeAutospacing="1" w:after="100" w:afterAutospacing="1" w:line="240" w:lineRule="auto"/>
    </w:pPr>
    <w:rPr>
      <w:rFonts w:ascii="Times New Roman" w:eastAsia="Times New Roman" w:hAnsi="Times New Roman" w:cs="Times New Roman"/>
      <w:b/>
      <w:bCs/>
      <w:color w:val="FF0000"/>
      <w:sz w:val="24"/>
      <w:szCs w:val="24"/>
      <w:lang w:eastAsia="es-MX"/>
    </w:rPr>
  </w:style>
  <w:style w:type="character" w:customStyle="1" w:styleId="acicollapsed1">
    <w:name w:val="acicollapsed1"/>
    <w:basedOn w:val="Fuentedeprrafopredeter"/>
    <w:rsid w:val="00C33E3F"/>
    <w:rPr>
      <w:vanish/>
      <w:webHidden w:val="0"/>
      <w:specVanish w:val="0"/>
    </w:rPr>
  </w:style>
  <w:style w:type="paragraph" w:styleId="Sinespaciado">
    <w:name w:val="No Spacing"/>
    <w:uiPriority w:val="1"/>
    <w:qFormat/>
    <w:rsid w:val="00C33E3F"/>
    <w:pPr>
      <w:spacing w:after="0" w:line="240" w:lineRule="auto"/>
    </w:pPr>
  </w:style>
  <w:style w:type="character" w:styleId="Nmerodelnea">
    <w:name w:val="line number"/>
    <w:basedOn w:val="Fuentedeprrafopredeter"/>
    <w:uiPriority w:val="99"/>
    <w:semiHidden/>
    <w:unhideWhenUsed/>
    <w:rsid w:val="00C33E3F"/>
  </w:style>
  <w:style w:type="paragraph" w:styleId="TtulodeTDC">
    <w:name w:val="TOC Heading"/>
    <w:basedOn w:val="Ttulo1"/>
    <w:next w:val="Normal"/>
    <w:uiPriority w:val="39"/>
    <w:semiHidden/>
    <w:unhideWhenUsed/>
    <w:qFormat/>
    <w:rsid w:val="00C33E3F"/>
    <w:pPr>
      <w:outlineLvl w:val="9"/>
    </w:pPr>
    <w:rPr>
      <w:lang w:val="es-ES"/>
    </w:rPr>
  </w:style>
  <w:style w:type="character" w:customStyle="1" w:styleId="resaltado1">
    <w:name w:val="resaltado1"/>
    <w:basedOn w:val="Fuentedeprrafopredeter"/>
    <w:rsid w:val="00E429A4"/>
    <w:rPr>
      <w:b/>
      <w:bCs/>
      <w:color w:val="6C6CCA"/>
    </w:rPr>
  </w:style>
  <w:style w:type="character" w:customStyle="1" w:styleId="ui">
    <w:name w:val="ui"/>
    <w:basedOn w:val="Fuentedeprrafopredeter"/>
    <w:rsid w:val="00E429A4"/>
    <w:rPr>
      <w:b/>
      <w:bCs/>
    </w:rPr>
  </w:style>
  <w:style w:type="character" w:customStyle="1" w:styleId="ventanas1">
    <w:name w:val="ventanas1"/>
    <w:basedOn w:val="Fuentedeprrafopredeter"/>
    <w:rsid w:val="00E429A4"/>
    <w:rPr>
      <w:b/>
      <w:bCs/>
      <w:color w:val="800000"/>
    </w:rPr>
  </w:style>
  <w:style w:type="character" w:customStyle="1" w:styleId="opciones1">
    <w:name w:val="opciones1"/>
    <w:basedOn w:val="Fuentedeprrafopredeter"/>
    <w:rsid w:val="00E429A4"/>
    <w:rPr>
      <w:b/>
      <w:bCs/>
      <w:color w:val="008000"/>
    </w:rPr>
  </w:style>
  <w:style w:type="character" w:customStyle="1" w:styleId="leadinphrasesummary">
    <w:name w:val="leadinphrase_summary"/>
    <w:basedOn w:val="Fuentedeprrafopredeter"/>
    <w:rsid w:val="00E429A4"/>
    <w:rPr>
      <w:b/>
      <w:bCs/>
    </w:rPr>
  </w:style>
  <w:style w:type="character" w:customStyle="1" w:styleId="mw-headline">
    <w:name w:val="mw-headline"/>
    <w:basedOn w:val="Fuentedeprrafopredeter"/>
    <w:rsid w:val="000345C9"/>
  </w:style>
  <w:style w:type="paragraph" w:customStyle="1" w:styleId="niv1">
    <w:name w:val="niv1"/>
    <w:basedOn w:val="Normal"/>
    <w:rsid w:val="00B27AA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extoindependiente2">
    <w:name w:val="Body Text 2"/>
    <w:basedOn w:val="Normal"/>
    <w:link w:val="Textoindependiente2Car"/>
    <w:rsid w:val="0023115B"/>
    <w:pPr>
      <w:spacing w:after="0" w:line="240" w:lineRule="auto"/>
      <w:jc w:val="both"/>
    </w:pPr>
    <w:rPr>
      <w:rFonts w:ascii="Arial" w:eastAsia="Times New Roman" w:hAnsi="Arial" w:cs="Arial"/>
      <w:color w:val="000000"/>
      <w:sz w:val="24"/>
      <w:szCs w:val="20"/>
      <w:lang w:val="es-ES_tradnl" w:eastAsia="es-ES"/>
    </w:rPr>
  </w:style>
  <w:style w:type="character" w:customStyle="1" w:styleId="Textoindependiente2Car">
    <w:name w:val="Texto independiente 2 Car"/>
    <w:basedOn w:val="Fuentedeprrafopredeter"/>
    <w:link w:val="Textoindependiente2"/>
    <w:rsid w:val="0023115B"/>
    <w:rPr>
      <w:rFonts w:ascii="Arial" w:eastAsia="Times New Roman" w:hAnsi="Arial" w:cs="Arial"/>
      <w:color w:val="000000"/>
      <w:sz w:val="24"/>
      <w:szCs w:val="20"/>
      <w:lang w:val="es-ES_tradnl" w:eastAsia="es-ES"/>
    </w:rPr>
  </w:style>
  <w:style w:type="paragraph" w:styleId="Textoindependiente3">
    <w:name w:val="Body Text 3"/>
    <w:basedOn w:val="Normal"/>
    <w:link w:val="Textoindependiente3Car"/>
    <w:uiPriority w:val="99"/>
    <w:semiHidden/>
    <w:unhideWhenUsed/>
    <w:rsid w:val="0023115B"/>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semiHidden/>
    <w:rsid w:val="0023115B"/>
    <w:rPr>
      <w:rFonts w:ascii="Calibri" w:eastAsia="Calibri" w:hAnsi="Calibri" w:cs="Times New Roman"/>
      <w:sz w:val="16"/>
      <w:szCs w:val="16"/>
    </w:rPr>
  </w:style>
  <w:style w:type="paragraph" w:styleId="Textonotapie">
    <w:name w:val="footnote text"/>
    <w:basedOn w:val="Normal"/>
    <w:link w:val="TextonotapieCar"/>
    <w:uiPriority w:val="99"/>
    <w:semiHidden/>
    <w:rsid w:val="000A5534"/>
    <w:pPr>
      <w:spacing w:after="0" w:line="240" w:lineRule="auto"/>
      <w:jc w:val="both"/>
    </w:pPr>
    <w:rPr>
      <w:rFonts w:ascii="Verdana" w:eastAsia="Times New Roman" w:hAnsi="Verdana" w:cs="Times New Roman"/>
      <w:sz w:val="20"/>
      <w:szCs w:val="20"/>
      <w:lang w:val="es-ES" w:eastAsia="es-ES"/>
    </w:rPr>
  </w:style>
  <w:style w:type="character" w:customStyle="1" w:styleId="TextonotapieCar">
    <w:name w:val="Texto nota pie Car"/>
    <w:basedOn w:val="Fuentedeprrafopredeter"/>
    <w:link w:val="Textonotapie"/>
    <w:uiPriority w:val="99"/>
    <w:semiHidden/>
    <w:rsid w:val="000A5534"/>
    <w:rPr>
      <w:rFonts w:ascii="Verdana" w:eastAsia="Times New Roman" w:hAnsi="Verdana" w:cs="Times New Roman"/>
      <w:sz w:val="20"/>
      <w:szCs w:val="20"/>
      <w:lang w:val="es-ES" w:eastAsia="es-ES"/>
    </w:rPr>
  </w:style>
  <w:style w:type="paragraph" w:customStyle="1" w:styleId="estilo13">
    <w:name w:val="estilo13"/>
    <w:basedOn w:val="Normal"/>
    <w:rsid w:val="00881462"/>
    <w:pPr>
      <w:spacing w:before="100" w:beforeAutospacing="1" w:after="100" w:afterAutospacing="1" w:line="240" w:lineRule="auto"/>
    </w:pPr>
    <w:rPr>
      <w:rFonts w:ascii="Arial" w:eastAsia="Times New Roman" w:hAnsi="Arial" w:cs="Arial"/>
      <w:sz w:val="17"/>
      <w:szCs w:val="17"/>
      <w:lang w:eastAsia="es-MX"/>
    </w:rPr>
  </w:style>
  <w:style w:type="character" w:customStyle="1" w:styleId="estilo131">
    <w:name w:val="estilo131"/>
    <w:basedOn w:val="Fuentedeprrafopredeter"/>
    <w:rsid w:val="00881462"/>
    <w:rPr>
      <w:rFonts w:ascii="Arial" w:hAnsi="Arial" w:cs="Arial" w:hint="default"/>
      <w:sz w:val="17"/>
      <w:szCs w:val="17"/>
    </w:rPr>
  </w:style>
  <w:style w:type="paragraph" w:styleId="TDC3">
    <w:name w:val="toc 3"/>
    <w:basedOn w:val="Normal"/>
    <w:next w:val="Normal"/>
    <w:autoRedefine/>
    <w:uiPriority w:val="39"/>
    <w:unhideWhenUsed/>
    <w:rsid w:val="005740F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20900">
      <w:bodyDiv w:val="1"/>
      <w:marLeft w:val="0"/>
      <w:marRight w:val="0"/>
      <w:marTop w:val="0"/>
      <w:marBottom w:val="0"/>
      <w:divBdr>
        <w:top w:val="none" w:sz="0" w:space="0" w:color="auto"/>
        <w:left w:val="none" w:sz="0" w:space="0" w:color="auto"/>
        <w:bottom w:val="none" w:sz="0" w:space="0" w:color="auto"/>
        <w:right w:val="none" w:sz="0" w:space="0" w:color="auto"/>
      </w:divBdr>
      <w:divsChild>
        <w:div w:id="264001252">
          <w:marLeft w:val="0"/>
          <w:marRight w:val="0"/>
          <w:marTop w:val="0"/>
          <w:marBottom w:val="0"/>
          <w:divBdr>
            <w:top w:val="none" w:sz="0" w:space="0" w:color="auto"/>
            <w:left w:val="none" w:sz="0" w:space="0" w:color="auto"/>
            <w:bottom w:val="none" w:sz="0" w:space="0" w:color="auto"/>
            <w:right w:val="none" w:sz="0" w:space="0" w:color="auto"/>
          </w:divBdr>
          <w:divsChild>
            <w:div w:id="1581863325">
              <w:marLeft w:val="0"/>
              <w:marRight w:val="0"/>
              <w:marTop w:val="0"/>
              <w:marBottom w:val="0"/>
              <w:divBdr>
                <w:top w:val="none" w:sz="0" w:space="0" w:color="auto"/>
                <w:left w:val="none" w:sz="0" w:space="0" w:color="auto"/>
                <w:bottom w:val="none" w:sz="0" w:space="0" w:color="auto"/>
                <w:right w:val="none" w:sz="0" w:space="0" w:color="auto"/>
              </w:divBdr>
              <w:divsChild>
                <w:div w:id="7897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08055">
      <w:bodyDiv w:val="1"/>
      <w:marLeft w:val="0"/>
      <w:marRight w:val="0"/>
      <w:marTop w:val="0"/>
      <w:marBottom w:val="0"/>
      <w:divBdr>
        <w:top w:val="none" w:sz="0" w:space="0" w:color="auto"/>
        <w:left w:val="none" w:sz="0" w:space="0" w:color="auto"/>
        <w:bottom w:val="none" w:sz="0" w:space="0" w:color="auto"/>
        <w:right w:val="none" w:sz="0" w:space="0" w:color="auto"/>
      </w:divBdr>
      <w:divsChild>
        <w:div w:id="1170146822">
          <w:marLeft w:val="0"/>
          <w:marRight w:val="0"/>
          <w:marTop w:val="0"/>
          <w:marBottom w:val="0"/>
          <w:divBdr>
            <w:top w:val="none" w:sz="0" w:space="0" w:color="auto"/>
            <w:left w:val="none" w:sz="0" w:space="0" w:color="auto"/>
            <w:bottom w:val="none" w:sz="0" w:space="0" w:color="auto"/>
            <w:right w:val="none" w:sz="0" w:space="0" w:color="auto"/>
          </w:divBdr>
          <w:divsChild>
            <w:div w:id="1568221672">
              <w:marLeft w:val="0"/>
              <w:marRight w:val="0"/>
              <w:marTop w:val="0"/>
              <w:marBottom w:val="0"/>
              <w:divBdr>
                <w:top w:val="none" w:sz="0" w:space="0" w:color="auto"/>
                <w:left w:val="none" w:sz="0" w:space="0" w:color="auto"/>
                <w:bottom w:val="none" w:sz="0" w:space="0" w:color="auto"/>
                <w:right w:val="none" w:sz="0" w:space="0" w:color="auto"/>
              </w:divBdr>
              <w:divsChild>
                <w:div w:id="1700543201">
                  <w:marLeft w:val="0"/>
                  <w:marRight w:val="0"/>
                  <w:marTop w:val="0"/>
                  <w:marBottom w:val="0"/>
                  <w:divBdr>
                    <w:top w:val="none" w:sz="0" w:space="0" w:color="auto"/>
                    <w:left w:val="none" w:sz="0" w:space="0" w:color="auto"/>
                    <w:bottom w:val="none" w:sz="0" w:space="0" w:color="auto"/>
                    <w:right w:val="none" w:sz="0" w:space="0" w:color="auto"/>
                  </w:divBdr>
                  <w:divsChild>
                    <w:div w:id="1536501865">
                      <w:marLeft w:val="0"/>
                      <w:marRight w:val="0"/>
                      <w:marTop w:val="0"/>
                      <w:marBottom w:val="0"/>
                      <w:divBdr>
                        <w:top w:val="none" w:sz="0" w:space="0" w:color="auto"/>
                        <w:left w:val="none" w:sz="0" w:space="0" w:color="auto"/>
                        <w:bottom w:val="none" w:sz="0" w:space="0" w:color="auto"/>
                        <w:right w:val="none" w:sz="0" w:space="0" w:color="auto"/>
                      </w:divBdr>
                      <w:divsChild>
                        <w:div w:id="1820343439">
                          <w:marLeft w:val="0"/>
                          <w:marRight w:val="0"/>
                          <w:marTop w:val="0"/>
                          <w:marBottom w:val="0"/>
                          <w:divBdr>
                            <w:top w:val="none" w:sz="0" w:space="0" w:color="auto"/>
                            <w:left w:val="none" w:sz="0" w:space="0" w:color="auto"/>
                            <w:bottom w:val="none" w:sz="0" w:space="0" w:color="auto"/>
                            <w:right w:val="none" w:sz="0" w:space="0" w:color="auto"/>
                          </w:divBdr>
                          <w:divsChild>
                            <w:div w:id="2856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731371">
      <w:bodyDiv w:val="1"/>
      <w:marLeft w:val="0"/>
      <w:marRight w:val="0"/>
      <w:marTop w:val="0"/>
      <w:marBottom w:val="0"/>
      <w:divBdr>
        <w:top w:val="none" w:sz="0" w:space="0" w:color="auto"/>
        <w:left w:val="none" w:sz="0" w:space="0" w:color="auto"/>
        <w:bottom w:val="none" w:sz="0" w:space="0" w:color="auto"/>
        <w:right w:val="none" w:sz="0" w:space="0" w:color="auto"/>
      </w:divBdr>
      <w:divsChild>
        <w:div w:id="1125735043">
          <w:marLeft w:val="547"/>
          <w:marRight w:val="0"/>
          <w:marTop w:val="230"/>
          <w:marBottom w:val="0"/>
          <w:divBdr>
            <w:top w:val="none" w:sz="0" w:space="0" w:color="auto"/>
            <w:left w:val="none" w:sz="0" w:space="0" w:color="auto"/>
            <w:bottom w:val="none" w:sz="0" w:space="0" w:color="auto"/>
            <w:right w:val="none" w:sz="0" w:space="0" w:color="auto"/>
          </w:divBdr>
        </w:div>
        <w:div w:id="713849605">
          <w:marLeft w:val="547"/>
          <w:marRight w:val="0"/>
          <w:marTop w:val="230"/>
          <w:marBottom w:val="0"/>
          <w:divBdr>
            <w:top w:val="none" w:sz="0" w:space="0" w:color="auto"/>
            <w:left w:val="none" w:sz="0" w:space="0" w:color="auto"/>
            <w:bottom w:val="none" w:sz="0" w:space="0" w:color="auto"/>
            <w:right w:val="none" w:sz="0" w:space="0" w:color="auto"/>
          </w:divBdr>
        </w:div>
      </w:divsChild>
    </w:div>
    <w:div w:id="516697271">
      <w:bodyDiv w:val="1"/>
      <w:marLeft w:val="0"/>
      <w:marRight w:val="0"/>
      <w:marTop w:val="0"/>
      <w:marBottom w:val="0"/>
      <w:divBdr>
        <w:top w:val="none" w:sz="0" w:space="0" w:color="auto"/>
        <w:left w:val="none" w:sz="0" w:space="0" w:color="auto"/>
        <w:bottom w:val="none" w:sz="0" w:space="0" w:color="auto"/>
        <w:right w:val="none" w:sz="0" w:space="0" w:color="auto"/>
      </w:divBdr>
      <w:divsChild>
        <w:div w:id="1411539018">
          <w:marLeft w:val="0"/>
          <w:marRight w:val="0"/>
          <w:marTop w:val="0"/>
          <w:marBottom w:val="0"/>
          <w:divBdr>
            <w:top w:val="none" w:sz="0" w:space="0" w:color="auto"/>
            <w:left w:val="none" w:sz="0" w:space="0" w:color="auto"/>
            <w:bottom w:val="none" w:sz="0" w:space="0" w:color="auto"/>
            <w:right w:val="none" w:sz="0" w:space="0" w:color="auto"/>
          </w:divBdr>
          <w:divsChild>
            <w:div w:id="2139954700">
              <w:marLeft w:val="0"/>
              <w:marRight w:val="0"/>
              <w:marTop w:val="0"/>
              <w:marBottom w:val="0"/>
              <w:divBdr>
                <w:top w:val="none" w:sz="0" w:space="0" w:color="auto"/>
                <w:left w:val="none" w:sz="0" w:space="0" w:color="auto"/>
                <w:bottom w:val="none" w:sz="0" w:space="0" w:color="auto"/>
                <w:right w:val="none" w:sz="0" w:space="0" w:color="auto"/>
              </w:divBdr>
              <w:divsChild>
                <w:div w:id="14749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974106">
      <w:bodyDiv w:val="1"/>
      <w:marLeft w:val="0"/>
      <w:marRight w:val="0"/>
      <w:marTop w:val="0"/>
      <w:marBottom w:val="0"/>
      <w:divBdr>
        <w:top w:val="none" w:sz="0" w:space="0" w:color="auto"/>
        <w:left w:val="none" w:sz="0" w:space="0" w:color="auto"/>
        <w:bottom w:val="none" w:sz="0" w:space="0" w:color="auto"/>
        <w:right w:val="none" w:sz="0" w:space="0" w:color="auto"/>
      </w:divBdr>
    </w:div>
    <w:div w:id="631255586">
      <w:bodyDiv w:val="1"/>
      <w:marLeft w:val="0"/>
      <w:marRight w:val="0"/>
      <w:marTop w:val="0"/>
      <w:marBottom w:val="0"/>
      <w:divBdr>
        <w:top w:val="none" w:sz="0" w:space="0" w:color="auto"/>
        <w:left w:val="none" w:sz="0" w:space="0" w:color="auto"/>
        <w:bottom w:val="none" w:sz="0" w:space="0" w:color="auto"/>
        <w:right w:val="none" w:sz="0" w:space="0" w:color="auto"/>
      </w:divBdr>
      <w:divsChild>
        <w:div w:id="1686664391">
          <w:marLeft w:val="0"/>
          <w:marRight w:val="0"/>
          <w:marTop w:val="0"/>
          <w:marBottom w:val="0"/>
          <w:divBdr>
            <w:top w:val="none" w:sz="0" w:space="0" w:color="auto"/>
            <w:left w:val="none" w:sz="0" w:space="0" w:color="auto"/>
            <w:bottom w:val="none" w:sz="0" w:space="0" w:color="auto"/>
            <w:right w:val="none" w:sz="0" w:space="0" w:color="auto"/>
          </w:divBdr>
          <w:divsChild>
            <w:div w:id="559904612">
              <w:marLeft w:val="0"/>
              <w:marRight w:val="0"/>
              <w:marTop w:val="0"/>
              <w:marBottom w:val="0"/>
              <w:divBdr>
                <w:top w:val="none" w:sz="0" w:space="0" w:color="auto"/>
                <w:left w:val="none" w:sz="0" w:space="0" w:color="auto"/>
                <w:bottom w:val="none" w:sz="0" w:space="0" w:color="auto"/>
                <w:right w:val="none" w:sz="0" w:space="0" w:color="auto"/>
              </w:divBdr>
              <w:divsChild>
                <w:div w:id="1645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12333">
      <w:bodyDiv w:val="1"/>
      <w:marLeft w:val="0"/>
      <w:marRight w:val="0"/>
      <w:marTop w:val="0"/>
      <w:marBottom w:val="0"/>
      <w:divBdr>
        <w:top w:val="none" w:sz="0" w:space="0" w:color="auto"/>
        <w:left w:val="none" w:sz="0" w:space="0" w:color="auto"/>
        <w:bottom w:val="none" w:sz="0" w:space="0" w:color="auto"/>
        <w:right w:val="none" w:sz="0" w:space="0" w:color="auto"/>
      </w:divBdr>
    </w:div>
    <w:div w:id="677538727">
      <w:bodyDiv w:val="1"/>
      <w:marLeft w:val="0"/>
      <w:marRight w:val="0"/>
      <w:marTop w:val="0"/>
      <w:marBottom w:val="0"/>
      <w:divBdr>
        <w:top w:val="none" w:sz="0" w:space="0" w:color="auto"/>
        <w:left w:val="none" w:sz="0" w:space="0" w:color="auto"/>
        <w:bottom w:val="none" w:sz="0" w:space="0" w:color="auto"/>
        <w:right w:val="none" w:sz="0" w:space="0" w:color="auto"/>
      </w:divBdr>
    </w:div>
    <w:div w:id="770586424">
      <w:bodyDiv w:val="1"/>
      <w:marLeft w:val="0"/>
      <w:marRight w:val="0"/>
      <w:marTop w:val="0"/>
      <w:marBottom w:val="0"/>
      <w:divBdr>
        <w:top w:val="none" w:sz="0" w:space="0" w:color="auto"/>
        <w:left w:val="none" w:sz="0" w:space="0" w:color="auto"/>
        <w:bottom w:val="none" w:sz="0" w:space="0" w:color="auto"/>
        <w:right w:val="none" w:sz="0" w:space="0" w:color="auto"/>
      </w:divBdr>
      <w:divsChild>
        <w:div w:id="563029559">
          <w:marLeft w:val="0"/>
          <w:marRight w:val="0"/>
          <w:marTop w:val="0"/>
          <w:marBottom w:val="0"/>
          <w:divBdr>
            <w:top w:val="none" w:sz="0" w:space="0" w:color="auto"/>
            <w:left w:val="none" w:sz="0" w:space="0" w:color="auto"/>
            <w:bottom w:val="none" w:sz="0" w:space="0" w:color="auto"/>
            <w:right w:val="none" w:sz="0" w:space="0" w:color="auto"/>
          </w:divBdr>
          <w:divsChild>
            <w:div w:id="1605380904">
              <w:marLeft w:val="0"/>
              <w:marRight w:val="0"/>
              <w:marTop w:val="0"/>
              <w:marBottom w:val="0"/>
              <w:divBdr>
                <w:top w:val="none" w:sz="0" w:space="0" w:color="auto"/>
                <w:left w:val="none" w:sz="0" w:space="0" w:color="auto"/>
                <w:bottom w:val="none" w:sz="0" w:space="0" w:color="auto"/>
                <w:right w:val="none" w:sz="0" w:space="0" w:color="auto"/>
              </w:divBdr>
              <w:divsChild>
                <w:div w:id="19048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91517">
      <w:bodyDiv w:val="1"/>
      <w:marLeft w:val="0"/>
      <w:marRight w:val="0"/>
      <w:marTop w:val="0"/>
      <w:marBottom w:val="0"/>
      <w:divBdr>
        <w:top w:val="none" w:sz="0" w:space="0" w:color="auto"/>
        <w:left w:val="none" w:sz="0" w:space="0" w:color="auto"/>
        <w:bottom w:val="none" w:sz="0" w:space="0" w:color="auto"/>
        <w:right w:val="none" w:sz="0" w:space="0" w:color="auto"/>
      </w:divBdr>
    </w:div>
    <w:div w:id="1148479794">
      <w:bodyDiv w:val="1"/>
      <w:marLeft w:val="0"/>
      <w:marRight w:val="0"/>
      <w:marTop w:val="0"/>
      <w:marBottom w:val="0"/>
      <w:divBdr>
        <w:top w:val="none" w:sz="0" w:space="0" w:color="auto"/>
        <w:left w:val="none" w:sz="0" w:space="0" w:color="auto"/>
        <w:bottom w:val="none" w:sz="0" w:space="0" w:color="auto"/>
        <w:right w:val="none" w:sz="0" w:space="0" w:color="auto"/>
      </w:divBdr>
      <w:divsChild>
        <w:div w:id="961880034">
          <w:marLeft w:val="0"/>
          <w:marRight w:val="0"/>
          <w:marTop w:val="0"/>
          <w:marBottom w:val="0"/>
          <w:divBdr>
            <w:top w:val="none" w:sz="0" w:space="0" w:color="auto"/>
            <w:left w:val="none" w:sz="0" w:space="0" w:color="auto"/>
            <w:bottom w:val="none" w:sz="0" w:space="0" w:color="auto"/>
            <w:right w:val="none" w:sz="0" w:space="0" w:color="auto"/>
          </w:divBdr>
          <w:divsChild>
            <w:div w:id="906299931">
              <w:marLeft w:val="0"/>
              <w:marRight w:val="0"/>
              <w:marTop w:val="0"/>
              <w:marBottom w:val="0"/>
              <w:divBdr>
                <w:top w:val="none" w:sz="0" w:space="0" w:color="auto"/>
                <w:left w:val="none" w:sz="0" w:space="0" w:color="auto"/>
                <w:bottom w:val="none" w:sz="0" w:space="0" w:color="auto"/>
                <w:right w:val="none" w:sz="0" w:space="0" w:color="auto"/>
              </w:divBdr>
              <w:divsChild>
                <w:div w:id="9939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703663">
      <w:bodyDiv w:val="1"/>
      <w:marLeft w:val="0"/>
      <w:marRight w:val="0"/>
      <w:marTop w:val="0"/>
      <w:marBottom w:val="0"/>
      <w:divBdr>
        <w:top w:val="none" w:sz="0" w:space="0" w:color="auto"/>
        <w:left w:val="none" w:sz="0" w:space="0" w:color="auto"/>
        <w:bottom w:val="none" w:sz="0" w:space="0" w:color="auto"/>
        <w:right w:val="none" w:sz="0" w:space="0" w:color="auto"/>
      </w:divBdr>
      <w:divsChild>
        <w:div w:id="850679532">
          <w:marLeft w:val="0"/>
          <w:marRight w:val="0"/>
          <w:marTop w:val="0"/>
          <w:marBottom w:val="0"/>
          <w:divBdr>
            <w:top w:val="none" w:sz="0" w:space="0" w:color="auto"/>
            <w:left w:val="none" w:sz="0" w:space="0" w:color="auto"/>
            <w:bottom w:val="none" w:sz="0" w:space="0" w:color="auto"/>
            <w:right w:val="none" w:sz="0" w:space="0" w:color="auto"/>
          </w:divBdr>
          <w:divsChild>
            <w:div w:id="511535653">
              <w:marLeft w:val="0"/>
              <w:marRight w:val="0"/>
              <w:marTop w:val="0"/>
              <w:marBottom w:val="0"/>
              <w:divBdr>
                <w:top w:val="none" w:sz="0" w:space="0" w:color="auto"/>
                <w:left w:val="none" w:sz="0" w:space="0" w:color="auto"/>
                <w:bottom w:val="none" w:sz="0" w:space="0" w:color="auto"/>
                <w:right w:val="none" w:sz="0" w:space="0" w:color="auto"/>
              </w:divBdr>
              <w:divsChild>
                <w:div w:id="3970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5600">
      <w:bodyDiv w:val="1"/>
      <w:marLeft w:val="0"/>
      <w:marRight w:val="0"/>
      <w:marTop w:val="0"/>
      <w:marBottom w:val="0"/>
      <w:divBdr>
        <w:top w:val="none" w:sz="0" w:space="0" w:color="auto"/>
        <w:left w:val="none" w:sz="0" w:space="0" w:color="auto"/>
        <w:bottom w:val="none" w:sz="0" w:space="0" w:color="auto"/>
        <w:right w:val="none" w:sz="0" w:space="0" w:color="auto"/>
      </w:divBdr>
    </w:div>
    <w:div w:id="1323655240">
      <w:bodyDiv w:val="1"/>
      <w:marLeft w:val="0"/>
      <w:marRight w:val="0"/>
      <w:marTop w:val="0"/>
      <w:marBottom w:val="0"/>
      <w:divBdr>
        <w:top w:val="none" w:sz="0" w:space="0" w:color="auto"/>
        <w:left w:val="none" w:sz="0" w:space="0" w:color="auto"/>
        <w:bottom w:val="none" w:sz="0" w:space="0" w:color="auto"/>
        <w:right w:val="none" w:sz="0" w:space="0" w:color="auto"/>
      </w:divBdr>
    </w:div>
    <w:div w:id="1422289712">
      <w:bodyDiv w:val="1"/>
      <w:marLeft w:val="0"/>
      <w:marRight w:val="0"/>
      <w:marTop w:val="0"/>
      <w:marBottom w:val="0"/>
      <w:divBdr>
        <w:top w:val="none" w:sz="0" w:space="0" w:color="auto"/>
        <w:left w:val="none" w:sz="0" w:space="0" w:color="auto"/>
        <w:bottom w:val="none" w:sz="0" w:space="0" w:color="auto"/>
        <w:right w:val="none" w:sz="0" w:space="0" w:color="auto"/>
      </w:divBdr>
    </w:div>
    <w:div w:id="1698964127">
      <w:bodyDiv w:val="1"/>
      <w:marLeft w:val="0"/>
      <w:marRight w:val="0"/>
      <w:marTop w:val="0"/>
      <w:marBottom w:val="0"/>
      <w:divBdr>
        <w:top w:val="none" w:sz="0" w:space="0" w:color="auto"/>
        <w:left w:val="none" w:sz="0" w:space="0" w:color="auto"/>
        <w:bottom w:val="none" w:sz="0" w:space="0" w:color="auto"/>
        <w:right w:val="none" w:sz="0" w:space="0" w:color="auto"/>
      </w:divBdr>
    </w:div>
    <w:div w:id="1753238074">
      <w:bodyDiv w:val="1"/>
      <w:marLeft w:val="0"/>
      <w:marRight w:val="0"/>
      <w:marTop w:val="0"/>
      <w:marBottom w:val="0"/>
      <w:divBdr>
        <w:top w:val="none" w:sz="0" w:space="0" w:color="auto"/>
        <w:left w:val="none" w:sz="0" w:space="0" w:color="auto"/>
        <w:bottom w:val="none" w:sz="0" w:space="0" w:color="auto"/>
        <w:right w:val="none" w:sz="0" w:space="0" w:color="auto"/>
      </w:divBdr>
    </w:div>
    <w:div w:id="1939946181">
      <w:bodyDiv w:val="1"/>
      <w:marLeft w:val="0"/>
      <w:marRight w:val="0"/>
      <w:marTop w:val="0"/>
      <w:marBottom w:val="0"/>
      <w:divBdr>
        <w:top w:val="none" w:sz="0" w:space="0" w:color="auto"/>
        <w:left w:val="none" w:sz="0" w:space="0" w:color="auto"/>
        <w:bottom w:val="none" w:sz="0" w:space="0" w:color="auto"/>
        <w:right w:val="none" w:sz="0" w:space="0" w:color="auto"/>
      </w:divBdr>
    </w:div>
    <w:div w:id="210622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2.bin"/><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jpeg"/><Relationship Id="rId68" Type="http://schemas.openxmlformats.org/officeDocument/2006/relationships/image" Target="media/image53.emf"/><Relationship Id="rId16" Type="http://schemas.openxmlformats.org/officeDocument/2006/relationships/image" Target="media/image8.png"/><Relationship Id="rId11" Type="http://schemas.openxmlformats.org/officeDocument/2006/relationships/image" Target="media/image4.wmf"/><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hyperlink" Target="http://www.google.com.mx/imgres?start=303&amp;um=1&amp;hl=es&amp;biw=1280&amp;bih=598&amp;tbm=isch&amp;tbnid=wnEA-bRQDI97VM:&amp;imgrefurl=http://www.abrahampineda.es/article-plan-de-higiene-y-desinfeccion-78502575.html&amp;docid=YFNQit0a62MHoM&amp;imgurl=http://serlimpro.com/uploads/images/desinfeccion380.jpg&amp;w=380&amp;h=252&amp;ei=bS6YUPOvC4fo9ATJpoCoBw&amp;zoom=1&amp;iact=hc&amp;vpx=954&amp;vpy=150&amp;dur=60&amp;hovh=183&amp;hovw=276&amp;tx=114&amp;ty=105&amp;sig=111132208506969421529&amp;page=13&amp;tbnh=107&amp;tbnw=162&amp;ndsp=26&amp;ved=1t:429,r:6,s:303,i:107" TargetMode="External"/><Relationship Id="rId74" Type="http://schemas.openxmlformats.org/officeDocument/2006/relationships/image" Target="media/image59.emf"/><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google.com.mx/imgres?start=121&amp;um=1&amp;hl=es&amp;sa=N&amp;biw=1280&amp;bih=598&amp;tbm=isch&amp;tbnid=DsKEoWh8udFazM:&amp;imgrefurl=http://fradcalimentos.blogspot.com/p/normas-de-higiene-del-personal-equipos.html&amp;docid=i1Bt2NpgEKgtQM&amp;imgurl=http://1.bp.blogspot.com/-DQ9HEbdmDng/ThKxvrOynyI/AAAAAAAAABc/MmCfaUeYSm4/s1600/lavado+de+utensilios.jpg&amp;w=250&amp;h=180&amp;ei=1i6YUOOlKISS9gSt84GIBw&amp;zoom=1&amp;iact=rc&amp;dur=440&amp;sig=111132208506969421529&amp;page=6&amp;tbnh=130&amp;tbnw=181&amp;ndsp=28&amp;ved=1t:429,r:0,s:121,i:92&amp;tx=62&amp;ty=66" TargetMode="External"/><Relationship Id="rId64" Type="http://schemas.openxmlformats.org/officeDocument/2006/relationships/image" Target="media/image49.gif"/><Relationship Id="rId69" Type="http://schemas.openxmlformats.org/officeDocument/2006/relationships/image" Target="media/image54.jpeg"/><Relationship Id="rId77" Type="http://schemas.openxmlformats.org/officeDocument/2006/relationships/hyperlink" Target="mailto:ece_icatqr@yahoo.com.mx"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oleObject" Target="embeddings/oleObject1.bin"/><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5.gif"/><Relationship Id="rId46" Type="http://schemas.openxmlformats.org/officeDocument/2006/relationships/image" Target="media/image33.png"/><Relationship Id="rId59" Type="http://schemas.openxmlformats.org/officeDocument/2006/relationships/image" Target="media/image44.jpeg"/><Relationship Id="rId67" Type="http://schemas.openxmlformats.org/officeDocument/2006/relationships/image" Target="media/image52.emf"/><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www.google.com.mx/imgres?um=1&amp;hl=es&amp;sa=N&amp;biw=1280&amp;bih=598&amp;tbm=isch&amp;tbnid=0eGUwt0FxTVcEM:&amp;imgrefurl=http://www.planetajoy.com/?Los_9_mitos_mas_grandes_de_la_cocina&amp;page=ampliada&amp;id=2291&amp;docid=sqwuxqGNW5ZncM&amp;imgurl=http://www.planetajoy.com/upload/image/600x6001288886203_lata_nota.jpg&amp;w=600&amp;h=451&amp;ei=ldeOUJSbJYXg8wSY4YBA&amp;zoom=1&amp;iact=rc&amp;dur=180&amp;sig=111132208506969421529&amp;page=2&amp;tbnh=141&amp;tbnw=183&amp;start=21&amp;ndsp=25&amp;ved=1t:429,r:13,s:21,i:194&amp;tx=109&amp;ty=83" TargetMode="External"/><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hyperlink" Target="http://www.google.com.mx/imgres?um=1&amp;hl=es&amp;sa=N&amp;biw=1280&amp;bih=598&amp;tbm=isch&amp;tbnid=5W7FjpVWCWK91M:&amp;imgrefurl=http://www.laplayasanjuan.com/nutricion/cadena-de-frio/&amp;docid=Xvq9zx3L_aACXM&amp;imgurl=http://www.laplayasanjuan.com/wp-content/uploads/2008/12/comidacongeladaalicante1.jpg&amp;w=460&amp;h=300&amp;ei=JyuQUKeFCpKO9ATG5oGYDA&amp;zoom=1&amp;iact=hc&amp;vpx=944&amp;vpy=251&amp;dur=210&amp;hovh=181&amp;hovw=278&amp;tx=128&amp;ty=96&amp;sig=111132208506969421529&amp;page=3&amp;tbnh=132&amp;tbnw=181&amp;start=42&amp;ndsp=24&amp;ved=1t:429,r:23,s:42,i:279"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jpeg"/><Relationship Id="rId65" Type="http://schemas.openxmlformats.org/officeDocument/2006/relationships/image" Target="media/image50.emf"/><Relationship Id="rId73" Type="http://schemas.openxmlformats.org/officeDocument/2006/relationships/image" Target="media/image58.png"/><Relationship Id="rId78" Type="http://schemas.openxmlformats.org/officeDocument/2006/relationships/hyperlink" Target="mailto:candida_lopez@yahoo.com.mx"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file:///C:\WINDOWS\APPLIC~1\IM\RUNTIME\IMAGE\7CED2E~1\HEAVY_~1.GIF" TargetMode="External"/><Relationship Id="rId18" Type="http://schemas.openxmlformats.org/officeDocument/2006/relationships/image" Target="media/image9.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hyperlink" Target="http://www.google.com.mx/imgres?um=1&amp;hl=es&amp;sa=N&amp;biw=1280&amp;bih=598&amp;tbm=isch&amp;tbnid=0eGUwt0FxTVcEM:&amp;imgrefurl=http://www.planetajoy.com/%3FLos_9_mitos_mas_grandes_de_la_cocina%26page%3Dampliada%26id%3D2291&amp;docid=sqwuxqGNW5ZncM&amp;imgurl=http://www.planetajoy.com/upload/image/600x6001288886203_lata_nota.jpg&amp;w=600&amp;h=451&amp;ei=ldeOUJSbJYXg8wSY4YBA&amp;zoom=1&amp;iact=rc&amp;dur=350&amp;sig=111132208506969421529&amp;page=2&amp;tbnh=141&amp;tbnw=183&amp;start=21&amp;ndsp=25&amp;ved=1t:429,r:13,s:21,i:194&amp;tx=88&amp;ty=53" TargetMode="Externa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www.google.com.mx/imgres?um=1&amp;hl=es&amp;biw=1280&amp;bih=598&amp;tbm=isch&amp;tbnid=r97cpxvjASJouM:&amp;imgrefurl=http://www.urrakigourmet.com/instalaciones_es_1_2_439.html&amp;docid=CclsPpGwClv_HM&amp;imgurl=https://urrakigourmet.com//merkagest/biblioteca/docs/GENERAL/1427.jpg&amp;w=619&amp;h=565&amp;ei=eyqQUPzBF5PU8wTQrYHwBQ&amp;zoom=1&amp;iact=rc&amp;dur=330&amp;sig=111132208506969421529&amp;page=3&amp;tbnh=134&amp;tbnw=147&amp;start=46&amp;ndsp=24&amp;ved=1t:429,r:0,s:46,i:216&amp;tx=78&amp;ty=65" TargetMode="External"/><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EF62C-6945-4D6C-BDD4-EFB4667DE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37</Pages>
  <Words>10246</Words>
  <Characters>56357</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
    </vt:vector>
  </TitlesOfParts>
  <Company>ICAT-QROO</Company>
  <LinksUpToDate>false</LinksUpToDate>
  <CharactersWithSpaces>66471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Luisa</dc:creator>
  <cp:lastModifiedBy>PC</cp:lastModifiedBy>
  <cp:revision>12</cp:revision>
  <dcterms:created xsi:type="dcterms:W3CDTF">2012-11-16T17:33:00Z</dcterms:created>
  <dcterms:modified xsi:type="dcterms:W3CDTF">2017-09-06T17:50:00Z</dcterms:modified>
</cp:coreProperties>
</file>